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EE786D">
        <w:rPr>
          <w:rFonts w:ascii="Arial" w:hAnsi="Arial" w:cs="Arial"/>
          <w:b/>
          <w:lang w:val="cs-CZ" w:bidi="ar-SA"/>
        </w:rPr>
        <w:t>4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="00D63BE6" w:rsidRPr="00D63BE6">
        <w:rPr>
          <w:rFonts w:ascii="Arial" w:hAnsi="Arial" w:cs="Arial"/>
          <w:b/>
          <w:lang w:val="cs-CZ" w:bidi="ar-SA"/>
        </w:rPr>
        <w:t>Vzor čestného prohlášení k prokázání základních kvalifikačních předpokladů</w:t>
      </w:r>
      <w:r w:rsidR="00EF4039">
        <w:rPr>
          <w:rFonts w:ascii="Arial" w:hAnsi="Arial" w:cs="Arial"/>
          <w:b/>
          <w:lang w:val="cs-CZ" w:bidi="ar-SA"/>
        </w:rPr>
        <w:t xml:space="preserve"> a </w:t>
      </w:r>
      <w:r w:rsidR="00EF4039" w:rsidRPr="00EF4039">
        <w:rPr>
          <w:rFonts w:ascii="Arial" w:hAnsi="Arial" w:cs="Arial"/>
          <w:b/>
          <w:lang w:val="cs-CZ" w:bidi="ar-SA"/>
        </w:rPr>
        <w:t>k prokázání ekonomické a finanční způsobilosti</w:t>
      </w:r>
    </w:p>
    <w:p w:rsidR="00970753" w:rsidRDefault="00970753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 xml:space="preserve">Čestné prohlášení </w:t>
      </w:r>
      <w:r w:rsidR="00607EE3">
        <w:rPr>
          <w:rFonts w:ascii="Arial" w:hAnsi="Arial" w:cs="Arial"/>
          <w:b/>
          <w:smallCaps/>
          <w:lang w:val="cs-CZ" w:bidi="ar-SA"/>
        </w:rPr>
        <w:t>k prokázání základních kvalifikačních předpokladů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607EE3" w:rsidRPr="00A01CFA" w:rsidRDefault="00F94DD5" w:rsidP="00607EE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A75AB">
        <w:rPr>
          <w:rFonts w:ascii="Arial" w:hAnsi="Arial" w:cs="Arial"/>
          <w:lang w:val="cs-CZ" w:bidi="ar-SA"/>
        </w:rPr>
        <w:t>tímto</w:t>
      </w:r>
      <w:r w:rsidRPr="00136913"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lang w:val="cs-CZ" w:bidi="ar-SA"/>
        </w:rPr>
        <w:t>ve vztahu k </w:t>
      </w:r>
      <w:r w:rsidR="00025C59">
        <w:rPr>
          <w:rFonts w:ascii="Arial" w:hAnsi="Arial" w:cs="Arial"/>
          <w:lang w:val="cs-CZ" w:bidi="ar-SA"/>
        </w:rPr>
        <w:t xml:space="preserve">zakázce s názvem </w:t>
      </w:r>
      <w:r w:rsidR="00E4756A" w:rsidRPr="00A01CFA">
        <w:rPr>
          <w:rFonts w:ascii="Arial" w:hAnsi="Arial" w:cs="Arial"/>
          <w:highlight w:val="yellow"/>
          <w:lang w:val="cs-CZ" w:bidi="ar-SA"/>
        </w:rPr>
        <w:t>[</w:t>
      </w:r>
      <w:r w:rsidR="00E4756A">
        <w:rPr>
          <w:rFonts w:ascii="Arial" w:hAnsi="Arial" w:cs="Arial"/>
          <w:highlight w:val="yellow"/>
          <w:lang w:val="cs-CZ" w:bidi="ar-SA"/>
        </w:rPr>
        <w:t>DOPLNÍ UCHAZEČ</w:t>
      </w:r>
      <w:r w:rsidR="00E4756A" w:rsidRPr="00136913">
        <w:rPr>
          <w:rFonts w:ascii="Arial" w:hAnsi="Arial" w:cs="Arial"/>
          <w:highlight w:val="yellow"/>
          <w:lang w:val="cs-CZ" w:bidi="ar-SA"/>
        </w:rPr>
        <w:t>]</w:t>
      </w:r>
      <w:r w:rsidR="00691E6D" w:rsidRPr="00025C59">
        <w:rPr>
          <w:rFonts w:ascii="Arial" w:hAnsi="Arial" w:cs="Arial"/>
          <w:lang w:val="cs-CZ" w:bidi="ar-SA"/>
        </w:rPr>
        <w:t xml:space="preserve"> </w:t>
      </w:r>
      <w:r w:rsidR="00A5730A" w:rsidRPr="00025C59">
        <w:rPr>
          <w:rFonts w:ascii="Arial" w:hAnsi="Arial" w:cs="Arial"/>
          <w:lang w:val="cs-CZ" w:bidi="ar-SA"/>
        </w:rPr>
        <w:t>(dále jen „zakázka“)</w:t>
      </w:r>
      <w:r w:rsidRPr="00025C59">
        <w:rPr>
          <w:rFonts w:ascii="Arial" w:hAnsi="Arial" w:cs="Arial"/>
          <w:lang w:val="cs-CZ" w:bidi="ar-SA"/>
        </w:rPr>
        <w:t xml:space="preserve">, zadávané zadavatelem </w:t>
      </w:r>
      <w:r w:rsidR="00025C59" w:rsidRPr="00025C59">
        <w:rPr>
          <w:rFonts w:ascii="Arial" w:hAnsi="Arial" w:cs="Arial"/>
          <w:lang w:val="cs-CZ" w:bidi="ar-SA"/>
        </w:rPr>
        <w:t xml:space="preserve">společností </w:t>
      </w:r>
      <w:proofErr w:type="spellStart"/>
      <w:r w:rsidR="00E4756A" w:rsidRPr="00E4756A">
        <w:rPr>
          <w:rFonts w:ascii="Arial" w:hAnsi="Arial" w:cs="Arial"/>
          <w:lang w:val="cs-CZ" w:bidi="ar-SA"/>
        </w:rPr>
        <w:t>MDgK</w:t>
      </w:r>
      <w:proofErr w:type="spellEnd"/>
      <w:r w:rsidR="00E4756A" w:rsidRPr="00E4756A">
        <w:rPr>
          <w:rFonts w:ascii="Arial" w:hAnsi="Arial" w:cs="Arial"/>
          <w:lang w:val="cs-CZ" w:bidi="ar-SA"/>
        </w:rPr>
        <w:t xml:space="preserve"> - plus, spol. s r.o.</w:t>
      </w:r>
      <w:r w:rsidR="00025C59" w:rsidRPr="00E4756A">
        <w:rPr>
          <w:rFonts w:ascii="Arial" w:hAnsi="Arial" w:cs="Arial"/>
          <w:lang w:val="cs-CZ" w:bidi="ar-SA"/>
        </w:rPr>
        <w:t xml:space="preserve"> </w:t>
      </w:r>
      <w:r w:rsidRPr="00025C59">
        <w:rPr>
          <w:rFonts w:ascii="Arial" w:hAnsi="Arial" w:cs="Arial"/>
          <w:lang w:val="cs-CZ" w:bidi="ar-SA"/>
        </w:rPr>
        <w:t>(dále jen „</w:t>
      </w:r>
      <w:r w:rsidR="00025C59" w:rsidRPr="00025C59">
        <w:rPr>
          <w:rFonts w:ascii="Arial" w:hAnsi="Arial" w:cs="Arial"/>
          <w:lang w:val="cs-CZ" w:bidi="ar-SA"/>
        </w:rPr>
        <w:t>z</w:t>
      </w:r>
      <w:r w:rsidRPr="00025C59">
        <w:rPr>
          <w:rFonts w:ascii="Arial" w:hAnsi="Arial" w:cs="Arial"/>
          <w:lang w:val="cs-CZ" w:bidi="ar-SA"/>
        </w:rPr>
        <w:t>adavatel“),</w:t>
      </w:r>
      <w:r w:rsidR="00607EE3" w:rsidRPr="00025C59">
        <w:rPr>
          <w:rFonts w:ascii="Arial" w:hAnsi="Arial" w:cs="Arial"/>
          <w:lang w:val="cs-CZ" w:bidi="ar-SA"/>
        </w:rPr>
        <w:t xml:space="preserve"> za účelem prokázání </w:t>
      </w:r>
      <w:r w:rsidR="00025C59" w:rsidRPr="00025C59">
        <w:rPr>
          <w:rFonts w:ascii="Arial" w:hAnsi="Arial" w:cs="Arial"/>
          <w:lang w:val="cs-CZ" w:bidi="ar-SA"/>
        </w:rPr>
        <w:t>z</w:t>
      </w:r>
      <w:r w:rsidR="00607EE3" w:rsidRPr="00025C59">
        <w:rPr>
          <w:rFonts w:ascii="Arial" w:hAnsi="Arial" w:cs="Arial"/>
          <w:lang w:val="cs-CZ" w:bidi="ar-SA"/>
        </w:rPr>
        <w:t>adavatelem požadovaných základ</w:t>
      </w:r>
      <w:r w:rsidR="00025C59" w:rsidRPr="00025C59">
        <w:rPr>
          <w:rFonts w:ascii="Arial" w:hAnsi="Arial" w:cs="Arial"/>
          <w:lang w:val="cs-CZ" w:bidi="ar-SA"/>
        </w:rPr>
        <w:t>ních kvalifikačních předpokladů</w:t>
      </w:r>
      <w:r w:rsidR="00607EE3" w:rsidRPr="00025C59">
        <w:rPr>
          <w:rFonts w:ascii="Arial" w:hAnsi="Arial" w:cs="Arial"/>
          <w:lang w:val="cs-CZ" w:bidi="ar-SA"/>
        </w:rPr>
        <w:t>, čestně prohlašuje, že je uchazečem:</w:t>
      </w:r>
    </w:p>
    <w:p w:rsidR="00714A1F" w:rsidRPr="00ED6637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ED6637">
        <w:rPr>
          <w:rFonts w:ascii="Arial" w:hAnsi="Arial" w:cs="Arial"/>
          <w:lang w:val="cs-CZ" w:bidi="ar-SA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</w:t>
      </w:r>
      <w:r>
        <w:rPr>
          <w:rFonts w:ascii="Arial" w:hAnsi="Arial" w:cs="Arial"/>
          <w:lang w:val="cs-CZ" w:bidi="ar-SA"/>
        </w:rPr>
        <w:t xml:space="preserve"> pokud je uchazeč</w:t>
      </w:r>
      <w:r w:rsidRPr="00ED6637">
        <w:rPr>
          <w:rFonts w:ascii="Arial" w:hAnsi="Arial" w:cs="Arial"/>
          <w:lang w:val="cs-CZ" w:bidi="ar-SA"/>
        </w:rPr>
        <w:t xml:space="preserve"> právnickou osobu, </w:t>
      </w:r>
      <w:r>
        <w:rPr>
          <w:rFonts w:ascii="Arial" w:hAnsi="Arial" w:cs="Arial"/>
          <w:lang w:val="cs-CZ" w:bidi="ar-SA"/>
        </w:rPr>
        <w:t xml:space="preserve">čestně prohlašuje, že tento </w:t>
      </w:r>
      <w:r w:rsidRPr="00ED6637">
        <w:rPr>
          <w:rFonts w:ascii="Arial" w:hAnsi="Arial" w:cs="Arial"/>
          <w:lang w:val="cs-CZ" w:bidi="ar-SA"/>
        </w:rPr>
        <w:t xml:space="preserve">kvalifikační </w:t>
      </w:r>
      <w:r>
        <w:rPr>
          <w:rFonts w:ascii="Arial" w:hAnsi="Arial" w:cs="Arial"/>
          <w:lang w:val="cs-CZ" w:bidi="ar-SA"/>
        </w:rPr>
        <w:t>předpoklad splňuje</w:t>
      </w:r>
      <w:r w:rsidRPr="00ED6637">
        <w:rPr>
          <w:rFonts w:ascii="Arial" w:hAnsi="Arial" w:cs="Arial"/>
          <w:lang w:val="cs-CZ" w:bidi="ar-SA"/>
        </w:rPr>
        <w:t xml:space="preserve"> jak tato právnická osoba, tak její statutární orgán nebo každý člen statutárního orgánu a je-li statutárním orgánem </w:t>
      </w:r>
      <w:r>
        <w:rPr>
          <w:rFonts w:ascii="Arial" w:hAnsi="Arial" w:cs="Arial"/>
          <w:lang w:val="cs-CZ" w:bidi="ar-SA"/>
        </w:rPr>
        <w:t>uchazeče</w:t>
      </w:r>
      <w:r w:rsidRPr="00ED6637">
        <w:rPr>
          <w:rFonts w:ascii="Arial" w:hAnsi="Arial" w:cs="Arial"/>
          <w:lang w:val="cs-CZ" w:bidi="ar-SA"/>
        </w:rPr>
        <w:t xml:space="preserve"> či členem statutárního orgánu </w:t>
      </w:r>
      <w:r>
        <w:rPr>
          <w:rFonts w:ascii="Arial" w:hAnsi="Arial" w:cs="Arial"/>
          <w:lang w:val="cs-CZ" w:bidi="ar-SA"/>
        </w:rPr>
        <w:t>uchazeče</w:t>
      </w:r>
      <w:r w:rsidRPr="00ED6637">
        <w:rPr>
          <w:rFonts w:ascii="Arial" w:hAnsi="Arial" w:cs="Arial"/>
          <w:lang w:val="cs-CZ" w:bidi="ar-SA"/>
        </w:rPr>
        <w:t xml:space="preserve"> právnická osoba, </w:t>
      </w:r>
      <w:r>
        <w:rPr>
          <w:rFonts w:ascii="Arial" w:hAnsi="Arial" w:cs="Arial"/>
          <w:lang w:val="cs-CZ" w:bidi="ar-SA"/>
        </w:rPr>
        <w:t>splňuje</w:t>
      </w:r>
      <w:r w:rsidRPr="00ED6637">
        <w:rPr>
          <w:rFonts w:ascii="Arial" w:hAnsi="Arial" w:cs="Arial"/>
          <w:lang w:val="cs-CZ" w:bidi="ar-SA"/>
        </w:rPr>
        <w:t xml:space="preserve"> tento kvalifikační předpoklad jak tato právnická osoba, tak její statutární orgán nebo každý člen statutárního orgánu této právnické osoby; podává-li </w:t>
      </w:r>
      <w:r>
        <w:rPr>
          <w:rFonts w:ascii="Arial" w:hAnsi="Arial" w:cs="Arial"/>
          <w:lang w:val="cs-CZ" w:bidi="ar-SA"/>
        </w:rPr>
        <w:t xml:space="preserve">uchazeč </w:t>
      </w:r>
      <w:r w:rsidRPr="00ED6637">
        <w:rPr>
          <w:rFonts w:ascii="Arial" w:hAnsi="Arial" w:cs="Arial"/>
          <w:lang w:val="cs-CZ" w:bidi="ar-SA"/>
        </w:rPr>
        <w:t xml:space="preserve">nabídku </w:t>
      </w:r>
      <w:r>
        <w:rPr>
          <w:rFonts w:ascii="Arial" w:hAnsi="Arial" w:cs="Arial"/>
          <w:lang w:val="cs-CZ" w:bidi="ar-SA"/>
        </w:rPr>
        <w:t xml:space="preserve">jako </w:t>
      </w:r>
      <w:r w:rsidRPr="00ED6637">
        <w:rPr>
          <w:rFonts w:ascii="Arial" w:hAnsi="Arial" w:cs="Arial"/>
          <w:lang w:val="cs-CZ" w:bidi="ar-SA"/>
        </w:rPr>
        <w:t xml:space="preserve">zahraniční právnická osoba prostřednictvím své organizační složky, </w:t>
      </w:r>
      <w:r>
        <w:rPr>
          <w:rFonts w:ascii="Arial" w:hAnsi="Arial" w:cs="Arial"/>
          <w:lang w:val="cs-CZ" w:bidi="ar-SA"/>
        </w:rPr>
        <w:t xml:space="preserve">čestně prohlašuje, že tento </w:t>
      </w:r>
      <w:r w:rsidRPr="00ED6637">
        <w:rPr>
          <w:rFonts w:ascii="Arial" w:hAnsi="Arial" w:cs="Arial"/>
          <w:lang w:val="cs-CZ" w:bidi="ar-SA"/>
        </w:rPr>
        <w:t xml:space="preserve">kvalifikační </w:t>
      </w:r>
      <w:r>
        <w:rPr>
          <w:rFonts w:ascii="Arial" w:hAnsi="Arial" w:cs="Arial"/>
          <w:lang w:val="cs-CZ" w:bidi="ar-SA"/>
        </w:rPr>
        <w:t>předpoklad splňuje</w:t>
      </w:r>
      <w:r w:rsidRPr="00ED6637">
        <w:rPr>
          <w:rFonts w:ascii="Arial" w:hAnsi="Arial" w:cs="Arial"/>
          <w:lang w:val="cs-CZ" w:bidi="ar-SA"/>
        </w:rPr>
        <w:t xml:space="preserve"> vedle uvedených osob rovněž vedoucí této organizační složky; </w:t>
      </w:r>
      <w:r>
        <w:rPr>
          <w:rFonts w:ascii="Arial" w:hAnsi="Arial" w:cs="Arial"/>
          <w:lang w:val="cs-CZ" w:bidi="ar-SA"/>
        </w:rPr>
        <w:t xml:space="preserve">uchazeč čestně prohlašuje, že tento </w:t>
      </w:r>
      <w:r w:rsidRPr="00ED6637">
        <w:rPr>
          <w:rFonts w:ascii="Arial" w:hAnsi="Arial" w:cs="Arial"/>
          <w:lang w:val="cs-CZ" w:bidi="ar-SA"/>
        </w:rPr>
        <w:t xml:space="preserve">kvalifikační předpoklad </w:t>
      </w:r>
      <w:r>
        <w:rPr>
          <w:rFonts w:ascii="Arial" w:hAnsi="Arial" w:cs="Arial"/>
          <w:lang w:val="cs-CZ" w:bidi="ar-SA"/>
        </w:rPr>
        <w:t>splňuje</w:t>
      </w:r>
      <w:r w:rsidRPr="00ED6637">
        <w:rPr>
          <w:rFonts w:ascii="Arial" w:hAnsi="Arial" w:cs="Arial"/>
          <w:lang w:val="cs-CZ" w:bidi="ar-SA"/>
        </w:rPr>
        <w:t xml:space="preserve"> jak ve vztahu k území České republiky, tak k zemi svého sídla, místa podnikání či bydliště</w:t>
      </w:r>
      <w:r>
        <w:rPr>
          <w:rFonts w:ascii="Arial" w:hAnsi="Arial" w:cs="Arial"/>
          <w:lang w:val="cs-CZ" w:bidi="ar-SA"/>
        </w:rPr>
        <w:t>;</w:t>
      </w:r>
    </w:p>
    <w:p w:rsidR="00714A1F" w:rsidRPr="00ED6637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ED6637">
        <w:rPr>
          <w:rFonts w:ascii="Arial" w:hAnsi="Arial" w:cs="Arial"/>
          <w:lang w:val="cs-CZ" w:bidi="ar-SA"/>
        </w:rPr>
        <w:t xml:space="preserve">který nebyl pravomocně odsouzen pro trestný čin, jehož skutková podstata souvisí s předmětem podnikání </w:t>
      </w:r>
      <w:r>
        <w:rPr>
          <w:rFonts w:ascii="Arial" w:hAnsi="Arial" w:cs="Arial"/>
          <w:lang w:val="cs-CZ" w:bidi="ar-SA"/>
        </w:rPr>
        <w:t>uchazeče</w:t>
      </w:r>
      <w:r w:rsidRPr="00ED6637">
        <w:rPr>
          <w:rFonts w:ascii="Arial" w:hAnsi="Arial" w:cs="Arial"/>
          <w:lang w:val="cs-CZ" w:bidi="ar-SA"/>
        </w:rPr>
        <w:t xml:space="preserve"> podle zvláštních právních předpisů nebo došlo k zahlazení odsouzení za sp</w:t>
      </w:r>
      <w:r>
        <w:rPr>
          <w:rFonts w:ascii="Arial" w:hAnsi="Arial" w:cs="Arial"/>
          <w:lang w:val="cs-CZ" w:bidi="ar-SA"/>
        </w:rPr>
        <w:t>áchání takového trestného činu; pokud je uchazeč</w:t>
      </w:r>
      <w:r w:rsidRPr="00ED6637">
        <w:rPr>
          <w:rFonts w:ascii="Arial" w:hAnsi="Arial" w:cs="Arial"/>
          <w:lang w:val="cs-CZ" w:bidi="ar-SA"/>
        </w:rPr>
        <w:t xml:space="preserve"> právnickou osobu, </w:t>
      </w:r>
      <w:r>
        <w:rPr>
          <w:rFonts w:ascii="Arial" w:hAnsi="Arial" w:cs="Arial"/>
          <w:lang w:val="cs-CZ" w:bidi="ar-SA"/>
        </w:rPr>
        <w:t xml:space="preserve">čestně prohlašuje, že tento </w:t>
      </w:r>
      <w:r w:rsidRPr="00ED6637">
        <w:rPr>
          <w:rFonts w:ascii="Arial" w:hAnsi="Arial" w:cs="Arial"/>
          <w:lang w:val="cs-CZ" w:bidi="ar-SA"/>
        </w:rPr>
        <w:t xml:space="preserve">kvalifikační </w:t>
      </w:r>
      <w:r>
        <w:rPr>
          <w:rFonts w:ascii="Arial" w:hAnsi="Arial" w:cs="Arial"/>
          <w:lang w:val="cs-CZ" w:bidi="ar-SA"/>
        </w:rPr>
        <w:t>předpoklad splňuje</w:t>
      </w:r>
      <w:r w:rsidRPr="00ED6637">
        <w:rPr>
          <w:rFonts w:ascii="Arial" w:hAnsi="Arial" w:cs="Arial"/>
          <w:lang w:val="cs-CZ" w:bidi="ar-SA"/>
        </w:rPr>
        <w:t xml:space="preserve"> jak tato právnická osoba, tak její statutární orgán nebo každý člen statutárního orgánu a je-li statutárním orgánem </w:t>
      </w:r>
      <w:r>
        <w:rPr>
          <w:rFonts w:ascii="Arial" w:hAnsi="Arial" w:cs="Arial"/>
          <w:lang w:val="cs-CZ" w:bidi="ar-SA"/>
        </w:rPr>
        <w:t>uchazeče</w:t>
      </w:r>
      <w:r w:rsidRPr="00ED6637">
        <w:rPr>
          <w:rFonts w:ascii="Arial" w:hAnsi="Arial" w:cs="Arial"/>
          <w:lang w:val="cs-CZ" w:bidi="ar-SA"/>
        </w:rPr>
        <w:t xml:space="preserve"> či členem statutárního orgánu </w:t>
      </w:r>
      <w:r>
        <w:rPr>
          <w:rFonts w:ascii="Arial" w:hAnsi="Arial" w:cs="Arial"/>
          <w:lang w:val="cs-CZ" w:bidi="ar-SA"/>
        </w:rPr>
        <w:t>uchazeče</w:t>
      </w:r>
      <w:r w:rsidRPr="00ED6637">
        <w:rPr>
          <w:rFonts w:ascii="Arial" w:hAnsi="Arial" w:cs="Arial"/>
          <w:lang w:val="cs-CZ" w:bidi="ar-SA"/>
        </w:rPr>
        <w:t xml:space="preserve"> právnická osoba, </w:t>
      </w:r>
      <w:r>
        <w:rPr>
          <w:rFonts w:ascii="Arial" w:hAnsi="Arial" w:cs="Arial"/>
          <w:lang w:val="cs-CZ" w:bidi="ar-SA"/>
        </w:rPr>
        <w:t>splňuje</w:t>
      </w:r>
      <w:r w:rsidRPr="00ED6637">
        <w:rPr>
          <w:rFonts w:ascii="Arial" w:hAnsi="Arial" w:cs="Arial"/>
          <w:lang w:val="cs-CZ" w:bidi="ar-SA"/>
        </w:rPr>
        <w:t xml:space="preserve"> tento kvalifikační předpoklad jak tato právnická osoba, tak její statutární orgán nebo každý člen statutárního orgánu této právnické osoby; podává-li </w:t>
      </w:r>
      <w:r>
        <w:rPr>
          <w:rFonts w:ascii="Arial" w:hAnsi="Arial" w:cs="Arial"/>
          <w:lang w:val="cs-CZ" w:bidi="ar-SA"/>
        </w:rPr>
        <w:t xml:space="preserve">uchazeč </w:t>
      </w:r>
      <w:r w:rsidRPr="00ED6637">
        <w:rPr>
          <w:rFonts w:ascii="Arial" w:hAnsi="Arial" w:cs="Arial"/>
          <w:lang w:val="cs-CZ" w:bidi="ar-SA"/>
        </w:rPr>
        <w:t xml:space="preserve">nabídku </w:t>
      </w:r>
      <w:r>
        <w:rPr>
          <w:rFonts w:ascii="Arial" w:hAnsi="Arial" w:cs="Arial"/>
          <w:lang w:val="cs-CZ" w:bidi="ar-SA"/>
        </w:rPr>
        <w:t xml:space="preserve">jako </w:t>
      </w:r>
      <w:r w:rsidRPr="00ED6637">
        <w:rPr>
          <w:rFonts w:ascii="Arial" w:hAnsi="Arial" w:cs="Arial"/>
          <w:lang w:val="cs-CZ" w:bidi="ar-SA"/>
        </w:rPr>
        <w:t xml:space="preserve">zahraniční právnická osoba prostřednictvím své organizační složky, </w:t>
      </w:r>
      <w:r>
        <w:rPr>
          <w:rFonts w:ascii="Arial" w:hAnsi="Arial" w:cs="Arial"/>
          <w:lang w:val="cs-CZ" w:bidi="ar-SA"/>
        </w:rPr>
        <w:t xml:space="preserve">čestně prohlašuje, že tento </w:t>
      </w:r>
      <w:r w:rsidRPr="00ED6637">
        <w:rPr>
          <w:rFonts w:ascii="Arial" w:hAnsi="Arial" w:cs="Arial"/>
          <w:lang w:val="cs-CZ" w:bidi="ar-SA"/>
        </w:rPr>
        <w:t xml:space="preserve">kvalifikační </w:t>
      </w:r>
      <w:r>
        <w:rPr>
          <w:rFonts w:ascii="Arial" w:hAnsi="Arial" w:cs="Arial"/>
          <w:lang w:val="cs-CZ" w:bidi="ar-SA"/>
        </w:rPr>
        <w:t>předpoklad splňuje</w:t>
      </w:r>
      <w:r w:rsidRPr="00ED6637">
        <w:rPr>
          <w:rFonts w:ascii="Arial" w:hAnsi="Arial" w:cs="Arial"/>
          <w:lang w:val="cs-CZ" w:bidi="ar-SA"/>
        </w:rPr>
        <w:t xml:space="preserve"> vedle uvedených osob rovněž vedoucí této organizační složky; </w:t>
      </w:r>
      <w:r>
        <w:rPr>
          <w:rFonts w:ascii="Arial" w:hAnsi="Arial" w:cs="Arial"/>
          <w:lang w:val="cs-CZ" w:bidi="ar-SA"/>
        </w:rPr>
        <w:t xml:space="preserve">uchazeč čestně prohlašuje, že tento </w:t>
      </w:r>
      <w:r w:rsidRPr="00ED6637">
        <w:rPr>
          <w:rFonts w:ascii="Arial" w:hAnsi="Arial" w:cs="Arial"/>
          <w:lang w:val="cs-CZ" w:bidi="ar-SA"/>
        </w:rPr>
        <w:lastRenderedPageBreak/>
        <w:t xml:space="preserve">kvalifikační předpoklad </w:t>
      </w:r>
      <w:r>
        <w:rPr>
          <w:rFonts w:ascii="Arial" w:hAnsi="Arial" w:cs="Arial"/>
          <w:lang w:val="cs-CZ" w:bidi="ar-SA"/>
        </w:rPr>
        <w:t>splňuje</w:t>
      </w:r>
      <w:r w:rsidRPr="00ED6637">
        <w:rPr>
          <w:rFonts w:ascii="Arial" w:hAnsi="Arial" w:cs="Arial"/>
          <w:lang w:val="cs-CZ" w:bidi="ar-SA"/>
        </w:rPr>
        <w:t xml:space="preserve"> jak ve vztahu k území České republiky, tak k zemi svého sídla, místa podnikání či bydliště</w:t>
      </w:r>
      <w:r>
        <w:rPr>
          <w:rFonts w:ascii="Arial" w:hAnsi="Arial" w:cs="Arial"/>
          <w:lang w:val="cs-CZ" w:bidi="ar-SA"/>
        </w:rPr>
        <w:t>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v posledních 3 letech nenaplnil skutkovou podstatu jednání nekalé soutěže formou podplácení podle zvláštního právního předpisu;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 likvidaci;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nemá v evidenci daní zachyceny daňové nedoplatky, a to jak v České republice, tak v 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714A1F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nemá nedoplatek na pojistném a na penále na veřejné zdravotní pojištění, a to jak v České republice, tak v 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ED6637">
        <w:rPr>
          <w:rFonts w:ascii="Arial" w:hAnsi="Arial" w:cs="Arial"/>
          <w:lang w:val="cs-CZ" w:bidi="ar-SA"/>
        </w:rPr>
        <w:t xml:space="preserve">který nemá nedoplatek na pojistném a na penále na sociální zabezpečení a příspěvku na státní politiku zaměstnanosti, a to jak v České republice, tak v 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="003C5CD2">
        <w:rPr>
          <w:rFonts w:ascii="Arial" w:hAnsi="Arial" w:cs="Arial"/>
          <w:lang w:val="cs-CZ" w:bidi="ar-SA"/>
        </w:rPr>
        <w:t>;</w:t>
      </w:r>
    </w:p>
    <w:p w:rsidR="001A75AB" w:rsidRDefault="001A75AB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A75AB">
        <w:rPr>
          <w:rFonts w:ascii="Arial" w:hAnsi="Arial" w:cs="Arial"/>
          <w:lang w:val="cs-CZ"/>
        </w:rPr>
        <w:t>který nebyl v posledních 3 letech pravomocně disciplinárně potrestán či mu nebylo pravomocně uloženo kárné opatření podle zvláštních právních předpisů, je-li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</w:r>
      <w:r w:rsidR="003C5CD2">
        <w:rPr>
          <w:rFonts w:ascii="Arial" w:hAnsi="Arial" w:cs="Arial"/>
          <w:lang w:val="cs-CZ"/>
        </w:rPr>
        <w:t>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veden v rejstříku osob se zákazem plnění veřejných zakázek;</w:t>
      </w:r>
    </w:p>
    <w:p w:rsidR="00714A1F" w:rsidRPr="00136913" w:rsidRDefault="00714A1F" w:rsidP="00714A1F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kterému nebyla v posledních 3 letech pravomocně uložena pokuta za umožnění výkonu nelegální práce pod</w:t>
      </w:r>
      <w:r>
        <w:rPr>
          <w:rFonts w:ascii="Arial" w:hAnsi="Arial" w:cs="Arial"/>
          <w:lang w:val="cs-CZ" w:bidi="ar-SA"/>
        </w:rPr>
        <w:t>le zvláštního právního předpisu.</w:t>
      </w:r>
    </w:p>
    <w:p w:rsidR="00F90A5B" w:rsidRDefault="00F90A5B" w:rsidP="00025C59">
      <w:pPr>
        <w:spacing w:after="160" w:line="259" w:lineRule="auto"/>
        <w:rPr>
          <w:rFonts w:ascii="Arial" w:hAnsi="Arial" w:cs="Arial"/>
          <w:b/>
          <w:lang w:val="cs-CZ" w:bidi="ar-SA"/>
        </w:rPr>
      </w:pPr>
    </w:p>
    <w:p w:rsidR="00025C59" w:rsidRPr="00025C59" w:rsidRDefault="00025C59" w:rsidP="00025C59">
      <w:pPr>
        <w:spacing w:after="160" w:line="259" w:lineRule="auto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b/>
          <w:lang w:val="cs-CZ" w:bidi="ar-SA"/>
        </w:rPr>
        <w:t xml:space="preserve">A dále </w:t>
      </w:r>
      <w:r w:rsidRPr="00025C59">
        <w:rPr>
          <w:rFonts w:ascii="Arial" w:hAnsi="Arial" w:cs="Arial"/>
          <w:b/>
          <w:lang w:val="cs-CZ" w:bidi="ar-SA"/>
        </w:rPr>
        <w:t>čestně prohlašuje</w:t>
      </w:r>
      <w:r w:rsidRPr="00025C59">
        <w:rPr>
          <w:rFonts w:ascii="Arial" w:hAnsi="Arial" w:cs="Arial"/>
          <w:lang w:val="cs-CZ" w:bidi="ar-SA"/>
        </w:rPr>
        <w:t xml:space="preserve">, </w:t>
      </w:r>
      <w:r w:rsidRPr="00EF4039">
        <w:rPr>
          <w:rFonts w:ascii="Arial" w:hAnsi="Arial" w:cs="Arial"/>
          <w:b/>
          <w:lang w:val="cs-CZ" w:bidi="ar-SA"/>
        </w:rPr>
        <w:t>že</w:t>
      </w:r>
      <w:r>
        <w:rPr>
          <w:rFonts w:ascii="Arial" w:hAnsi="Arial" w:cs="Arial"/>
          <w:lang w:val="cs-CZ" w:bidi="ar-SA"/>
        </w:rPr>
        <w:t xml:space="preserve"> </w:t>
      </w:r>
      <w:r w:rsidRPr="00025C59">
        <w:rPr>
          <w:rFonts w:ascii="Arial" w:hAnsi="Arial" w:cs="Arial"/>
          <w:b/>
          <w:lang w:val="cs-CZ" w:bidi="ar-SA"/>
        </w:rPr>
        <w:t>je ekonomicky a finančně způsobilý splnit zakázk</w:t>
      </w:r>
      <w:r>
        <w:rPr>
          <w:rFonts w:ascii="Arial" w:hAnsi="Arial" w:cs="Arial"/>
          <w:b/>
          <w:lang w:val="cs-CZ" w:bidi="ar-SA"/>
        </w:rPr>
        <w:t>u</w:t>
      </w:r>
      <w:r w:rsidRPr="00025C59">
        <w:rPr>
          <w:rFonts w:ascii="Arial" w:hAnsi="Arial" w:cs="Arial"/>
          <w:b/>
          <w:lang w:val="cs-CZ" w:bidi="ar-SA"/>
        </w:rPr>
        <w:t>.</w:t>
      </w:r>
    </w:p>
    <w:p w:rsidR="00025C59" w:rsidRDefault="00025C59">
      <w:pPr>
        <w:spacing w:after="160" w:line="259" w:lineRule="auto"/>
        <w:rPr>
          <w:rFonts w:ascii="Arial" w:hAnsi="Arial" w:cs="Arial"/>
          <w:lang w:val="cs-CZ" w:bidi="ar-SA"/>
        </w:rPr>
      </w:pP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259" w:rsidRDefault="004B6259" w:rsidP="00F94DD5">
      <w:pPr>
        <w:spacing w:after="0" w:line="240" w:lineRule="auto"/>
      </w:pPr>
      <w:r>
        <w:separator/>
      </w:r>
    </w:p>
  </w:endnote>
  <w:endnote w:type="continuationSeparator" w:id="0">
    <w:p w:rsidR="004B6259" w:rsidRDefault="004B6259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A2" w:rsidRDefault="00CB5FA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F88" w:rsidRPr="00CB5FA2" w:rsidRDefault="004B6259" w:rsidP="00CB5FA2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A2" w:rsidRDefault="00CB5F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259" w:rsidRDefault="004B6259" w:rsidP="00F94DD5">
      <w:pPr>
        <w:spacing w:after="0" w:line="240" w:lineRule="auto"/>
      </w:pPr>
      <w:r>
        <w:separator/>
      </w:r>
    </w:p>
  </w:footnote>
  <w:footnote w:type="continuationSeparator" w:id="0">
    <w:p w:rsidR="004B6259" w:rsidRDefault="004B6259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A2" w:rsidRDefault="00CB5FA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A2" w:rsidRDefault="00CB5FA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FA2" w:rsidRDefault="00CB5F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25C59"/>
    <w:rsid w:val="00045FAC"/>
    <w:rsid w:val="0006558D"/>
    <w:rsid w:val="00092BFF"/>
    <w:rsid w:val="000D343B"/>
    <w:rsid w:val="00102EB4"/>
    <w:rsid w:val="00117DDF"/>
    <w:rsid w:val="00125EFA"/>
    <w:rsid w:val="00180A8E"/>
    <w:rsid w:val="001A75AB"/>
    <w:rsid w:val="001D28E6"/>
    <w:rsid w:val="00246A4B"/>
    <w:rsid w:val="002A45F1"/>
    <w:rsid w:val="003002C1"/>
    <w:rsid w:val="0035684A"/>
    <w:rsid w:val="003C5CD2"/>
    <w:rsid w:val="003E2C03"/>
    <w:rsid w:val="00414960"/>
    <w:rsid w:val="00471085"/>
    <w:rsid w:val="004B5434"/>
    <w:rsid w:val="004B6259"/>
    <w:rsid w:val="004C3F8A"/>
    <w:rsid w:val="004E7AB9"/>
    <w:rsid w:val="005C14A5"/>
    <w:rsid w:val="005F4D64"/>
    <w:rsid w:val="00607011"/>
    <w:rsid w:val="00607EE3"/>
    <w:rsid w:val="00622551"/>
    <w:rsid w:val="00633C6C"/>
    <w:rsid w:val="0068764F"/>
    <w:rsid w:val="00691E6D"/>
    <w:rsid w:val="006F7520"/>
    <w:rsid w:val="00714A1F"/>
    <w:rsid w:val="007C6898"/>
    <w:rsid w:val="007E6DBA"/>
    <w:rsid w:val="00811984"/>
    <w:rsid w:val="00833827"/>
    <w:rsid w:val="00872080"/>
    <w:rsid w:val="008D2528"/>
    <w:rsid w:val="008E41BB"/>
    <w:rsid w:val="00920E8C"/>
    <w:rsid w:val="0092454F"/>
    <w:rsid w:val="009310B4"/>
    <w:rsid w:val="00970753"/>
    <w:rsid w:val="00980C4C"/>
    <w:rsid w:val="009C1DC8"/>
    <w:rsid w:val="009C24AE"/>
    <w:rsid w:val="00A5730A"/>
    <w:rsid w:val="00AA2FB1"/>
    <w:rsid w:val="00B31817"/>
    <w:rsid w:val="00BE05FE"/>
    <w:rsid w:val="00C35B3D"/>
    <w:rsid w:val="00C44A5B"/>
    <w:rsid w:val="00C61F93"/>
    <w:rsid w:val="00CB5FA2"/>
    <w:rsid w:val="00CC7BF5"/>
    <w:rsid w:val="00D165AE"/>
    <w:rsid w:val="00D63BE6"/>
    <w:rsid w:val="00E12C74"/>
    <w:rsid w:val="00E4756A"/>
    <w:rsid w:val="00EA33C5"/>
    <w:rsid w:val="00EE786D"/>
    <w:rsid w:val="00EF4039"/>
    <w:rsid w:val="00F45D3A"/>
    <w:rsid w:val="00F62B9B"/>
    <w:rsid w:val="00F90A5B"/>
    <w:rsid w:val="00F94DD5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2015-08-15T20:22:00Z</dcterms:created>
  <dcterms:modified xsi:type="dcterms:W3CDTF">2015-08-25T04:47:00Z</dcterms:modified>
</cp:coreProperties>
</file>