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91" w:rsidRPr="0093370D" w:rsidRDefault="00503D91" w:rsidP="00503D91">
      <w:pPr>
        <w:pStyle w:val="Default"/>
        <w:jc w:val="center"/>
        <w:rPr>
          <w:rFonts w:ascii="Arial Narrow" w:hAnsi="Arial Narrow" w:cs="Arial"/>
          <w:sz w:val="36"/>
          <w:szCs w:val="36"/>
        </w:rPr>
      </w:pPr>
    </w:p>
    <w:p w:rsidR="00503D91" w:rsidRPr="0093370D" w:rsidRDefault="00503D91" w:rsidP="00503D91">
      <w:pPr>
        <w:pStyle w:val="Nzev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proofErr w:type="gramStart"/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proofErr w:type="gramEnd"/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503D91" w:rsidRPr="0093370D" w:rsidRDefault="00503D91" w:rsidP="00503D91">
      <w:pPr>
        <w:pStyle w:val="Nzev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503D91" w:rsidRPr="0093370D" w:rsidRDefault="00503D91" w:rsidP="00503D91">
      <w:pPr>
        <w:pStyle w:val="Default"/>
        <w:rPr>
          <w:rFonts w:ascii="Arial Narrow" w:hAnsi="Arial Narrow"/>
        </w:rPr>
      </w:pPr>
    </w:p>
    <w:p w:rsidR="00503D91" w:rsidRPr="000B15CD" w:rsidRDefault="00503D91" w:rsidP="00503D91">
      <w:pPr>
        <w:rPr>
          <w:rFonts w:ascii="Arial Narrow" w:hAnsi="Arial Narrow" w:cs="Arial"/>
          <w:b/>
          <w:sz w:val="24"/>
          <w:szCs w:val="24"/>
        </w:rPr>
      </w:pPr>
      <w:r w:rsidRPr="0093370D">
        <w:rPr>
          <w:rFonts w:ascii="Arial Narrow" w:hAnsi="Arial Narrow" w:cs="Arial"/>
          <w:b/>
          <w:sz w:val="28"/>
          <w:szCs w:val="28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bookmarkStart w:id="0" w:name="_GoBack"/>
      <w:r w:rsidR="00E64179">
        <w:rPr>
          <w:rFonts w:ascii="Arial Narrow" w:hAnsi="Arial Narrow" w:cs="Arial"/>
          <w:b/>
          <w:sz w:val="24"/>
          <w:szCs w:val="24"/>
        </w:rPr>
        <w:t>Snížení energetické náročnosti objektu 1. stupně ZŠ Svobodná, Písek</w:t>
      </w:r>
      <w:r w:rsidR="00276EBB">
        <w:rPr>
          <w:rFonts w:ascii="Arial Narrow" w:hAnsi="Arial Narrow" w:cs="Arial"/>
          <w:b/>
          <w:sz w:val="24"/>
          <w:szCs w:val="24"/>
        </w:rPr>
        <w:t xml:space="preserve"> </w:t>
      </w:r>
      <w:bookmarkEnd w:id="0"/>
      <w:r w:rsidR="00276EBB">
        <w:rPr>
          <w:rFonts w:ascii="Arial Narrow" w:hAnsi="Arial Narrow" w:cs="Arial"/>
          <w:b/>
          <w:sz w:val="24"/>
          <w:szCs w:val="24"/>
        </w:rPr>
        <w:t>- k</w:t>
      </w:r>
      <w:r>
        <w:rPr>
          <w:rFonts w:ascii="Arial Narrow" w:hAnsi="Arial Narrow" w:cs="Arial"/>
          <w:b/>
          <w:sz w:val="24"/>
          <w:szCs w:val="24"/>
        </w:rPr>
        <w:t xml:space="preserve">abelová přípojka a oprava elektroinstalace  </w:t>
      </w:r>
      <w:r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503D91" w:rsidRDefault="00503D91" w:rsidP="00503D91">
      <w:pPr>
        <w:rPr>
          <w:rFonts w:ascii="Arial Narrow" w:hAnsi="Arial Narrow" w:cs="Arial"/>
          <w:b/>
        </w:rPr>
      </w:pPr>
    </w:p>
    <w:p w:rsidR="00503D91" w:rsidRDefault="00503D91" w:rsidP="00503D91">
      <w:pPr>
        <w:rPr>
          <w:rFonts w:ascii="Arial Narrow" w:hAnsi="Arial Narrow" w:cs="Arial"/>
          <w:b/>
        </w:rPr>
      </w:pPr>
    </w:p>
    <w:p w:rsidR="00503D91" w:rsidRPr="004C580B" w:rsidRDefault="00503D91" w:rsidP="00503D91">
      <w:pPr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 xml:space="preserve">Zadavatel zakázky: </w:t>
      </w:r>
    </w:p>
    <w:p w:rsidR="00503D91" w:rsidRPr="004C580B" w:rsidRDefault="00503D91" w:rsidP="00503D91">
      <w:pPr>
        <w:ind w:left="709" w:hanging="709"/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>Základní škola Svobodná a Mateřská škola Písek, Dr. M. Horákové 1720</w:t>
      </w:r>
    </w:p>
    <w:p w:rsidR="00503D91" w:rsidRPr="004C580B" w:rsidRDefault="00503D91" w:rsidP="00503D91">
      <w:pPr>
        <w:tabs>
          <w:tab w:val="left" w:pos="1701"/>
        </w:tabs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 xml:space="preserve">Dr. M. Horákové 1720 </w:t>
      </w:r>
    </w:p>
    <w:p w:rsidR="00503D91" w:rsidRPr="004C580B" w:rsidRDefault="00503D91" w:rsidP="00503D91">
      <w:pPr>
        <w:tabs>
          <w:tab w:val="left" w:pos="1701"/>
        </w:tabs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>397 11 Písek</w:t>
      </w:r>
    </w:p>
    <w:p w:rsidR="00503D91" w:rsidRPr="004C580B" w:rsidRDefault="00503D91" w:rsidP="00503D91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503D91" w:rsidRPr="00503D91" w:rsidRDefault="00503D91" w:rsidP="00503D91">
      <w:pPr>
        <w:tabs>
          <w:tab w:val="left" w:pos="1701"/>
          <w:tab w:val="left" w:pos="3312"/>
          <w:tab w:val="left" w:pos="3969"/>
          <w:tab w:val="left" w:pos="4176"/>
          <w:tab w:val="left" w:pos="5040"/>
          <w:tab w:val="left" w:pos="5812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jc w:val="both"/>
        <w:rPr>
          <w:rFonts w:ascii="Arial Narrow" w:hAnsi="Arial Narrow" w:cs="Arial"/>
        </w:rPr>
      </w:pPr>
      <w:r w:rsidRPr="00503D91">
        <w:rPr>
          <w:rFonts w:ascii="Arial Narrow" w:hAnsi="Arial Narrow" w:cs="Arial"/>
        </w:rPr>
        <w:t xml:space="preserve">Bankovní spojení:              Komerční banka a.s. </w:t>
      </w:r>
    </w:p>
    <w:p w:rsidR="00503D91" w:rsidRPr="00503D91" w:rsidRDefault="00503D91" w:rsidP="00503D91">
      <w:pPr>
        <w:suppressAutoHyphens/>
        <w:jc w:val="both"/>
        <w:rPr>
          <w:rFonts w:ascii="Arial Narrow" w:hAnsi="Arial Narrow" w:cs="Arial"/>
        </w:rPr>
      </w:pPr>
      <w:r w:rsidRPr="00503D91">
        <w:rPr>
          <w:rFonts w:ascii="Arial Narrow" w:hAnsi="Arial Narrow" w:cs="Arial"/>
        </w:rPr>
        <w:t xml:space="preserve">číslo účtu: </w:t>
      </w:r>
      <w:r w:rsidRPr="00503D91">
        <w:rPr>
          <w:rFonts w:ascii="Arial Narrow" w:hAnsi="Arial Narrow" w:cs="Arial"/>
        </w:rPr>
        <w:tab/>
        <w:t xml:space="preserve">            7592490227/0100    </w:t>
      </w:r>
      <w:r w:rsidRPr="00503D91">
        <w:rPr>
          <w:rFonts w:ascii="Arial Narrow" w:hAnsi="Arial Narrow" w:cs="Arial"/>
        </w:rPr>
        <w:tab/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telefon: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            +420 380 420 641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                                           +420 733 127 452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e-mail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: 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            milmach@centrum.cz 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highlight w:val="yellow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highlight w:val="yellow"/>
          <w:lang w:eastAsia="en-US"/>
        </w:rPr>
        <w:t xml:space="preserve">ID datové </w:t>
      </w:r>
      <w:proofErr w:type="gramStart"/>
      <w:r w:rsidRPr="00503D91">
        <w:rPr>
          <w:rFonts w:ascii="Arial Narrow" w:eastAsiaTheme="minorHAnsi" w:hAnsi="Arial Narrow" w:cs="Arial"/>
          <w:color w:val="000000"/>
          <w:highlight w:val="yellow"/>
          <w:lang w:eastAsia="en-US"/>
        </w:rPr>
        <w:t>schránky :</w:t>
      </w:r>
      <w:proofErr w:type="gramEnd"/>
      <w:r w:rsidRPr="00503D91">
        <w:rPr>
          <w:rFonts w:ascii="Arial Narrow" w:eastAsiaTheme="minorHAnsi" w:hAnsi="Arial Narrow" w:cs="Arial"/>
          <w:color w:val="000000"/>
          <w:highlight w:val="yellow"/>
          <w:lang w:eastAsia="en-US"/>
        </w:rPr>
        <w:t xml:space="preserve">   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highlight w:val="yellow"/>
          <w:lang w:eastAsia="en-US"/>
        </w:rPr>
        <w:t>Profil zadavatele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 </w:t>
      </w:r>
    </w:p>
    <w:p w:rsidR="00C265A6" w:rsidRPr="00E61B5B" w:rsidRDefault="00C265A6" w:rsidP="00D50B7A">
      <w:pPr>
        <w:jc w:val="center"/>
        <w:rPr>
          <w:rFonts w:ascii="Arial Narrow" w:eastAsiaTheme="minorHAnsi" w:hAnsi="Arial Narrow" w:cs="Arial"/>
          <w:b/>
          <w:sz w:val="24"/>
          <w:szCs w:val="24"/>
          <w:lang w:eastAsia="en-US"/>
        </w:rPr>
      </w:pPr>
    </w:p>
    <w:p w:rsidR="00D75780" w:rsidRPr="00E61B5B" w:rsidRDefault="00D75780" w:rsidP="00C812A3">
      <w:pPr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bCs/>
          <w:sz w:val="40"/>
          <w:szCs w:val="40"/>
        </w:rPr>
      </w:pPr>
      <w:proofErr w:type="gramStart"/>
      <w:r w:rsidRPr="00E61B5B">
        <w:rPr>
          <w:rFonts w:ascii="Arial Narrow" w:hAnsi="Arial Narrow" w:cs="Arial"/>
          <w:b/>
          <w:bCs/>
          <w:sz w:val="40"/>
          <w:szCs w:val="40"/>
        </w:rPr>
        <w:t xml:space="preserve">KRYCÍ </w:t>
      </w:r>
      <w:r w:rsidR="00C812A3" w:rsidRPr="00E61B5B">
        <w:rPr>
          <w:rFonts w:ascii="Arial Narrow" w:hAnsi="Arial Narrow" w:cs="Arial"/>
          <w:b/>
          <w:bCs/>
          <w:sz w:val="40"/>
          <w:szCs w:val="40"/>
        </w:rPr>
        <w:t xml:space="preserve">  </w:t>
      </w:r>
      <w:r w:rsidRPr="00E61B5B">
        <w:rPr>
          <w:rFonts w:ascii="Arial Narrow" w:hAnsi="Arial Narrow" w:cs="Arial"/>
          <w:b/>
          <w:bCs/>
          <w:sz w:val="40"/>
          <w:szCs w:val="40"/>
        </w:rPr>
        <w:t>LIST</w:t>
      </w:r>
      <w:proofErr w:type="gramEnd"/>
      <w:r w:rsidR="00C812A3" w:rsidRPr="00E61B5B">
        <w:rPr>
          <w:rFonts w:ascii="Arial Narrow" w:hAnsi="Arial Narrow" w:cs="Arial"/>
          <w:b/>
          <w:bCs/>
          <w:sz w:val="40"/>
          <w:szCs w:val="40"/>
        </w:rPr>
        <w:t xml:space="preserve">  NABÍDKY</w:t>
      </w: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C732C7" w:rsidRPr="00E61B5B" w:rsidRDefault="00C732C7" w:rsidP="0053263F">
      <w:pPr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  <w:r w:rsidRPr="00E61B5B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UCHAZEČ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61B5B">
              <w:rPr>
                <w:rFonts w:ascii="Arial Narrow" w:hAnsi="Arial Narrow" w:cs="Arial"/>
                <w:sz w:val="18"/>
                <w:szCs w:val="18"/>
              </w:rPr>
              <w:t>(obchodní firma nebo název)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50B7A" w:rsidRPr="00E61B5B" w:rsidRDefault="00D50B7A" w:rsidP="00D50B7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Sídlo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</w:rPr>
            </w:pPr>
            <w:r w:rsidRPr="00E61B5B">
              <w:rPr>
                <w:rFonts w:ascii="Arial Narrow" w:hAnsi="Arial Narrow" w:cs="Arial"/>
              </w:rPr>
              <w:t>(celá adresa včetně PSČ)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Právní forma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Identifikační číslo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Daňové identifikační číslo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0B7A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 xml:space="preserve">Zastoupený  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A" w:rsidRPr="00E61B5B" w:rsidRDefault="00D50B7A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0B7A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Zapsaný v OR (ŽR)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A" w:rsidRPr="00E61B5B" w:rsidRDefault="00D50B7A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EA5EB5" w:rsidRPr="00E61B5B" w:rsidRDefault="00EA5EB5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61B5B"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A5EB5" w:rsidRPr="00E61B5B" w:rsidTr="008E6300">
        <w:trPr>
          <w:cantSplit/>
          <w:trHeight w:val="1245"/>
        </w:trPr>
        <w:tc>
          <w:tcPr>
            <w:tcW w:w="8575" w:type="dxa"/>
            <w:vAlign w:val="center"/>
          </w:tcPr>
          <w:p w:rsidR="00D50B7A" w:rsidRPr="00E61B5B" w:rsidRDefault="00D50B7A" w:rsidP="00EA5EB5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:rsidR="00EA5EB5" w:rsidRPr="00E61B5B" w:rsidRDefault="00EA5EB5" w:rsidP="00EA5EB5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E61B5B">
              <w:rPr>
                <w:rFonts w:ascii="Arial Narrow" w:hAnsi="Arial Narrow" w:cs="Arial"/>
                <w:b/>
                <w:u w:val="single"/>
              </w:rPr>
              <w:t>Čestné prohlášení</w:t>
            </w:r>
          </w:p>
          <w:p w:rsidR="00EA5EB5" w:rsidRPr="00E61B5B" w:rsidRDefault="00EA5EB5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  <w:r w:rsidRPr="00E61B5B">
              <w:rPr>
                <w:rFonts w:ascii="Arial Narrow" w:hAnsi="Arial Narrow" w:cs="Arial"/>
                <w:b/>
              </w:rPr>
              <w:t>prohlašuji, že jsem se plně seznámil se zadávací dokumentací a soutěžními podmínkami a vyjasnil si se zadavatelem veškeré nejasnosti a sporná ustanovení, které by mohly mít vliv na konečnou cenu.</w:t>
            </w:r>
            <w:r w:rsidRPr="00E61B5B">
              <w:rPr>
                <w:rFonts w:ascii="Arial Narrow" w:hAnsi="Arial Narrow" w:cs="Arial"/>
                <w:color w:val="808080"/>
              </w:rPr>
              <w:t xml:space="preserve"> </w:t>
            </w:r>
          </w:p>
          <w:p w:rsidR="00D50B7A" w:rsidRPr="00E61B5B" w:rsidRDefault="00D50B7A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</w:p>
          <w:p w:rsidR="00D50B7A" w:rsidRPr="00E61B5B" w:rsidRDefault="00D50B7A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</w:p>
        </w:tc>
      </w:tr>
    </w:tbl>
    <w:p w:rsidR="00EA5EB5" w:rsidRPr="00E61B5B" w:rsidRDefault="00EA5EB5" w:rsidP="00EA5EB5">
      <w:pPr>
        <w:jc w:val="center"/>
        <w:rPr>
          <w:rFonts w:ascii="Arial Narrow" w:hAnsi="Arial Narrow" w:cs="Arial"/>
          <w:sz w:val="24"/>
          <w:u w:val="single"/>
        </w:rPr>
      </w:pPr>
    </w:p>
    <w:p w:rsidR="00503D91" w:rsidRDefault="00503D91" w:rsidP="00EA5EB5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sz w:val="24"/>
          <w:u w:val="single"/>
        </w:rPr>
      </w:pPr>
      <w:proofErr w:type="gramStart"/>
      <w:r w:rsidRPr="00E61B5B">
        <w:rPr>
          <w:rFonts w:ascii="Arial Narrow" w:hAnsi="Arial Narrow" w:cs="Arial"/>
          <w:b/>
          <w:sz w:val="24"/>
          <w:u w:val="single"/>
        </w:rPr>
        <w:t xml:space="preserve">ÚDAJE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>URČENÉ</w:t>
      </w:r>
      <w:proofErr w:type="gramEnd"/>
      <w:r w:rsidRPr="00E61B5B">
        <w:rPr>
          <w:rFonts w:ascii="Arial Narrow" w:hAnsi="Arial Narrow" w:cs="Arial"/>
          <w:b/>
          <w:sz w:val="24"/>
          <w:u w:val="single"/>
        </w:rPr>
        <w:t xml:space="preserve">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 xml:space="preserve">K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>HODNOCENÍ</w:t>
      </w:r>
    </w:p>
    <w:p w:rsidR="00D50B7A" w:rsidRPr="00E61B5B" w:rsidRDefault="00D50B7A" w:rsidP="00EA5EB5">
      <w:pPr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028"/>
      </w:tblGrid>
      <w:tr w:rsidR="00EA5EB5" w:rsidRPr="00E61B5B" w:rsidTr="00503D91">
        <w:trPr>
          <w:cantSplit/>
          <w:trHeight w:val="620"/>
        </w:trPr>
        <w:tc>
          <w:tcPr>
            <w:tcW w:w="3547" w:type="dxa"/>
            <w:shd w:val="clear" w:color="auto" w:fill="auto"/>
            <w:vAlign w:val="center"/>
          </w:tcPr>
          <w:p w:rsidR="00503D91" w:rsidRPr="00503D91" w:rsidRDefault="00EA5EB5" w:rsidP="000A501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03D91">
              <w:rPr>
                <w:rFonts w:ascii="Arial Narrow" w:hAnsi="Arial Narrow" w:cs="Arial"/>
                <w:b/>
                <w:caps/>
                <w:sz w:val="18"/>
                <w:szCs w:val="18"/>
              </w:rPr>
              <w:t xml:space="preserve">NABÍDKOVÁ CENA bez </w:t>
            </w:r>
            <w:proofErr w:type="gramStart"/>
            <w:r w:rsidRPr="00503D91">
              <w:rPr>
                <w:rFonts w:ascii="Arial Narrow" w:hAnsi="Arial Narrow" w:cs="Arial"/>
                <w:b/>
                <w:caps/>
                <w:sz w:val="18"/>
                <w:szCs w:val="18"/>
              </w:rPr>
              <w:t xml:space="preserve">DPH </w:t>
            </w:r>
            <w:r w:rsidR="00503D91" w:rsidRPr="00503D91">
              <w:rPr>
                <w:rFonts w:ascii="Arial Narrow" w:hAnsi="Arial Narrow" w:cs="Arial"/>
                <w:b/>
                <w:caps/>
                <w:sz w:val="18"/>
                <w:szCs w:val="18"/>
              </w:rPr>
              <w:t xml:space="preserve"> </w:t>
            </w:r>
            <w:r w:rsidR="00276EBB" w:rsidRPr="00276EB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76EBB">
              <w:rPr>
                <w:rFonts w:ascii="Arial Narrow" w:hAnsi="Arial Narrow" w:cs="Arial"/>
                <w:sz w:val="18"/>
                <w:szCs w:val="18"/>
              </w:rPr>
              <w:t>Zateplení</w:t>
            </w:r>
            <w:proofErr w:type="gramEnd"/>
            <w:r w:rsidR="00276EB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76EBB" w:rsidRPr="00276EBB">
              <w:rPr>
                <w:rFonts w:ascii="Arial Narrow" w:hAnsi="Arial Narrow" w:cs="Arial"/>
                <w:sz w:val="18"/>
                <w:szCs w:val="18"/>
              </w:rPr>
              <w:t>1. stupně - k</w:t>
            </w:r>
            <w:r w:rsidR="00503D91" w:rsidRPr="00503D91">
              <w:rPr>
                <w:rFonts w:ascii="Arial Narrow" w:hAnsi="Arial Narrow" w:cs="Arial"/>
                <w:sz w:val="18"/>
                <w:szCs w:val="18"/>
              </w:rPr>
              <w:t>abelová přípojka</w:t>
            </w:r>
          </w:p>
          <w:p w:rsidR="00EA5EB5" w:rsidRPr="00503D91" w:rsidRDefault="00EA5EB5" w:rsidP="000A5010">
            <w:pPr>
              <w:rPr>
                <w:rFonts w:ascii="Arial Narrow" w:hAnsi="Arial Narrow" w:cs="Arial"/>
                <w:b/>
                <w:caps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503D91" w:rsidRPr="00E61B5B" w:rsidTr="008E6300">
        <w:trPr>
          <w:cantSplit/>
          <w:trHeight w:val="415"/>
        </w:trPr>
        <w:tc>
          <w:tcPr>
            <w:tcW w:w="3547" w:type="dxa"/>
            <w:shd w:val="clear" w:color="auto" w:fill="auto"/>
            <w:vAlign w:val="center"/>
          </w:tcPr>
          <w:p w:rsidR="00503D91" w:rsidRPr="00503D91" w:rsidRDefault="00503D91" w:rsidP="00276EBB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503D91">
              <w:rPr>
                <w:rFonts w:ascii="Arial Narrow" w:hAnsi="Arial Narrow" w:cs="Arial"/>
                <w:b/>
                <w:caps/>
                <w:sz w:val="18"/>
                <w:szCs w:val="18"/>
              </w:rPr>
              <w:t xml:space="preserve">NABÍDKOVÁ CENA bez </w:t>
            </w:r>
            <w:proofErr w:type="gramStart"/>
            <w:r w:rsidRPr="00503D91">
              <w:rPr>
                <w:rFonts w:ascii="Arial Narrow" w:hAnsi="Arial Narrow" w:cs="Arial"/>
                <w:b/>
                <w:caps/>
                <w:sz w:val="18"/>
                <w:szCs w:val="18"/>
              </w:rPr>
              <w:t xml:space="preserve">DPH  </w:t>
            </w:r>
            <w:r w:rsidR="00276EBB">
              <w:rPr>
                <w:rFonts w:ascii="Arial Narrow" w:hAnsi="Arial Narrow" w:cs="Arial"/>
                <w:sz w:val="18"/>
                <w:szCs w:val="18"/>
              </w:rPr>
              <w:t>Zateplení</w:t>
            </w:r>
            <w:proofErr w:type="gramEnd"/>
            <w:r w:rsidR="00276EBB">
              <w:rPr>
                <w:rFonts w:ascii="Arial Narrow" w:hAnsi="Arial Narrow" w:cs="Arial"/>
                <w:sz w:val="18"/>
                <w:szCs w:val="18"/>
              </w:rPr>
              <w:t xml:space="preserve"> 1. stupně - </w:t>
            </w:r>
            <w:r w:rsidR="00276EBB" w:rsidRPr="00503D91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 xml:space="preserve">oprava </w:t>
            </w:r>
            <w:r w:rsidRPr="00503D91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 xml:space="preserve">rozvodů elektroinstalace </w:t>
            </w:r>
          </w:p>
        </w:tc>
        <w:tc>
          <w:tcPr>
            <w:tcW w:w="5028" w:type="dxa"/>
            <w:vAlign w:val="center"/>
          </w:tcPr>
          <w:p w:rsidR="00503D91" w:rsidRPr="00E61B5B" w:rsidRDefault="00503D91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503D91" w:rsidRPr="00E61B5B" w:rsidTr="00503D91">
        <w:trPr>
          <w:cantSplit/>
          <w:trHeight w:val="637"/>
        </w:trPr>
        <w:tc>
          <w:tcPr>
            <w:tcW w:w="3547" w:type="dxa"/>
            <w:shd w:val="clear" w:color="auto" w:fill="auto"/>
            <w:vAlign w:val="center"/>
          </w:tcPr>
          <w:p w:rsidR="00503D91" w:rsidRPr="00E61B5B" w:rsidRDefault="00503D91" w:rsidP="00503D91">
            <w:pPr>
              <w:rPr>
                <w:rFonts w:ascii="Arial Narrow" w:hAnsi="Arial Narrow" w:cs="Arial"/>
                <w:b/>
                <w:caps/>
              </w:rPr>
            </w:pPr>
            <w:proofErr w:type="gramStart"/>
            <w:r>
              <w:rPr>
                <w:rFonts w:ascii="Arial Narrow" w:hAnsi="Arial Narrow" w:cs="Arial"/>
                <w:b/>
                <w:caps/>
              </w:rPr>
              <w:t>NABÍDKOVÁ  CENA</w:t>
            </w:r>
            <w:proofErr w:type="gramEnd"/>
            <w:r>
              <w:rPr>
                <w:rFonts w:ascii="Arial Narrow" w:hAnsi="Arial Narrow" w:cs="Arial"/>
                <w:b/>
                <w:caps/>
              </w:rPr>
              <w:t xml:space="preserve"> BEZ  DPH  CELKEM</w:t>
            </w:r>
          </w:p>
        </w:tc>
        <w:tc>
          <w:tcPr>
            <w:tcW w:w="5028" w:type="dxa"/>
            <w:vAlign w:val="center"/>
          </w:tcPr>
          <w:p w:rsidR="00503D91" w:rsidRPr="00E61B5B" w:rsidRDefault="00503D91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EA5EB5" w:rsidRPr="00E61B5B" w:rsidTr="00503D91">
        <w:trPr>
          <w:cantSplit/>
          <w:trHeight w:val="561"/>
        </w:trPr>
        <w:tc>
          <w:tcPr>
            <w:tcW w:w="3547" w:type="dxa"/>
            <w:shd w:val="clear" w:color="auto" w:fill="auto"/>
            <w:vAlign w:val="center"/>
          </w:tcPr>
          <w:p w:rsidR="00EA5EB5" w:rsidRPr="00E61B5B" w:rsidRDefault="002D76E6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 xml:space="preserve">DPH 21 </w:t>
            </w:r>
            <w:r w:rsidR="00EA5EB5" w:rsidRPr="00E61B5B">
              <w:rPr>
                <w:rFonts w:ascii="Arial Narrow" w:hAnsi="Arial Narrow" w:cs="Arial"/>
                <w:b/>
                <w:caps/>
              </w:rPr>
              <w:t>%</w:t>
            </w:r>
          </w:p>
        </w:tc>
        <w:tc>
          <w:tcPr>
            <w:tcW w:w="5028" w:type="dxa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EA5EB5" w:rsidRPr="00E61B5B" w:rsidTr="00503D91">
        <w:trPr>
          <w:cantSplit/>
          <w:trHeight w:val="555"/>
        </w:trPr>
        <w:tc>
          <w:tcPr>
            <w:tcW w:w="3547" w:type="dxa"/>
            <w:shd w:val="clear" w:color="auto" w:fill="auto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>NABÍDKOVÁ CENA s DPH CELKEM</w:t>
            </w:r>
          </w:p>
        </w:tc>
        <w:tc>
          <w:tcPr>
            <w:tcW w:w="5028" w:type="dxa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C812A3" w:rsidRPr="00E61B5B" w:rsidTr="008E6300">
        <w:trPr>
          <w:cantSplit/>
          <w:trHeight w:val="415"/>
        </w:trPr>
        <w:tc>
          <w:tcPr>
            <w:tcW w:w="3547" w:type="dxa"/>
            <w:shd w:val="clear" w:color="auto" w:fill="auto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5028" w:type="dxa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C812A3" w:rsidRPr="00E61B5B" w:rsidTr="008E6300">
        <w:trPr>
          <w:cantSplit/>
          <w:trHeight w:val="415"/>
        </w:trPr>
        <w:tc>
          <w:tcPr>
            <w:tcW w:w="3547" w:type="dxa"/>
            <w:shd w:val="clear" w:color="auto" w:fill="auto"/>
            <w:vAlign w:val="center"/>
          </w:tcPr>
          <w:p w:rsidR="00D50B7A" w:rsidRPr="00E61B5B" w:rsidRDefault="00D50B7A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C812A3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 xml:space="preserve">JMÉNO A </w:t>
            </w:r>
            <w:proofErr w:type="gramStart"/>
            <w:r w:rsidRPr="00E61B5B">
              <w:rPr>
                <w:rFonts w:ascii="Arial Narrow" w:hAnsi="Arial Narrow" w:cs="Arial"/>
                <w:b/>
                <w:caps/>
              </w:rPr>
              <w:t>PŘÍJMENÍ  ZÁSTUPCE</w:t>
            </w:r>
            <w:proofErr w:type="gramEnd"/>
            <w:r w:rsidRPr="00E61B5B">
              <w:rPr>
                <w:rFonts w:ascii="Arial Narrow" w:hAnsi="Arial Narrow" w:cs="Arial"/>
                <w:b/>
                <w:caps/>
              </w:rPr>
              <w:t xml:space="preserve"> UCHAZEČE</w:t>
            </w: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D50B7A" w:rsidRPr="00E61B5B" w:rsidRDefault="00D50B7A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>RYCHLÉ TEL. SPOJENÍ</w:t>
            </w: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5028" w:type="dxa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</w:tbl>
    <w:p w:rsidR="00EA5EB5" w:rsidRPr="00E61B5B" w:rsidRDefault="00EA5EB5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  <w:r w:rsidRPr="00E61B5B">
        <w:rPr>
          <w:rFonts w:ascii="Arial Narrow" w:hAnsi="Arial Narrow" w:cs="Arial"/>
        </w:rPr>
        <w:t>V……………………., dne …………………</w:t>
      </w:r>
      <w:proofErr w:type="gramStart"/>
      <w:r w:rsidRPr="00E61B5B">
        <w:rPr>
          <w:rFonts w:ascii="Arial Narrow" w:hAnsi="Arial Narrow" w:cs="Arial"/>
        </w:rPr>
        <w:t>…..</w:t>
      </w:r>
      <w:proofErr w:type="gramEnd"/>
    </w:p>
    <w:p w:rsidR="00EA5EB5" w:rsidRPr="00E61B5B" w:rsidRDefault="00EA5EB5" w:rsidP="00EA5EB5">
      <w:pPr>
        <w:rPr>
          <w:rFonts w:ascii="Arial Narrow" w:hAnsi="Arial Narrow" w:cs="Arial"/>
        </w:rPr>
      </w:pPr>
    </w:p>
    <w:p w:rsidR="00C812A3" w:rsidRPr="00E61B5B" w:rsidRDefault="00C812A3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="00C812A3" w:rsidRPr="00E61B5B">
        <w:rPr>
          <w:rFonts w:ascii="Arial Narrow" w:hAnsi="Arial Narrow" w:cs="Arial"/>
        </w:rPr>
        <w:t xml:space="preserve">              </w:t>
      </w:r>
      <w:r w:rsidRPr="00E61B5B">
        <w:rPr>
          <w:rFonts w:ascii="Arial Narrow" w:hAnsi="Arial Narrow" w:cs="Arial"/>
        </w:rPr>
        <w:t>……………………………….</w:t>
      </w:r>
    </w:p>
    <w:p w:rsidR="00A373F9" w:rsidRPr="00E61B5B" w:rsidRDefault="00EA5EB5" w:rsidP="00C25046">
      <w:pPr>
        <w:tabs>
          <w:tab w:val="left" w:pos="-1065"/>
          <w:tab w:val="left" w:pos="-720"/>
          <w:tab w:val="left" w:pos="1"/>
          <w:tab w:val="left" w:pos="851"/>
          <w:tab w:val="left" w:pos="884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51" w:hanging="425"/>
        <w:jc w:val="both"/>
        <w:outlineLvl w:val="0"/>
        <w:rPr>
          <w:rFonts w:ascii="Arial Narrow" w:hAnsi="Arial Narrow" w:cs="Arial"/>
          <w:bCs/>
        </w:rPr>
      </w:pP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="00B31647"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>Razítko a podpis uchazeče</w:t>
      </w:r>
    </w:p>
    <w:sectPr w:rsidR="00A373F9" w:rsidRPr="00E61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BF" w:rsidRDefault="002B14BF" w:rsidP="00505A37">
      <w:r>
        <w:separator/>
      </w:r>
    </w:p>
  </w:endnote>
  <w:endnote w:type="continuationSeparator" w:id="0">
    <w:p w:rsidR="002B14BF" w:rsidRDefault="002B14BF" w:rsidP="005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FD" w:rsidRDefault="00FA0FFD" w:rsidP="00FA0FFD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Vypracoval : LIMEX CB a.s., U staré školy 6, 110 00  PRAHA 1 – Staré Město, IČ: 26030845</w:t>
    </w:r>
  </w:p>
  <w:p w:rsidR="00FA0FFD" w:rsidRDefault="00FA0FFD" w:rsidP="00FA0FFD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Ing. Libor </w:t>
    </w:r>
    <w:proofErr w:type="spellStart"/>
    <w:r>
      <w:rPr>
        <w:rFonts w:cs="Arial"/>
        <w:sz w:val="16"/>
        <w:szCs w:val="16"/>
      </w:rPr>
      <w:t>Kulíř</w:t>
    </w:r>
    <w:proofErr w:type="spellEnd"/>
    <w:r>
      <w:rPr>
        <w:rFonts w:cs="Arial"/>
        <w:sz w:val="16"/>
        <w:szCs w:val="16"/>
      </w:rPr>
      <w:t xml:space="preserve"> , mob. +420 602437264, e-mail.: limexcb@gmail.com</w:t>
    </w:r>
  </w:p>
  <w:p w:rsidR="00FA0FFD" w:rsidRDefault="00FA0FFD" w:rsidP="00FA0FFD">
    <w:pPr>
      <w:pStyle w:val="Zpat"/>
      <w:jc w:val="center"/>
      <w:rPr>
        <w:rFonts w:cs="Arial"/>
      </w:rPr>
    </w:pPr>
    <w:r>
      <w:tab/>
      <w:t xml:space="preserve">  </w:t>
    </w:r>
    <w:r>
      <w:tab/>
    </w:r>
    <w:r>
      <w:rPr>
        <w:rFonts w:cs="Arial"/>
      </w:rPr>
      <w:t xml:space="preserve">Verze </w:t>
    </w:r>
    <w:r w:rsidR="004469F6">
      <w:rPr>
        <w:rFonts w:cs="Arial"/>
        <w:lang w:val="cs-CZ"/>
      </w:rPr>
      <w:t>0</w:t>
    </w:r>
    <w:r w:rsidR="004469F6">
      <w:rPr>
        <w:rFonts w:cs="Arial"/>
      </w:rPr>
      <w:t>1/201</w:t>
    </w:r>
    <w:r w:rsidR="00C26760">
      <w:rPr>
        <w:rFonts w:cs="Arial"/>
        <w:lang w:val="cs-CZ"/>
      </w:rPr>
      <w:t>9</w:t>
    </w:r>
  </w:p>
  <w:p w:rsidR="004469F6" w:rsidRDefault="004469F6" w:rsidP="00FA0FFD">
    <w:pPr>
      <w:pStyle w:val="Zpat"/>
      <w:jc w:val="center"/>
      <w:rPr>
        <w:rFonts w:cs="Arial"/>
        <w:sz w:val="24"/>
        <w:szCs w:val="24"/>
      </w:rPr>
    </w:pPr>
  </w:p>
  <w:p w:rsidR="00FA0FFD" w:rsidRDefault="00FA0FFD" w:rsidP="00FA0FFD">
    <w:pPr>
      <w:pStyle w:val="Zpat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E64179">
      <w:rPr>
        <w:noProof/>
      </w:rPr>
      <w:t>1</w:t>
    </w:r>
    <w:r>
      <w:fldChar w:fldCharType="end"/>
    </w:r>
  </w:p>
  <w:p w:rsidR="00FA1F9C" w:rsidRDefault="00FA1F9C">
    <w:pPr>
      <w:pStyle w:val="Zpat"/>
      <w:jc w:val="right"/>
    </w:pPr>
  </w:p>
  <w:p w:rsidR="00EF675E" w:rsidRDefault="00EF675E" w:rsidP="00505A37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BF" w:rsidRDefault="002B14BF" w:rsidP="00505A37">
      <w:r>
        <w:separator/>
      </w:r>
    </w:p>
  </w:footnote>
  <w:footnote w:type="continuationSeparator" w:id="0">
    <w:p w:rsidR="002B14BF" w:rsidRDefault="002B14BF" w:rsidP="0050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BC" w:rsidRDefault="00467EBC">
    <w:pPr>
      <w:pStyle w:val="Zhlav"/>
      <w:rPr>
        <w:sz w:val="16"/>
        <w:szCs w:val="16"/>
        <w:lang w:val="cs-CZ"/>
      </w:rPr>
    </w:pPr>
  </w:p>
  <w:p w:rsidR="00E30313" w:rsidRPr="006734E7" w:rsidRDefault="00E30313">
    <w:pPr>
      <w:pStyle w:val="Zhlav"/>
      <w:rPr>
        <w:sz w:val="16"/>
        <w:szCs w:val="16"/>
        <w:lang w:val="cs-CZ"/>
      </w:rPr>
    </w:pPr>
    <w:r w:rsidRPr="006734E7">
      <w:rPr>
        <w:sz w:val="16"/>
        <w:szCs w:val="16"/>
        <w:lang w:val="cs-CZ"/>
      </w:rPr>
      <w:t>Příloha č. 1 Zadávací dokumentace</w:t>
    </w:r>
    <w:r w:rsidR="00C812A3">
      <w:rPr>
        <w:sz w:val="16"/>
        <w:szCs w:val="16"/>
        <w:lang w:val="cs-CZ"/>
      </w:rPr>
      <w:t xml:space="preserve"> – Krycí list nabídky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E1187"/>
    <w:multiLevelType w:val="hybridMultilevel"/>
    <w:tmpl w:val="6546B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3D4"/>
    <w:multiLevelType w:val="hybridMultilevel"/>
    <w:tmpl w:val="563CA070"/>
    <w:lvl w:ilvl="0" w:tplc="DC7C3A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5"/>
    <w:rsid w:val="0000110A"/>
    <w:rsid w:val="0001338A"/>
    <w:rsid w:val="000466AE"/>
    <w:rsid w:val="000A48B7"/>
    <w:rsid w:val="000A5010"/>
    <w:rsid w:val="000A69CB"/>
    <w:rsid w:val="001216ED"/>
    <w:rsid w:val="00170C54"/>
    <w:rsid w:val="00172B50"/>
    <w:rsid w:val="001750DD"/>
    <w:rsid w:val="001B15FA"/>
    <w:rsid w:val="001B6818"/>
    <w:rsid w:val="001C4E0D"/>
    <w:rsid w:val="001E13DD"/>
    <w:rsid w:val="001E1B5F"/>
    <w:rsid w:val="00255005"/>
    <w:rsid w:val="00256E62"/>
    <w:rsid w:val="00262DC4"/>
    <w:rsid w:val="0027452D"/>
    <w:rsid w:val="00276EBB"/>
    <w:rsid w:val="002A5B85"/>
    <w:rsid w:val="002A649E"/>
    <w:rsid w:val="002B14BF"/>
    <w:rsid w:val="002C6677"/>
    <w:rsid w:val="002D76E6"/>
    <w:rsid w:val="00311105"/>
    <w:rsid w:val="00314E55"/>
    <w:rsid w:val="00325DCE"/>
    <w:rsid w:val="0033170A"/>
    <w:rsid w:val="003345CA"/>
    <w:rsid w:val="0033552E"/>
    <w:rsid w:val="0034226F"/>
    <w:rsid w:val="00347ECD"/>
    <w:rsid w:val="00371C11"/>
    <w:rsid w:val="00372445"/>
    <w:rsid w:val="003911A8"/>
    <w:rsid w:val="003E452C"/>
    <w:rsid w:val="004469F6"/>
    <w:rsid w:val="0045371E"/>
    <w:rsid w:val="00467EBC"/>
    <w:rsid w:val="00497C19"/>
    <w:rsid w:val="004A7027"/>
    <w:rsid w:val="004D7B7F"/>
    <w:rsid w:val="004F22AD"/>
    <w:rsid w:val="00503D91"/>
    <w:rsid w:val="00505A37"/>
    <w:rsid w:val="00514412"/>
    <w:rsid w:val="00514638"/>
    <w:rsid w:val="005219FD"/>
    <w:rsid w:val="0053263F"/>
    <w:rsid w:val="005337B1"/>
    <w:rsid w:val="00581FC2"/>
    <w:rsid w:val="00594104"/>
    <w:rsid w:val="005963C7"/>
    <w:rsid w:val="00610898"/>
    <w:rsid w:val="00623D9A"/>
    <w:rsid w:val="006570EC"/>
    <w:rsid w:val="00657D08"/>
    <w:rsid w:val="00665B4F"/>
    <w:rsid w:val="006734E7"/>
    <w:rsid w:val="006771FE"/>
    <w:rsid w:val="006A5ACF"/>
    <w:rsid w:val="00705C2A"/>
    <w:rsid w:val="007A4404"/>
    <w:rsid w:val="00817A6E"/>
    <w:rsid w:val="00833606"/>
    <w:rsid w:val="008357C6"/>
    <w:rsid w:val="008773A8"/>
    <w:rsid w:val="008B347D"/>
    <w:rsid w:val="008C0D8F"/>
    <w:rsid w:val="008C5A4A"/>
    <w:rsid w:val="008D221D"/>
    <w:rsid w:val="008E6300"/>
    <w:rsid w:val="00914E04"/>
    <w:rsid w:val="00932A94"/>
    <w:rsid w:val="00941B51"/>
    <w:rsid w:val="009438FE"/>
    <w:rsid w:val="00950460"/>
    <w:rsid w:val="009643DF"/>
    <w:rsid w:val="009666C7"/>
    <w:rsid w:val="0099523B"/>
    <w:rsid w:val="009A4230"/>
    <w:rsid w:val="009B1843"/>
    <w:rsid w:val="009B24F8"/>
    <w:rsid w:val="009E31EF"/>
    <w:rsid w:val="00A056BE"/>
    <w:rsid w:val="00A05A40"/>
    <w:rsid w:val="00A206B0"/>
    <w:rsid w:val="00A2593A"/>
    <w:rsid w:val="00A373F9"/>
    <w:rsid w:val="00A648C1"/>
    <w:rsid w:val="00A951CE"/>
    <w:rsid w:val="00AA7460"/>
    <w:rsid w:val="00AB2647"/>
    <w:rsid w:val="00AC07AB"/>
    <w:rsid w:val="00AE6A30"/>
    <w:rsid w:val="00B31647"/>
    <w:rsid w:val="00B41447"/>
    <w:rsid w:val="00B473BD"/>
    <w:rsid w:val="00B7648F"/>
    <w:rsid w:val="00BA63E2"/>
    <w:rsid w:val="00BE5568"/>
    <w:rsid w:val="00C01FE4"/>
    <w:rsid w:val="00C02D3F"/>
    <w:rsid w:val="00C22E87"/>
    <w:rsid w:val="00C25046"/>
    <w:rsid w:val="00C265A6"/>
    <w:rsid w:val="00C26760"/>
    <w:rsid w:val="00C714EB"/>
    <w:rsid w:val="00C732C7"/>
    <w:rsid w:val="00C812A3"/>
    <w:rsid w:val="00C923BC"/>
    <w:rsid w:val="00CD4228"/>
    <w:rsid w:val="00D140F9"/>
    <w:rsid w:val="00D174F9"/>
    <w:rsid w:val="00D50B7A"/>
    <w:rsid w:val="00D60F94"/>
    <w:rsid w:val="00D75780"/>
    <w:rsid w:val="00D95DC9"/>
    <w:rsid w:val="00DD3AAB"/>
    <w:rsid w:val="00DE77C5"/>
    <w:rsid w:val="00E2185F"/>
    <w:rsid w:val="00E30313"/>
    <w:rsid w:val="00E40CA1"/>
    <w:rsid w:val="00E550F8"/>
    <w:rsid w:val="00E61B5B"/>
    <w:rsid w:val="00E63EC7"/>
    <w:rsid w:val="00E64179"/>
    <w:rsid w:val="00E671F6"/>
    <w:rsid w:val="00EA5EB5"/>
    <w:rsid w:val="00EB57C3"/>
    <w:rsid w:val="00EF675E"/>
    <w:rsid w:val="00F13966"/>
    <w:rsid w:val="00F27953"/>
    <w:rsid w:val="00F43F9B"/>
    <w:rsid w:val="00F5082A"/>
    <w:rsid w:val="00F51C1A"/>
    <w:rsid w:val="00FA0FFD"/>
    <w:rsid w:val="00FA1CF1"/>
    <w:rsid w:val="00FA1F9C"/>
    <w:rsid w:val="00FA553D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931EFB-6263-4C58-9117-C6D2D68F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9438FE"/>
    <w:pPr>
      <w:keepNext/>
      <w:widowControl w:val="0"/>
      <w:numPr>
        <w:ilvl w:val="6"/>
        <w:numId w:val="2"/>
      </w:numPr>
      <w:suppressAutoHyphens/>
      <w:jc w:val="center"/>
      <w:outlineLvl w:val="6"/>
    </w:pPr>
    <w:rPr>
      <w:rFonts w:ascii="Times New Roman" w:hAnsi="Times New Roman"/>
      <w:b/>
      <w:sz w:val="40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qFormat/>
    <w:pPr>
      <w:shd w:val="clear" w:color="auto" w:fill="FFFFFF"/>
      <w:jc w:val="center"/>
      <w:outlineLvl w:val="0"/>
    </w:pPr>
    <w:rPr>
      <w:b/>
      <w:sz w:val="36"/>
      <w:lang w:val="x-none" w:eastAsia="x-none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rsid w:val="001216ED"/>
    <w:rPr>
      <w:rFonts w:ascii="Arial" w:hAnsi="Arial"/>
      <w:b/>
      <w:sz w:val="36"/>
      <w:shd w:val="clear" w:color="auto" w:fill="FFFFFF"/>
    </w:rPr>
  </w:style>
  <w:style w:type="paragraph" w:styleId="Textpoznpodarou">
    <w:name w:val="footnote text"/>
    <w:basedOn w:val="Normln"/>
    <w:link w:val="TextpoznpodarouChar"/>
    <w:uiPriority w:val="99"/>
    <w:rsid w:val="00F13966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3966"/>
  </w:style>
  <w:style w:type="paragraph" w:styleId="Zhlav">
    <w:name w:val="header"/>
    <w:basedOn w:val="Normln"/>
    <w:link w:val="ZhlavChar"/>
    <w:uiPriority w:val="99"/>
    <w:rsid w:val="00505A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A37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505A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05A37"/>
    <w:rPr>
      <w:rFonts w:ascii="Arial" w:hAnsi="Arial"/>
    </w:rPr>
  </w:style>
  <w:style w:type="character" w:styleId="slostrnky">
    <w:name w:val="page number"/>
    <w:basedOn w:val="Standardnpsmoodstavce"/>
    <w:rsid w:val="00505A37"/>
  </w:style>
  <w:style w:type="table" w:styleId="Mkatabulky">
    <w:name w:val="Table Grid"/>
    <w:basedOn w:val="Normlntabulka"/>
    <w:rsid w:val="008C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31647"/>
    <w:rPr>
      <w:rFonts w:ascii="Arial" w:hAnsi="Arial"/>
      <w:b/>
    </w:rPr>
  </w:style>
  <w:style w:type="character" w:styleId="Hypertextovodkaz">
    <w:name w:val="Hyperlink"/>
    <w:rsid w:val="00C812A3"/>
    <w:rPr>
      <w:color w:val="0563C1"/>
      <w:u w:val="single"/>
    </w:rPr>
  </w:style>
  <w:style w:type="character" w:customStyle="1" w:styleId="Nadpis7Char">
    <w:name w:val="Nadpis 7 Char"/>
    <w:basedOn w:val="Standardnpsmoodstavce"/>
    <w:link w:val="Nadpis7"/>
    <w:rsid w:val="009438FE"/>
    <w:rPr>
      <w:b/>
      <w:sz w:val="4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438FE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03D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Import3">
    <w:name w:val="Import 3"/>
    <w:basedOn w:val="Normln"/>
    <w:rsid w:val="00503D9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VH-TRES s.r.o.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cp:lastModifiedBy>Martina Touchová</cp:lastModifiedBy>
  <cp:revision>3</cp:revision>
  <cp:lastPrinted>2010-03-07T15:33:00Z</cp:lastPrinted>
  <dcterms:created xsi:type="dcterms:W3CDTF">2019-06-02T18:38:00Z</dcterms:created>
  <dcterms:modified xsi:type="dcterms:W3CDTF">2019-06-06T09:33:00Z</dcterms:modified>
</cp:coreProperties>
</file>