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F5B5" w14:textId="77777777" w:rsidR="005E7A5D" w:rsidRPr="005E7A5D" w:rsidRDefault="005E7A5D">
      <w:pPr>
        <w:rPr>
          <w:sz w:val="24"/>
          <w:szCs w:val="24"/>
        </w:rPr>
      </w:pPr>
    </w:p>
    <w:p w14:paraId="0000107A" w14:textId="77777777" w:rsidR="004D6247" w:rsidRPr="005E7A5D" w:rsidRDefault="005E7A5D" w:rsidP="005E7A5D">
      <w:pPr>
        <w:ind w:left="2832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A5D">
        <w:rPr>
          <w:b/>
          <w:sz w:val="24"/>
          <w:szCs w:val="24"/>
        </w:rPr>
        <w:t xml:space="preserve">Dílčí veřejná zakázka – </w:t>
      </w:r>
      <w:proofErr w:type="spellStart"/>
      <w:r w:rsidRPr="005E7A5D">
        <w:rPr>
          <w:b/>
          <w:sz w:val="24"/>
          <w:szCs w:val="24"/>
        </w:rPr>
        <w:t>minitendr</w:t>
      </w:r>
      <w:proofErr w:type="spellEnd"/>
    </w:p>
    <w:p w14:paraId="1D84C521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 w:rsidRPr="005E7A5D">
        <w:rPr>
          <w:sz w:val="24"/>
          <w:szCs w:val="24"/>
        </w:rPr>
        <w:t>,,ZAJIŠTĚNÍ OPRAV ZDROJŮ TEPLA A SOUVISEJÍCÍH DODÁVEK A SLUŽEB“</w:t>
      </w:r>
    </w:p>
    <w:p w14:paraId="098B4E4C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476990" w14:textId="77777777" w:rsidR="005E7A5D" w:rsidRPr="005E7A5D" w:rsidRDefault="005E7A5D" w:rsidP="005E7A5D">
      <w:pPr>
        <w:ind w:left="708" w:firstLine="708"/>
        <w:rPr>
          <w:b/>
          <w:sz w:val="24"/>
          <w:szCs w:val="24"/>
          <w:u w:val="single"/>
        </w:rPr>
      </w:pPr>
      <w:r w:rsidRPr="005E7A5D">
        <w:rPr>
          <w:b/>
          <w:sz w:val="24"/>
          <w:szCs w:val="24"/>
        </w:rPr>
        <w:t xml:space="preserve">       </w:t>
      </w:r>
      <w:r w:rsidRPr="005E7A5D">
        <w:rPr>
          <w:b/>
          <w:sz w:val="24"/>
          <w:szCs w:val="24"/>
          <w:u w:val="single"/>
        </w:rPr>
        <w:t>Protokol o potvrzení účasti na prohlídce místa realizace zakázky</w:t>
      </w:r>
    </w:p>
    <w:p w14:paraId="0EA99CBF" w14:textId="77777777" w:rsidR="005E7A5D" w:rsidRDefault="005E7A5D" w:rsidP="005E7A5D">
      <w:pPr>
        <w:ind w:left="708"/>
        <w:rPr>
          <w:sz w:val="24"/>
          <w:szCs w:val="24"/>
        </w:rPr>
      </w:pPr>
      <w:r w:rsidRPr="005E7A5D">
        <w:rPr>
          <w:sz w:val="24"/>
          <w:szCs w:val="24"/>
        </w:rPr>
        <w:t>Tímto potvrzujeme, že jsme se zúčastnili prohlídky místa realizace opravy na adrese:</w:t>
      </w:r>
    </w:p>
    <w:p w14:paraId="1BEF004A" w14:textId="50762A07" w:rsidR="005E7A5D" w:rsidRPr="005E7A5D" w:rsidRDefault="005E7A5D" w:rsidP="005E7A5D">
      <w:pPr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509A">
        <w:rPr>
          <w:b/>
          <w:sz w:val="24"/>
          <w:szCs w:val="24"/>
        </w:rPr>
        <w:t>Novoměstská radnice</w:t>
      </w:r>
    </w:p>
    <w:p w14:paraId="3AEAD380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za účelem vytvoření nabídky pro jeho opravu dle požadovaných prací:</w:t>
      </w:r>
    </w:p>
    <w:p w14:paraId="5DC0AD51" w14:textId="3ABEB4A0" w:rsidR="005E7A5D" w:rsidRPr="00E4509A" w:rsidRDefault="0087531C" w:rsidP="005E7A5D">
      <w:pPr>
        <w:ind w:left="708"/>
        <w:rPr>
          <w:b/>
          <w:bCs/>
          <w:sz w:val="24"/>
          <w:szCs w:val="24"/>
        </w:rPr>
      </w:pPr>
      <w:r w:rsidRPr="00E4509A">
        <w:rPr>
          <w:rFonts w:ascii="Calibri" w:hAnsi="Calibri" w:cs="Calibri"/>
          <w:b/>
          <w:bCs/>
        </w:rPr>
        <w:t xml:space="preserve">výměna </w:t>
      </w:r>
      <w:r w:rsidR="00E4509A" w:rsidRPr="00E4509A">
        <w:rPr>
          <w:rFonts w:ascii="Calibri" w:hAnsi="Calibri" w:cs="Calibri"/>
          <w:b/>
          <w:bCs/>
        </w:rPr>
        <w:t>nebo oprava ventilátoru kotle Wessex</w:t>
      </w:r>
    </w:p>
    <w:p w14:paraId="43C5D1C5" w14:textId="77777777" w:rsidR="005E7A5D" w:rsidRDefault="005E7A5D" w:rsidP="005E7A5D">
      <w:pPr>
        <w:ind w:left="708"/>
        <w:rPr>
          <w:sz w:val="24"/>
          <w:szCs w:val="24"/>
        </w:rPr>
      </w:pPr>
    </w:p>
    <w:p w14:paraId="170D4823" w14:textId="77777777" w:rsidR="005E7A5D" w:rsidRDefault="005E7A5D" w:rsidP="005E7A5D">
      <w:pPr>
        <w:ind w:left="708"/>
        <w:rPr>
          <w:sz w:val="24"/>
          <w:szCs w:val="24"/>
        </w:rPr>
      </w:pPr>
    </w:p>
    <w:p w14:paraId="73952AD2" w14:textId="77777777" w:rsidR="005E7A5D" w:rsidRDefault="005E7A5D" w:rsidP="005E7A5D">
      <w:pPr>
        <w:ind w:left="708"/>
        <w:rPr>
          <w:sz w:val="24"/>
          <w:szCs w:val="24"/>
        </w:rPr>
      </w:pPr>
    </w:p>
    <w:p w14:paraId="3C98BEC3" w14:textId="77777777" w:rsidR="005E7A5D" w:rsidRDefault="005E7A5D" w:rsidP="005E7A5D">
      <w:pPr>
        <w:ind w:left="708"/>
        <w:rPr>
          <w:sz w:val="24"/>
          <w:szCs w:val="24"/>
        </w:rPr>
      </w:pPr>
    </w:p>
    <w:p w14:paraId="4ADB1E13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Praze dne: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………………….</w:t>
      </w:r>
    </w:p>
    <w:p w14:paraId="531D9392" w14:textId="77777777" w:rsidR="005E7A5D" w:rsidRDefault="005E7A5D" w:rsidP="005E7A5D">
      <w:pPr>
        <w:ind w:left="708"/>
        <w:rPr>
          <w:sz w:val="24"/>
          <w:szCs w:val="24"/>
        </w:rPr>
      </w:pPr>
    </w:p>
    <w:p w14:paraId="30B32B9F" w14:textId="77777777" w:rsidR="005E7A5D" w:rsidRDefault="005E7A5D" w:rsidP="005E7A5D">
      <w:pPr>
        <w:ind w:left="708"/>
        <w:rPr>
          <w:sz w:val="24"/>
          <w:szCs w:val="24"/>
        </w:rPr>
      </w:pPr>
    </w:p>
    <w:p w14:paraId="649D3599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….……………………………………………..                                    ..……..…..…………………………………</w:t>
      </w:r>
      <w:r>
        <w:rPr>
          <w:sz w:val="24"/>
          <w:szCs w:val="24"/>
        </w:rPr>
        <w:br/>
        <w:t xml:space="preserve">     Podpis/razítko uchazeče                                           Podpis zástupce Osoby zmocněné</w:t>
      </w:r>
    </w:p>
    <w:p w14:paraId="7E1E0951" w14:textId="77777777" w:rsidR="005E7A5D" w:rsidRPr="005E7A5D" w:rsidRDefault="005E7A5D" w:rsidP="005E7A5D">
      <w:pPr>
        <w:ind w:left="708"/>
        <w:rPr>
          <w:sz w:val="24"/>
          <w:szCs w:val="24"/>
        </w:rPr>
      </w:pPr>
    </w:p>
    <w:sectPr w:rsidR="005E7A5D" w:rsidRPr="005E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5D"/>
    <w:rsid w:val="00004F4D"/>
    <w:rsid w:val="00023ABB"/>
    <w:rsid w:val="00370A75"/>
    <w:rsid w:val="004D6247"/>
    <w:rsid w:val="005911B3"/>
    <w:rsid w:val="005E7A5D"/>
    <w:rsid w:val="0087531C"/>
    <w:rsid w:val="00BC503B"/>
    <w:rsid w:val="00C96B58"/>
    <w:rsid w:val="00DD608F"/>
    <w:rsid w:val="00E4509A"/>
    <w:rsid w:val="00F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DC83"/>
  <w15:chartTrackingRefBased/>
  <w15:docId w15:val="{F1899BC1-B5E5-4F9C-A679-0A0CDE6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Iveta</dc:creator>
  <cp:keywords/>
  <dc:description/>
  <cp:lastModifiedBy>Radim Povýšil</cp:lastModifiedBy>
  <cp:revision>2</cp:revision>
  <cp:lastPrinted>2017-06-08T11:51:00Z</cp:lastPrinted>
  <dcterms:created xsi:type="dcterms:W3CDTF">2021-09-08T13:59:00Z</dcterms:created>
  <dcterms:modified xsi:type="dcterms:W3CDTF">2021-09-08T13:59:00Z</dcterms:modified>
</cp:coreProperties>
</file>