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757" w:rsidRPr="00F74757" w:rsidRDefault="004E16B9" w:rsidP="00066B88">
      <w:pPr>
        <w:spacing w:after="24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S</w:t>
      </w:r>
      <w:r w:rsidR="00CC65AC">
        <w:rPr>
          <w:b/>
          <w:sz w:val="48"/>
          <w:szCs w:val="48"/>
        </w:rPr>
        <w:t>mlouva č. MUR</w:t>
      </w:r>
      <w:r w:rsidR="00CC65AC" w:rsidRPr="00DF43E3">
        <w:rPr>
          <w:b/>
          <w:sz w:val="48"/>
          <w:szCs w:val="48"/>
        </w:rPr>
        <w:t>/</w:t>
      </w:r>
      <w:r w:rsidR="0022622F" w:rsidRPr="00DF43E3">
        <w:rPr>
          <w:b/>
          <w:sz w:val="48"/>
          <w:szCs w:val="48"/>
        </w:rPr>
        <w:t>18/25</w:t>
      </w:r>
      <w:r w:rsidR="00C73C8E" w:rsidRPr="00DF43E3">
        <w:rPr>
          <w:b/>
          <w:sz w:val="48"/>
          <w:szCs w:val="48"/>
        </w:rPr>
        <w:t>-S</w:t>
      </w:r>
    </w:p>
    <w:p w:rsidR="00F74757" w:rsidRDefault="00F74757" w:rsidP="00F74757">
      <w:pPr>
        <w:spacing w:after="240"/>
        <w:jc w:val="center"/>
        <w:rPr>
          <w:b/>
          <w:sz w:val="40"/>
          <w:szCs w:val="22"/>
        </w:rPr>
      </w:pPr>
      <w:r>
        <w:rPr>
          <w:b/>
          <w:sz w:val="40"/>
          <w:szCs w:val="22"/>
        </w:rPr>
        <w:t xml:space="preserve"> </w:t>
      </w:r>
      <w:r w:rsidR="00A04C91">
        <w:rPr>
          <w:b/>
          <w:sz w:val="40"/>
          <w:szCs w:val="22"/>
        </w:rPr>
        <w:t>o</w:t>
      </w:r>
      <w:r w:rsidR="00787EFA">
        <w:rPr>
          <w:b/>
          <w:sz w:val="40"/>
          <w:szCs w:val="22"/>
        </w:rPr>
        <w:t xml:space="preserve"> </w:t>
      </w:r>
      <w:r w:rsidR="00A04C91">
        <w:rPr>
          <w:b/>
          <w:sz w:val="40"/>
          <w:szCs w:val="22"/>
        </w:rPr>
        <w:t>podmínkách</w:t>
      </w:r>
      <w:r w:rsidR="00066B88" w:rsidRPr="00504418">
        <w:rPr>
          <w:b/>
          <w:sz w:val="40"/>
          <w:szCs w:val="22"/>
        </w:rPr>
        <w:t xml:space="preserve"> </w:t>
      </w:r>
      <w:r w:rsidR="00787EFA">
        <w:rPr>
          <w:b/>
          <w:sz w:val="40"/>
          <w:szCs w:val="22"/>
        </w:rPr>
        <w:t>dodávek</w:t>
      </w:r>
      <w:r w:rsidR="00066B88">
        <w:rPr>
          <w:b/>
          <w:sz w:val="40"/>
          <w:szCs w:val="22"/>
        </w:rPr>
        <w:t xml:space="preserve"> tepelné energie</w:t>
      </w:r>
      <w:r w:rsidR="00787EFA">
        <w:rPr>
          <w:b/>
          <w:sz w:val="40"/>
          <w:szCs w:val="22"/>
        </w:rPr>
        <w:t xml:space="preserve"> z kotelny v Tovární </w:t>
      </w:r>
      <w:r w:rsidR="00A04C91">
        <w:rPr>
          <w:b/>
          <w:sz w:val="40"/>
          <w:szCs w:val="22"/>
        </w:rPr>
        <w:t xml:space="preserve">ul. </w:t>
      </w:r>
      <w:proofErr w:type="gramStart"/>
      <w:r w:rsidR="00A04C91">
        <w:rPr>
          <w:b/>
          <w:sz w:val="40"/>
          <w:szCs w:val="22"/>
        </w:rPr>
        <w:t>č.p.</w:t>
      </w:r>
      <w:proofErr w:type="gramEnd"/>
      <w:r w:rsidR="00A04C91">
        <w:rPr>
          <w:b/>
          <w:sz w:val="40"/>
          <w:szCs w:val="22"/>
        </w:rPr>
        <w:t xml:space="preserve">68, </w:t>
      </w:r>
      <w:r w:rsidR="00787EFA">
        <w:rPr>
          <w:b/>
          <w:sz w:val="40"/>
          <w:szCs w:val="22"/>
        </w:rPr>
        <w:t> </w:t>
      </w:r>
      <w:r w:rsidR="00A04C91">
        <w:rPr>
          <w:b/>
          <w:sz w:val="40"/>
          <w:szCs w:val="22"/>
        </w:rPr>
        <w:t>Rychnov</w:t>
      </w:r>
      <w:r w:rsidR="00787EFA">
        <w:rPr>
          <w:b/>
          <w:sz w:val="40"/>
          <w:szCs w:val="22"/>
        </w:rPr>
        <w:t xml:space="preserve"> u Jablonce n/N</w:t>
      </w:r>
    </w:p>
    <w:p w:rsidR="00F74757" w:rsidRDefault="00F74757" w:rsidP="00F74757">
      <w:pPr>
        <w:spacing w:after="240"/>
        <w:jc w:val="center"/>
        <w:rPr>
          <w:b/>
          <w:sz w:val="40"/>
          <w:szCs w:val="22"/>
        </w:rPr>
      </w:pPr>
    </w:p>
    <w:p w:rsidR="00F74757" w:rsidRDefault="00F74757" w:rsidP="00F74757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="00066B88" w:rsidRPr="00F74757">
        <w:rPr>
          <w:sz w:val="20"/>
          <w:szCs w:val="20"/>
        </w:rPr>
        <w:t>uzavřená dle zák</w:t>
      </w:r>
      <w:r>
        <w:rPr>
          <w:sz w:val="20"/>
          <w:szCs w:val="20"/>
        </w:rPr>
        <w:t>ona</w:t>
      </w:r>
      <w:r w:rsidR="00066B88" w:rsidRPr="00F74757">
        <w:rPr>
          <w:sz w:val="20"/>
          <w:szCs w:val="20"/>
        </w:rPr>
        <w:t xml:space="preserve"> č. 89/2012 Sb., obč</w:t>
      </w:r>
      <w:r>
        <w:rPr>
          <w:sz w:val="20"/>
          <w:szCs w:val="20"/>
        </w:rPr>
        <w:t xml:space="preserve">anského zákoníku a </w:t>
      </w:r>
    </w:p>
    <w:p w:rsidR="00066B88" w:rsidRDefault="00F74757" w:rsidP="00F74757">
      <w:pP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zákona č. 458/2000 Sb., </w:t>
      </w:r>
      <w:r w:rsidR="00066B88" w:rsidRPr="00F74757">
        <w:rPr>
          <w:sz w:val="20"/>
          <w:szCs w:val="20"/>
        </w:rPr>
        <w:t>energetický zákon, v platném znění</w:t>
      </w:r>
      <w:r w:rsidR="003F5ABD" w:rsidRPr="00F74757">
        <w:rPr>
          <w:sz w:val="20"/>
          <w:szCs w:val="20"/>
        </w:rPr>
        <w:t xml:space="preserve"> </w:t>
      </w:r>
    </w:p>
    <w:p w:rsidR="00F74757" w:rsidRPr="00F74757" w:rsidRDefault="00F74757" w:rsidP="00F74757">
      <w:pPr>
        <w:spacing w:after="240"/>
        <w:jc w:val="center"/>
        <w:rPr>
          <w:b/>
          <w:sz w:val="40"/>
          <w:szCs w:val="22"/>
        </w:rPr>
      </w:pPr>
    </w:p>
    <w:p w:rsidR="00066B88" w:rsidRPr="00F74757" w:rsidRDefault="00066B88" w:rsidP="00066B88">
      <w:pPr>
        <w:pStyle w:val="Nadpis1"/>
        <w:rPr>
          <w:i w:val="0"/>
          <w:sz w:val="28"/>
          <w:szCs w:val="28"/>
          <w:u w:val="none"/>
        </w:rPr>
      </w:pPr>
      <w:r w:rsidRPr="00F74757">
        <w:rPr>
          <w:i w:val="0"/>
          <w:sz w:val="28"/>
          <w:szCs w:val="28"/>
          <w:u w:val="none"/>
        </w:rPr>
        <w:t>Smluvní strany</w:t>
      </w:r>
    </w:p>
    <w:p w:rsidR="00066B88" w:rsidRPr="00B023F4" w:rsidRDefault="00066B88" w:rsidP="00066B88">
      <w:pPr>
        <w:rPr>
          <w:sz w:val="22"/>
          <w:szCs w:val="22"/>
        </w:rPr>
      </w:pPr>
    </w:p>
    <w:p w:rsidR="00066B88" w:rsidRPr="00B023F4" w:rsidRDefault="00066B88" w:rsidP="00066B88">
      <w:pPr>
        <w:rPr>
          <w:sz w:val="22"/>
          <w:szCs w:val="22"/>
        </w:rPr>
      </w:pPr>
    </w:p>
    <w:p w:rsidR="00D56B75" w:rsidRPr="00B023F4" w:rsidRDefault="00442626" w:rsidP="00D56B75">
      <w:pPr>
        <w:jc w:val="center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M</w:t>
      </w:r>
      <w:r w:rsidR="00D56B75">
        <w:rPr>
          <w:b/>
          <w:bCs/>
          <w:sz w:val="22"/>
          <w:szCs w:val="22"/>
        </w:rPr>
        <w:t xml:space="preserve">ěsto </w:t>
      </w:r>
      <w:r w:rsidR="00F74757">
        <w:rPr>
          <w:b/>
          <w:bCs/>
          <w:sz w:val="22"/>
          <w:szCs w:val="22"/>
        </w:rPr>
        <w:t>Rychnov u Jablonce n/N</w:t>
      </w:r>
    </w:p>
    <w:p w:rsidR="00D56B75" w:rsidRPr="00B023F4" w:rsidRDefault="00D56B75" w:rsidP="00D56B75">
      <w:pPr>
        <w:jc w:val="center"/>
        <w:rPr>
          <w:bCs/>
          <w:sz w:val="22"/>
          <w:szCs w:val="22"/>
        </w:rPr>
      </w:pPr>
      <w:r w:rsidRPr="00B023F4">
        <w:rPr>
          <w:bCs/>
          <w:sz w:val="22"/>
          <w:szCs w:val="22"/>
        </w:rPr>
        <w:t xml:space="preserve">IČ: </w:t>
      </w:r>
      <w:r w:rsidR="008A3BA8">
        <w:rPr>
          <w:bCs/>
          <w:sz w:val="22"/>
          <w:szCs w:val="22"/>
        </w:rPr>
        <w:t>00262552, DIČ: CZ 00262552</w:t>
      </w:r>
    </w:p>
    <w:p w:rsidR="00D56B75" w:rsidRPr="00B023F4" w:rsidRDefault="00D56B75" w:rsidP="00D56B75">
      <w:pPr>
        <w:jc w:val="center"/>
        <w:rPr>
          <w:bCs/>
          <w:sz w:val="22"/>
          <w:szCs w:val="22"/>
        </w:rPr>
      </w:pPr>
      <w:r w:rsidRPr="00B023F4">
        <w:rPr>
          <w:bCs/>
          <w:sz w:val="22"/>
          <w:szCs w:val="22"/>
        </w:rPr>
        <w:t xml:space="preserve">se sídlem: </w:t>
      </w:r>
      <w:r w:rsidR="002F4396">
        <w:rPr>
          <w:bCs/>
          <w:sz w:val="22"/>
          <w:szCs w:val="22"/>
        </w:rPr>
        <w:t>Náměstí Míru 720</w:t>
      </w:r>
      <w:r w:rsidR="008A3BA8">
        <w:rPr>
          <w:bCs/>
          <w:sz w:val="22"/>
          <w:szCs w:val="22"/>
        </w:rPr>
        <w:t>, 46802 Rychnov u Jablonce n/N</w:t>
      </w:r>
    </w:p>
    <w:p w:rsidR="00D56B75" w:rsidRDefault="00D56B75" w:rsidP="00D56B75">
      <w:pPr>
        <w:pStyle w:val="Bezmezer"/>
        <w:spacing w:line="276" w:lineRule="auto"/>
        <w:jc w:val="center"/>
        <w:rPr>
          <w:rFonts w:ascii="Times New Roman" w:hAnsi="Times New Roman" w:cs="Times New Roman"/>
          <w:sz w:val="22"/>
          <w:lang w:val="cs-CZ"/>
        </w:rPr>
      </w:pPr>
      <w:r w:rsidRPr="001A74CE">
        <w:rPr>
          <w:rFonts w:ascii="Times New Roman" w:hAnsi="Times New Roman" w:cs="Times New Roman"/>
          <w:bCs/>
          <w:sz w:val="22"/>
          <w:lang w:val="cs-CZ"/>
        </w:rPr>
        <w:t>zastoupen</w:t>
      </w:r>
      <w:r>
        <w:rPr>
          <w:rFonts w:ascii="Times New Roman" w:hAnsi="Times New Roman" w:cs="Times New Roman"/>
          <w:bCs/>
          <w:sz w:val="22"/>
          <w:lang w:val="cs-CZ"/>
        </w:rPr>
        <w:t>o</w:t>
      </w:r>
      <w:r w:rsidRPr="001A74CE">
        <w:rPr>
          <w:rFonts w:ascii="Times New Roman" w:hAnsi="Times New Roman" w:cs="Times New Roman"/>
          <w:sz w:val="22"/>
          <w:lang w:val="cs-CZ"/>
        </w:rPr>
        <w:t xml:space="preserve"> </w:t>
      </w:r>
      <w:r w:rsidR="008A3BA8">
        <w:rPr>
          <w:rFonts w:ascii="Times New Roman" w:hAnsi="Times New Roman" w:cs="Times New Roman"/>
          <w:sz w:val="22"/>
          <w:lang w:val="cs-CZ"/>
        </w:rPr>
        <w:t>Bc. Tomášem Levinským</w:t>
      </w:r>
      <w:r w:rsidRPr="00B023F4">
        <w:rPr>
          <w:rFonts w:ascii="Times New Roman" w:hAnsi="Times New Roman" w:cs="Times New Roman"/>
          <w:sz w:val="22"/>
          <w:lang w:val="cs-CZ"/>
        </w:rPr>
        <w:t xml:space="preserve">, </w:t>
      </w:r>
      <w:r>
        <w:rPr>
          <w:rFonts w:ascii="Times New Roman" w:hAnsi="Times New Roman" w:cs="Times New Roman"/>
          <w:sz w:val="22"/>
          <w:lang w:val="cs-CZ"/>
        </w:rPr>
        <w:t>starostou</w:t>
      </w:r>
    </w:p>
    <w:p w:rsidR="007B52B2" w:rsidRDefault="008A3BA8" w:rsidP="00D56B75">
      <w:pPr>
        <w:pStyle w:val="Bezmezer"/>
        <w:spacing w:line="276" w:lineRule="auto"/>
        <w:jc w:val="center"/>
        <w:rPr>
          <w:rFonts w:ascii="Times New Roman" w:hAnsi="Times New Roman" w:cs="Times New Roman"/>
          <w:sz w:val="22"/>
          <w:lang w:val="cs-CZ"/>
        </w:rPr>
      </w:pPr>
      <w:r>
        <w:rPr>
          <w:rFonts w:ascii="Times New Roman" w:hAnsi="Times New Roman" w:cs="Times New Roman"/>
          <w:sz w:val="22"/>
          <w:lang w:val="cs-CZ"/>
        </w:rPr>
        <w:t>bankovní spojení: Česká Spořitelna Jablonec n/N</w:t>
      </w:r>
    </w:p>
    <w:p w:rsidR="008A3BA8" w:rsidRDefault="008A3BA8" w:rsidP="00D56B75">
      <w:pPr>
        <w:pStyle w:val="Bezmezer"/>
        <w:spacing w:line="276" w:lineRule="auto"/>
        <w:jc w:val="center"/>
        <w:rPr>
          <w:rFonts w:ascii="Times New Roman" w:hAnsi="Times New Roman" w:cs="Times New Roman"/>
          <w:sz w:val="22"/>
          <w:lang w:val="cs-CZ"/>
        </w:rPr>
      </w:pPr>
      <w:r>
        <w:rPr>
          <w:rFonts w:ascii="Times New Roman" w:hAnsi="Times New Roman" w:cs="Times New Roman"/>
          <w:sz w:val="22"/>
          <w:lang w:val="cs-CZ"/>
        </w:rPr>
        <w:t>č. účtu: 96232349/0800</w:t>
      </w:r>
    </w:p>
    <w:p w:rsidR="00F16E04" w:rsidRDefault="00F16E04" w:rsidP="00D56B75">
      <w:pPr>
        <w:pStyle w:val="Bezmezer"/>
        <w:spacing w:line="276" w:lineRule="auto"/>
        <w:jc w:val="center"/>
        <w:rPr>
          <w:rFonts w:ascii="Times New Roman" w:hAnsi="Times New Roman" w:cs="Times New Roman"/>
          <w:sz w:val="22"/>
          <w:lang w:val="cs-CZ"/>
        </w:rPr>
      </w:pPr>
      <w:r>
        <w:rPr>
          <w:rFonts w:ascii="Times New Roman" w:hAnsi="Times New Roman" w:cs="Times New Roman"/>
          <w:sz w:val="22"/>
          <w:lang w:val="cs-CZ"/>
        </w:rPr>
        <w:t>e-mail: podatelna@rychnovjbc.cz</w:t>
      </w:r>
    </w:p>
    <w:p w:rsidR="00066B88" w:rsidRPr="00B023F4" w:rsidRDefault="00066B88" w:rsidP="00066B88">
      <w:pPr>
        <w:pStyle w:val="Bezmezer"/>
        <w:spacing w:line="276" w:lineRule="auto"/>
        <w:jc w:val="center"/>
        <w:rPr>
          <w:rFonts w:ascii="Times New Roman" w:hAnsi="Times New Roman" w:cs="Times New Roman"/>
          <w:bCs/>
          <w:iCs/>
          <w:sz w:val="22"/>
          <w:lang w:val="cs-CZ"/>
        </w:rPr>
      </w:pPr>
    </w:p>
    <w:p w:rsidR="00066B88" w:rsidRDefault="00066B88" w:rsidP="00066B88">
      <w:pPr>
        <w:jc w:val="center"/>
        <w:rPr>
          <w:bCs/>
          <w:iCs/>
          <w:sz w:val="22"/>
          <w:szCs w:val="22"/>
        </w:rPr>
      </w:pPr>
      <w:r w:rsidRPr="00B023F4">
        <w:rPr>
          <w:bCs/>
          <w:iCs/>
          <w:sz w:val="22"/>
          <w:szCs w:val="22"/>
        </w:rPr>
        <w:t xml:space="preserve">dále jen </w:t>
      </w:r>
      <w:r w:rsidR="00FB7CEB">
        <w:rPr>
          <w:b/>
          <w:bCs/>
          <w:iCs/>
          <w:sz w:val="22"/>
          <w:szCs w:val="22"/>
        </w:rPr>
        <w:t>„o</w:t>
      </w:r>
      <w:r w:rsidR="001B7445">
        <w:rPr>
          <w:b/>
          <w:bCs/>
          <w:iCs/>
          <w:sz w:val="22"/>
          <w:szCs w:val="22"/>
        </w:rPr>
        <w:t>dběratel</w:t>
      </w:r>
      <w:r w:rsidRPr="00B023F4">
        <w:rPr>
          <w:b/>
          <w:bCs/>
          <w:iCs/>
          <w:sz w:val="22"/>
          <w:szCs w:val="22"/>
        </w:rPr>
        <w:t xml:space="preserve">“ </w:t>
      </w:r>
      <w:r w:rsidRPr="00B023F4">
        <w:rPr>
          <w:bCs/>
          <w:iCs/>
          <w:sz w:val="22"/>
          <w:szCs w:val="22"/>
        </w:rPr>
        <w:t>na straně jedné</w:t>
      </w:r>
    </w:p>
    <w:p w:rsidR="008A3BA8" w:rsidRDefault="008A3BA8" w:rsidP="00066B88">
      <w:pPr>
        <w:jc w:val="center"/>
        <w:rPr>
          <w:bCs/>
          <w:iCs/>
          <w:sz w:val="22"/>
          <w:szCs w:val="22"/>
        </w:rPr>
      </w:pPr>
    </w:p>
    <w:p w:rsidR="00066B88" w:rsidRDefault="00066B88" w:rsidP="00066B88">
      <w:pPr>
        <w:jc w:val="center"/>
        <w:rPr>
          <w:bCs/>
          <w:iCs/>
          <w:sz w:val="22"/>
          <w:szCs w:val="22"/>
        </w:rPr>
      </w:pPr>
    </w:p>
    <w:p w:rsidR="00066B88" w:rsidRDefault="00066B88" w:rsidP="00066B88">
      <w:pPr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a </w:t>
      </w:r>
    </w:p>
    <w:p w:rsidR="00066B88" w:rsidRPr="00B023F4" w:rsidRDefault="00066B88" w:rsidP="00066B88">
      <w:pPr>
        <w:jc w:val="center"/>
        <w:rPr>
          <w:bCs/>
          <w:sz w:val="22"/>
          <w:szCs w:val="22"/>
        </w:rPr>
      </w:pPr>
    </w:p>
    <w:p w:rsidR="00066B88" w:rsidRPr="00B023F4" w:rsidRDefault="00066B88" w:rsidP="00066B88">
      <w:pPr>
        <w:rPr>
          <w:sz w:val="22"/>
          <w:szCs w:val="22"/>
        </w:rPr>
      </w:pPr>
    </w:p>
    <w:p w:rsidR="00066B88" w:rsidRPr="00B023F4" w:rsidRDefault="00066B88" w:rsidP="00066B88">
      <w:pPr>
        <w:pStyle w:val="NoSpacing1"/>
        <w:ind w:left="142"/>
        <w:jc w:val="center"/>
        <w:rPr>
          <w:bCs/>
          <w:iCs/>
          <w:sz w:val="22"/>
          <w:lang w:val="cs-CZ"/>
        </w:rPr>
      </w:pPr>
    </w:p>
    <w:p w:rsidR="00066B88" w:rsidRPr="006F44B0" w:rsidRDefault="00066B88" w:rsidP="00066B88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  <w:r w:rsidRPr="00B023F4">
        <w:rPr>
          <w:bCs/>
          <w:iCs/>
          <w:sz w:val="22"/>
          <w:lang w:val="cs-CZ"/>
        </w:rPr>
        <w:t xml:space="preserve"> </w:t>
      </w:r>
      <w:r w:rsidRPr="006F44B0">
        <w:rPr>
          <w:bCs/>
          <w:iCs/>
          <w:sz w:val="22"/>
          <w:highlight w:val="yellow"/>
          <w:lang w:val="cs-CZ"/>
        </w:rPr>
        <w:t>_____________________________________________</w:t>
      </w:r>
    </w:p>
    <w:p w:rsidR="00066B88" w:rsidRPr="006F44B0" w:rsidRDefault="00066B88" w:rsidP="00066B88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  <w:r w:rsidRPr="006F44B0">
        <w:rPr>
          <w:bCs/>
          <w:iCs/>
          <w:sz w:val="22"/>
          <w:highlight w:val="yellow"/>
          <w:lang w:val="cs-CZ"/>
        </w:rPr>
        <w:t>(IČ, sídlo, osoba oprávněná jednat)</w:t>
      </w:r>
    </w:p>
    <w:p w:rsidR="00066B88" w:rsidRPr="006F44B0" w:rsidRDefault="00066B88" w:rsidP="00066B88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</w:p>
    <w:p w:rsidR="00066B88" w:rsidRPr="006F44B0" w:rsidRDefault="00787EFA" w:rsidP="00066B88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  <w:r w:rsidRPr="006F44B0">
        <w:rPr>
          <w:bCs/>
          <w:iCs/>
          <w:sz w:val="22"/>
          <w:highlight w:val="yellow"/>
          <w:lang w:val="cs-CZ"/>
        </w:rPr>
        <w:t>se sídlem:</w:t>
      </w:r>
      <w:r w:rsidR="00066B88" w:rsidRPr="006F44B0">
        <w:rPr>
          <w:bCs/>
          <w:iCs/>
          <w:sz w:val="22"/>
          <w:highlight w:val="yellow"/>
          <w:lang w:val="cs-CZ"/>
        </w:rPr>
        <w:t>_____________________</w:t>
      </w:r>
      <w:r w:rsidRPr="006F44B0">
        <w:rPr>
          <w:bCs/>
          <w:iCs/>
          <w:sz w:val="22"/>
          <w:highlight w:val="yellow"/>
          <w:lang w:val="cs-CZ"/>
        </w:rPr>
        <w:t>_________________</w:t>
      </w:r>
    </w:p>
    <w:p w:rsidR="00066B88" w:rsidRPr="006F44B0" w:rsidRDefault="00066B88" w:rsidP="00066B88">
      <w:pPr>
        <w:pStyle w:val="NoSpacing1"/>
        <w:ind w:left="142"/>
        <w:jc w:val="center"/>
        <w:rPr>
          <w:sz w:val="22"/>
          <w:highlight w:val="yellow"/>
          <w:lang w:val="cs-CZ"/>
        </w:rPr>
      </w:pPr>
    </w:p>
    <w:p w:rsidR="00066B88" w:rsidRPr="006F44B0" w:rsidRDefault="00787EFA" w:rsidP="00066B88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  <w:r w:rsidRPr="006F44B0">
        <w:rPr>
          <w:bCs/>
          <w:iCs/>
          <w:sz w:val="22"/>
          <w:highlight w:val="yellow"/>
          <w:lang w:val="cs-CZ"/>
        </w:rPr>
        <w:t>zastoupena:________________________________________</w:t>
      </w:r>
    </w:p>
    <w:p w:rsidR="00066B88" w:rsidRPr="006F44B0" w:rsidRDefault="00066B88" w:rsidP="00066B88">
      <w:pPr>
        <w:pStyle w:val="NoSpacing1"/>
        <w:ind w:left="142"/>
        <w:jc w:val="center"/>
        <w:rPr>
          <w:sz w:val="22"/>
          <w:highlight w:val="yellow"/>
          <w:lang w:val="cs-CZ"/>
        </w:rPr>
      </w:pPr>
    </w:p>
    <w:p w:rsidR="00066B88" w:rsidRPr="006F44B0" w:rsidRDefault="00787EFA" w:rsidP="00066B88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  <w:r w:rsidRPr="006F44B0">
        <w:rPr>
          <w:bCs/>
          <w:iCs/>
          <w:sz w:val="22"/>
          <w:highlight w:val="yellow"/>
          <w:lang w:val="cs-CZ"/>
        </w:rPr>
        <w:t>bankovní spojení:____________________________________________</w:t>
      </w:r>
    </w:p>
    <w:p w:rsidR="007B52B2" w:rsidRPr="006F44B0" w:rsidRDefault="007B52B2" w:rsidP="00066B88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</w:p>
    <w:p w:rsidR="00066B88" w:rsidRPr="006F44B0" w:rsidRDefault="00787EFA" w:rsidP="00066B88">
      <w:pPr>
        <w:pStyle w:val="NoSpacing1"/>
        <w:ind w:left="142"/>
        <w:jc w:val="center"/>
        <w:rPr>
          <w:sz w:val="22"/>
          <w:highlight w:val="yellow"/>
          <w:lang w:val="cs-CZ"/>
        </w:rPr>
      </w:pPr>
      <w:proofErr w:type="gramStart"/>
      <w:r w:rsidRPr="006F44B0">
        <w:rPr>
          <w:bCs/>
          <w:iCs/>
          <w:sz w:val="22"/>
          <w:highlight w:val="yellow"/>
          <w:lang w:val="cs-CZ"/>
        </w:rPr>
        <w:t>č</w:t>
      </w:r>
      <w:r w:rsidR="00A04C91" w:rsidRPr="006F44B0">
        <w:rPr>
          <w:bCs/>
          <w:iCs/>
          <w:sz w:val="22"/>
          <w:highlight w:val="yellow"/>
          <w:lang w:val="cs-CZ"/>
        </w:rPr>
        <w:t xml:space="preserve"> </w:t>
      </w:r>
      <w:r w:rsidRPr="006F44B0">
        <w:rPr>
          <w:bCs/>
          <w:iCs/>
          <w:sz w:val="22"/>
          <w:highlight w:val="yellow"/>
          <w:lang w:val="cs-CZ"/>
        </w:rPr>
        <w:t>.účtu</w:t>
      </w:r>
      <w:proofErr w:type="gramEnd"/>
      <w:r w:rsidRPr="006F44B0">
        <w:rPr>
          <w:bCs/>
          <w:iCs/>
          <w:sz w:val="22"/>
          <w:highlight w:val="yellow"/>
          <w:lang w:val="cs-CZ"/>
        </w:rPr>
        <w:t>:</w:t>
      </w:r>
      <w:r w:rsidR="007B52B2" w:rsidRPr="006F44B0">
        <w:rPr>
          <w:bCs/>
          <w:iCs/>
          <w:sz w:val="22"/>
          <w:highlight w:val="yellow"/>
          <w:lang w:val="cs-CZ"/>
        </w:rPr>
        <w:t xml:space="preserve"> ________________</w:t>
      </w:r>
      <w:r w:rsidRPr="006F44B0">
        <w:rPr>
          <w:bCs/>
          <w:iCs/>
          <w:sz w:val="22"/>
          <w:highlight w:val="yellow"/>
          <w:lang w:val="cs-CZ"/>
        </w:rPr>
        <w:t>___________________</w:t>
      </w:r>
    </w:p>
    <w:p w:rsidR="008A3BA8" w:rsidRPr="006F44B0" w:rsidRDefault="008A3BA8" w:rsidP="00066B88">
      <w:pPr>
        <w:pStyle w:val="NoSpacing1"/>
        <w:ind w:left="142"/>
        <w:jc w:val="center"/>
        <w:rPr>
          <w:sz w:val="22"/>
          <w:highlight w:val="yellow"/>
          <w:lang w:val="cs-CZ"/>
        </w:rPr>
      </w:pPr>
    </w:p>
    <w:p w:rsidR="00F16E04" w:rsidRDefault="00F16E04" w:rsidP="00066B88">
      <w:pPr>
        <w:pStyle w:val="NoSpacing1"/>
        <w:ind w:left="142"/>
        <w:jc w:val="center"/>
        <w:rPr>
          <w:sz w:val="22"/>
          <w:lang w:val="cs-CZ"/>
        </w:rPr>
      </w:pPr>
      <w:r w:rsidRPr="006F44B0">
        <w:rPr>
          <w:sz w:val="22"/>
          <w:highlight w:val="yellow"/>
          <w:lang w:val="cs-CZ"/>
        </w:rPr>
        <w:t>e-mail: --------------------------------------------------------</w:t>
      </w:r>
    </w:p>
    <w:p w:rsidR="008A3BA8" w:rsidRPr="00B023F4" w:rsidRDefault="008A3BA8" w:rsidP="00066B88">
      <w:pPr>
        <w:pStyle w:val="NoSpacing1"/>
        <w:ind w:left="142"/>
        <w:jc w:val="center"/>
        <w:rPr>
          <w:sz w:val="22"/>
          <w:lang w:val="cs-CZ"/>
        </w:rPr>
      </w:pPr>
    </w:p>
    <w:p w:rsidR="00066B88" w:rsidRPr="00B023F4" w:rsidRDefault="00066B88" w:rsidP="00066B88">
      <w:pPr>
        <w:jc w:val="center"/>
        <w:rPr>
          <w:bCs/>
          <w:iCs/>
          <w:sz w:val="22"/>
          <w:szCs w:val="22"/>
        </w:rPr>
      </w:pPr>
      <w:r w:rsidRPr="00B023F4">
        <w:rPr>
          <w:bCs/>
          <w:iCs/>
          <w:sz w:val="22"/>
          <w:szCs w:val="22"/>
        </w:rPr>
        <w:t xml:space="preserve">dále jen </w:t>
      </w:r>
      <w:r w:rsidR="00FB7CEB">
        <w:rPr>
          <w:b/>
          <w:bCs/>
          <w:iCs/>
          <w:sz w:val="22"/>
          <w:szCs w:val="22"/>
        </w:rPr>
        <w:t>„d</w:t>
      </w:r>
      <w:r>
        <w:rPr>
          <w:b/>
          <w:bCs/>
          <w:iCs/>
          <w:sz w:val="22"/>
          <w:szCs w:val="22"/>
        </w:rPr>
        <w:t>odavatel</w:t>
      </w:r>
      <w:r w:rsidRPr="00B023F4">
        <w:rPr>
          <w:b/>
          <w:bCs/>
          <w:iCs/>
          <w:sz w:val="22"/>
          <w:szCs w:val="22"/>
        </w:rPr>
        <w:t xml:space="preserve">“ </w:t>
      </w:r>
      <w:r w:rsidRPr="00B023F4">
        <w:rPr>
          <w:bCs/>
          <w:iCs/>
          <w:sz w:val="22"/>
          <w:szCs w:val="22"/>
        </w:rPr>
        <w:t>na straně druhé</w:t>
      </w:r>
    </w:p>
    <w:p w:rsidR="00066B88" w:rsidRDefault="00066B88">
      <w:pPr>
        <w:spacing w:after="160" w:line="259" w:lineRule="auto"/>
      </w:pPr>
      <w:r>
        <w:br w:type="page"/>
      </w:r>
    </w:p>
    <w:p w:rsidR="008A3BA8" w:rsidRPr="006D0DE5" w:rsidRDefault="008A3BA8" w:rsidP="00066B88">
      <w:pPr>
        <w:tabs>
          <w:tab w:val="left" w:pos="1165"/>
        </w:tabs>
        <w:jc w:val="center"/>
        <w:rPr>
          <w:b/>
          <w:sz w:val="28"/>
          <w:szCs w:val="28"/>
        </w:rPr>
      </w:pPr>
      <w:r w:rsidRPr="006D0DE5">
        <w:rPr>
          <w:b/>
          <w:sz w:val="28"/>
          <w:szCs w:val="28"/>
        </w:rPr>
        <w:lastRenderedPageBreak/>
        <w:t>čl. I</w:t>
      </w:r>
    </w:p>
    <w:p w:rsidR="00066B88" w:rsidRPr="006D0DE5" w:rsidRDefault="00066B88" w:rsidP="00066B88">
      <w:pPr>
        <w:tabs>
          <w:tab w:val="left" w:pos="1165"/>
        </w:tabs>
        <w:jc w:val="center"/>
        <w:rPr>
          <w:b/>
          <w:sz w:val="28"/>
          <w:szCs w:val="28"/>
        </w:rPr>
      </w:pPr>
      <w:r w:rsidRPr="006D0DE5">
        <w:rPr>
          <w:b/>
          <w:sz w:val="28"/>
          <w:szCs w:val="28"/>
        </w:rPr>
        <w:t xml:space="preserve"> Úvodní ustanovení</w:t>
      </w:r>
    </w:p>
    <w:p w:rsidR="00066B88" w:rsidRPr="00B023F4" w:rsidRDefault="00066B88" w:rsidP="00066B88">
      <w:pPr>
        <w:jc w:val="center"/>
        <w:rPr>
          <w:b/>
          <w:sz w:val="22"/>
          <w:szCs w:val="22"/>
        </w:rPr>
      </w:pPr>
    </w:p>
    <w:p w:rsidR="00066B88" w:rsidRDefault="00066B88" w:rsidP="00DC30A7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2A46FB">
        <w:rPr>
          <w:sz w:val="22"/>
          <w:szCs w:val="22"/>
        </w:rPr>
        <w:t xml:space="preserve">Dodavatel je vybraným </w:t>
      </w:r>
      <w:r w:rsidR="00DC30A7">
        <w:rPr>
          <w:sz w:val="22"/>
          <w:szCs w:val="22"/>
        </w:rPr>
        <w:t xml:space="preserve">dodavatelem </w:t>
      </w:r>
      <w:r w:rsidRPr="002A46FB">
        <w:rPr>
          <w:sz w:val="22"/>
          <w:szCs w:val="22"/>
        </w:rPr>
        <w:t xml:space="preserve">veřejné zakázky </w:t>
      </w:r>
      <w:r w:rsidR="009E510C">
        <w:rPr>
          <w:sz w:val="22"/>
          <w:szCs w:val="22"/>
        </w:rPr>
        <w:t>zadané odběratelem</w:t>
      </w:r>
      <w:r w:rsidR="001B7445">
        <w:rPr>
          <w:sz w:val="22"/>
          <w:szCs w:val="22"/>
        </w:rPr>
        <w:t>,</w:t>
      </w:r>
      <w:r w:rsidRPr="002A46FB">
        <w:rPr>
          <w:sz w:val="22"/>
          <w:szCs w:val="22"/>
        </w:rPr>
        <w:t xml:space="preserve"> v souladu s příslušnými ustanoveními zákona č. 134/2016 Sb., o zadávání veřejných zakázek, v p</w:t>
      </w:r>
      <w:r w:rsidR="007B655E">
        <w:rPr>
          <w:sz w:val="22"/>
          <w:szCs w:val="22"/>
        </w:rPr>
        <w:t>latném znění,</w:t>
      </w:r>
      <w:r w:rsidRPr="002A46FB">
        <w:rPr>
          <w:sz w:val="22"/>
          <w:szCs w:val="22"/>
        </w:rPr>
        <w:t xml:space="preserve"> s názvem „</w:t>
      </w:r>
      <w:r w:rsidR="0022622F" w:rsidRPr="00DF43E3">
        <w:rPr>
          <w:b/>
          <w:sz w:val="22"/>
          <w:szCs w:val="22"/>
        </w:rPr>
        <w:t>TEPLO 2026</w:t>
      </w:r>
      <w:r w:rsidR="00FB7CEB" w:rsidRPr="00DF43E3">
        <w:rPr>
          <w:sz w:val="22"/>
          <w:szCs w:val="22"/>
        </w:rPr>
        <w:t>“.</w:t>
      </w:r>
    </w:p>
    <w:p w:rsidR="00F66B38" w:rsidRDefault="00F66B38" w:rsidP="00F66B38">
      <w:pPr>
        <w:pStyle w:val="Odstavecseseznamem"/>
        <w:ind w:left="360"/>
        <w:jc w:val="both"/>
        <w:rPr>
          <w:sz w:val="22"/>
          <w:szCs w:val="22"/>
        </w:rPr>
      </w:pPr>
    </w:p>
    <w:p w:rsidR="00F66B38" w:rsidRDefault="00F66B38" w:rsidP="00F66B38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Dodavatel je držitelem licence na výrobu a prodej tepla </w:t>
      </w:r>
      <w:r w:rsidRPr="00FB7CEB">
        <w:rPr>
          <w:sz w:val="22"/>
          <w:szCs w:val="22"/>
          <w:highlight w:val="yellow"/>
        </w:rPr>
        <w:t xml:space="preserve">č </w:t>
      </w:r>
      <w:proofErr w:type="spellStart"/>
      <w:proofErr w:type="gramStart"/>
      <w:r w:rsidRPr="00FB7CEB">
        <w:rPr>
          <w:sz w:val="22"/>
          <w:szCs w:val="22"/>
          <w:highlight w:val="yellow"/>
        </w:rPr>
        <w:t>xxxxxxxx</w:t>
      </w:r>
      <w:proofErr w:type="spellEnd"/>
      <w:r>
        <w:rPr>
          <w:sz w:val="22"/>
          <w:szCs w:val="22"/>
        </w:rPr>
        <w:t>,  dle</w:t>
      </w:r>
      <w:proofErr w:type="gramEnd"/>
      <w:r>
        <w:rPr>
          <w:sz w:val="22"/>
          <w:szCs w:val="22"/>
        </w:rPr>
        <w:t xml:space="preserve"> zákona č.458/2000 Sb. v platném znění (Energetický zákon</w:t>
      </w:r>
      <w:r w:rsidR="00E13D11">
        <w:rPr>
          <w:sz w:val="22"/>
          <w:szCs w:val="22"/>
        </w:rPr>
        <w:t xml:space="preserve"> </w:t>
      </w:r>
      <w:r w:rsidR="00E13D11" w:rsidRPr="008331BC">
        <w:rPr>
          <w:sz w:val="22"/>
          <w:szCs w:val="22"/>
        </w:rPr>
        <w:t>– dále jen jako „</w:t>
      </w:r>
      <w:r w:rsidR="00E13D11" w:rsidRPr="008331BC">
        <w:rPr>
          <w:b/>
          <w:sz w:val="22"/>
          <w:szCs w:val="22"/>
        </w:rPr>
        <w:t>EZ</w:t>
      </w:r>
      <w:r w:rsidR="00E13D11" w:rsidRPr="008331BC">
        <w:rPr>
          <w:sz w:val="22"/>
          <w:szCs w:val="22"/>
        </w:rPr>
        <w:t>“</w:t>
      </w:r>
      <w:r w:rsidRPr="008331BC">
        <w:rPr>
          <w:sz w:val="22"/>
          <w:szCs w:val="22"/>
        </w:rPr>
        <w:t xml:space="preserve">) </w:t>
      </w:r>
      <w:r>
        <w:rPr>
          <w:sz w:val="22"/>
          <w:szCs w:val="22"/>
        </w:rPr>
        <w:t>a v souladu s tímto oprávněním je oprávněn poskytovat služby v této oblasti.</w:t>
      </w:r>
    </w:p>
    <w:p w:rsidR="00F66B38" w:rsidRPr="00F66B38" w:rsidRDefault="00F66B38" w:rsidP="00F66B38">
      <w:pPr>
        <w:pStyle w:val="Odstavecseseznamem"/>
        <w:rPr>
          <w:sz w:val="22"/>
          <w:szCs w:val="22"/>
        </w:rPr>
      </w:pPr>
    </w:p>
    <w:p w:rsidR="00F66B38" w:rsidRPr="00F200D3" w:rsidRDefault="00F66B38" w:rsidP="00F66B38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Dodavatel se zavazuje, že nejpozději ke dni účinnosti této smlouvy, požádá Regulační úřad o rozšíření provozoven o lokalitu Rychnov u Jablonce n/N.</w:t>
      </w:r>
    </w:p>
    <w:p w:rsidR="00066B88" w:rsidRDefault="00066B88" w:rsidP="00066B88">
      <w:pPr>
        <w:jc w:val="both"/>
        <w:rPr>
          <w:sz w:val="22"/>
          <w:szCs w:val="22"/>
        </w:rPr>
      </w:pPr>
    </w:p>
    <w:p w:rsidR="006D0DE5" w:rsidRDefault="006D0DE5" w:rsidP="00066B88">
      <w:pPr>
        <w:jc w:val="both"/>
        <w:rPr>
          <w:sz w:val="22"/>
          <w:szCs w:val="22"/>
        </w:rPr>
      </w:pPr>
    </w:p>
    <w:p w:rsidR="005A107D" w:rsidRPr="00066B88" w:rsidRDefault="005A107D" w:rsidP="00066B88">
      <w:pPr>
        <w:jc w:val="both"/>
        <w:rPr>
          <w:sz w:val="22"/>
          <w:szCs w:val="22"/>
        </w:rPr>
      </w:pPr>
    </w:p>
    <w:p w:rsidR="008A3BA8" w:rsidRPr="006D0DE5" w:rsidRDefault="006D0DE5" w:rsidP="00066B88">
      <w:pPr>
        <w:jc w:val="center"/>
        <w:rPr>
          <w:b/>
          <w:sz w:val="28"/>
          <w:szCs w:val="28"/>
        </w:rPr>
      </w:pPr>
      <w:r w:rsidRPr="006D0DE5">
        <w:rPr>
          <w:b/>
          <w:sz w:val="28"/>
          <w:szCs w:val="28"/>
        </w:rPr>
        <w:t>č</w:t>
      </w:r>
      <w:r w:rsidR="008A3BA8" w:rsidRPr="006D0DE5">
        <w:rPr>
          <w:b/>
          <w:sz w:val="28"/>
          <w:szCs w:val="28"/>
        </w:rPr>
        <w:t>l. II</w:t>
      </w:r>
    </w:p>
    <w:p w:rsidR="00066B88" w:rsidRPr="006D0DE5" w:rsidRDefault="00066B88" w:rsidP="00066B88">
      <w:pPr>
        <w:jc w:val="center"/>
        <w:rPr>
          <w:b/>
          <w:sz w:val="28"/>
          <w:szCs w:val="28"/>
        </w:rPr>
      </w:pPr>
      <w:r w:rsidRPr="006D0DE5">
        <w:rPr>
          <w:b/>
          <w:sz w:val="28"/>
          <w:szCs w:val="28"/>
        </w:rPr>
        <w:t xml:space="preserve"> Předmět smlouvy</w:t>
      </w:r>
    </w:p>
    <w:p w:rsidR="00066B88" w:rsidRPr="00B023F4" w:rsidRDefault="00066B88" w:rsidP="00066B88">
      <w:pPr>
        <w:jc w:val="both"/>
        <w:rPr>
          <w:sz w:val="22"/>
          <w:szCs w:val="22"/>
        </w:rPr>
      </w:pPr>
    </w:p>
    <w:p w:rsidR="0031635E" w:rsidRPr="006D0DE5" w:rsidRDefault="006D0DE5" w:rsidP="0031635E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Předmětem této smlouvy je závazek dodavatele dodávat</w:t>
      </w:r>
      <w:r w:rsidR="00382163">
        <w:rPr>
          <w:sz w:val="22"/>
          <w:szCs w:val="22"/>
        </w:rPr>
        <w:t xml:space="preserve"> na své náklady a nebezpečí</w:t>
      </w:r>
      <w:r>
        <w:rPr>
          <w:sz w:val="22"/>
          <w:szCs w:val="22"/>
        </w:rPr>
        <w:t xml:space="preserve"> tepelnou energii ze zařízení dodavatele do </w:t>
      </w:r>
      <w:r w:rsidRPr="005C725D">
        <w:rPr>
          <w:sz w:val="22"/>
          <w:szCs w:val="22"/>
        </w:rPr>
        <w:t>odběrn</w:t>
      </w:r>
      <w:r w:rsidR="00FC440E" w:rsidRPr="005C725D">
        <w:rPr>
          <w:sz w:val="22"/>
          <w:szCs w:val="22"/>
        </w:rPr>
        <w:t xml:space="preserve">ých </w:t>
      </w:r>
      <w:r w:rsidRPr="005C725D">
        <w:rPr>
          <w:sz w:val="22"/>
          <w:szCs w:val="22"/>
        </w:rPr>
        <w:t>mís</w:t>
      </w:r>
      <w:r w:rsidR="00FC440E" w:rsidRPr="005C725D">
        <w:rPr>
          <w:sz w:val="22"/>
          <w:szCs w:val="22"/>
        </w:rPr>
        <w:t>t</w:t>
      </w:r>
      <w:r w:rsidRPr="005C725D">
        <w:rPr>
          <w:sz w:val="22"/>
          <w:szCs w:val="22"/>
        </w:rPr>
        <w:t xml:space="preserve"> </w:t>
      </w:r>
      <w:r>
        <w:rPr>
          <w:sz w:val="22"/>
          <w:szCs w:val="22"/>
        </w:rPr>
        <w:t>odběratele, včetně plnění služeb a povinn</w:t>
      </w:r>
      <w:r w:rsidR="005279AD">
        <w:rPr>
          <w:sz w:val="22"/>
          <w:szCs w:val="22"/>
        </w:rPr>
        <w:t>ostí spojených s dodávkou tepla</w:t>
      </w:r>
      <w:r>
        <w:rPr>
          <w:sz w:val="22"/>
          <w:szCs w:val="22"/>
        </w:rPr>
        <w:t xml:space="preserve"> a v souladu s touto smlouvou</w:t>
      </w:r>
      <w:r w:rsidR="00FC440E">
        <w:rPr>
          <w:sz w:val="22"/>
          <w:szCs w:val="22"/>
        </w:rPr>
        <w:t xml:space="preserve"> </w:t>
      </w:r>
      <w:r w:rsidR="00FC440E" w:rsidRPr="005C725D">
        <w:rPr>
          <w:sz w:val="22"/>
          <w:szCs w:val="22"/>
        </w:rPr>
        <w:t>a platnou legislativou</w:t>
      </w:r>
      <w:r w:rsidRPr="005C725D">
        <w:rPr>
          <w:sz w:val="22"/>
          <w:szCs w:val="22"/>
        </w:rPr>
        <w:t>.</w:t>
      </w:r>
    </w:p>
    <w:p w:rsidR="00066B88" w:rsidRPr="00E3385A" w:rsidRDefault="00066B88" w:rsidP="00E3385A">
      <w:pPr>
        <w:jc w:val="both"/>
        <w:rPr>
          <w:sz w:val="22"/>
          <w:szCs w:val="22"/>
        </w:rPr>
      </w:pPr>
    </w:p>
    <w:p w:rsidR="006D0DE5" w:rsidRDefault="00F200D3" w:rsidP="00066B88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Odběratel</w:t>
      </w:r>
      <w:r w:rsidR="00066B88" w:rsidRPr="004D5973">
        <w:rPr>
          <w:sz w:val="22"/>
          <w:szCs w:val="22"/>
        </w:rPr>
        <w:t xml:space="preserve"> se touto smlou</w:t>
      </w:r>
      <w:r>
        <w:rPr>
          <w:sz w:val="22"/>
          <w:szCs w:val="22"/>
        </w:rPr>
        <w:t>vou zavazuje</w:t>
      </w:r>
      <w:r w:rsidR="007B655E">
        <w:rPr>
          <w:sz w:val="22"/>
          <w:szCs w:val="22"/>
        </w:rPr>
        <w:t xml:space="preserve"> odebrat od dodavatele v dohodnutém předávacím místě, tepelnou energii za podmínek a v termínech, dle této smlouvy.</w:t>
      </w:r>
    </w:p>
    <w:p w:rsidR="006D0DE5" w:rsidRDefault="006D0DE5" w:rsidP="006D0DE5">
      <w:pPr>
        <w:pStyle w:val="Odstavecseseznamem"/>
        <w:ind w:left="360"/>
        <w:jc w:val="both"/>
        <w:rPr>
          <w:sz w:val="22"/>
          <w:szCs w:val="22"/>
        </w:rPr>
      </w:pPr>
    </w:p>
    <w:p w:rsidR="00066B88" w:rsidRPr="005C725D" w:rsidRDefault="006D0DE5" w:rsidP="00066B88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5C725D">
        <w:rPr>
          <w:sz w:val="22"/>
          <w:szCs w:val="22"/>
        </w:rPr>
        <w:t>Odběratel se zavazuje,</w:t>
      </w:r>
      <w:r w:rsidR="00066B88" w:rsidRPr="005C725D">
        <w:rPr>
          <w:sz w:val="22"/>
          <w:szCs w:val="22"/>
        </w:rPr>
        <w:t xml:space="preserve"> za </w:t>
      </w:r>
      <w:r w:rsidR="00080787" w:rsidRPr="005C725D">
        <w:rPr>
          <w:sz w:val="22"/>
          <w:szCs w:val="22"/>
        </w:rPr>
        <w:t>odebranou tepelnou energii</w:t>
      </w:r>
      <w:r w:rsidRPr="005C725D">
        <w:rPr>
          <w:sz w:val="22"/>
          <w:szCs w:val="22"/>
        </w:rPr>
        <w:t>,</w:t>
      </w:r>
      <w:r w:rsidR="00080787" w:rsidRPr="005C725D">
        <w:rPr>
          <w:sz w:val="22"/>
          <w:szCs w:val="22"/>
        </w:rPr>
        <w:t xml:space="preserve"> </w:t>
      </w:r>
      <w:r w:rsidR="00066B88" w:rsidRPr="005C725D">
        <w:rPr>
          <w:sz w:val="22"/>
          <w:szCs w:val="22"/>
        </w:rPr>
        <w:t>zaplatit</w:t>
      </w:r>
      <w:r w:rsidR="00F200D3" w:rsidRPr="005C725D">
        <w:rPr>
          <w:sz w:val="22"/>
          <w:szCs w:val="22"/>
        </w:rPr>
        <w:t xml:space="preserve"> v této smlouvě sjednanou </w:t>
      </w:r>
      <w:r w:rsidR="00382163">
        <w:rPr>
          <w:sz w:val="22"/>
          <w:szCs w:val="22"/>
        </w:rPr>
        <w:t xml:space="preserve">kupní </w:t>
      </w:r>
      <w:r w:rsidR="00F200D3" w:rsidRPr="005C725D">
        <w:rPr>
          <w:sz w:val="22"/>
          <w:szCs w:val="22"/>
        </w:rPr>
        <w:t xml:space="preserve">cenu. </w:t>
      </w:r>
    </w:p>
    <w:p w:rsidR="00201F5E" w:rsidRPr="005C725D" w:rsidRDefault="00201F5E" w:rsidP="00201F5E">
      <w:pPr>
        <w:pStyle w:val="Odstavecseseznamem"/>
        <w:rPr>
          <w:sz w:val="22"/>
          <w:szCs w:val="22"/>
        </w:rPr>
      </w:pPr>
    </w:p>
    <w:p w:rsidR="00201F5E" w:rsidRPr="005C725D" w:rsidRDefault="00201F5E" w:rsidP="00066B88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5C725D">
        <w:rPr>
          <w:sz w:val="22"/>
          <w:szCs w:val="22"/>
        </w:rPr>
        <w:t>Tato smlouva je sjednána pro odběrná místa odbě</w:t>
      </w:r>
      <w:r w:rsidR="00E3385A" w:rsidRPr="005C725D">
        <w:rPr>
          <w:sz w:val="22"/>
          <w:szCs w:val="22"/>
        </w:rPr>
        <w:t>ratele, která jsou specifikována v Pří</w:t>
      </w:r>
      <w:r w:rsidRPr="005C725D">
        <w:rPr>
          <w:sz w:val="22"/>
          <w:szCs w:val="22"/>
        </w:rPr>
        <w:t xml:space="preserve">loze </w:t>
      </w:r>
      <w:proofErr w:type="gramStart"/>
      <w:r w:rsidRPr="005C725D">
        <w:rPr>
          <w:sz w:val="22"/>
          <w:szCs w:val="22"/>
        </w:rPr>
        <w:t>č.1 této</w:t>
      </w:r>
      <w:proofErr w:type="gramEnd"/>
      <w:r w:rsidRPr="005C725D">
        <w:rPr>
          <w:sz w:val="22"/>
          <w:szCs w:val="22"/>
        </w:rPr>
        <w:t xml:space="preserve"> smlouvy </w:t>
      </w:r>
      <w:r w:rsidRPr="005C725D">
        <w:rPr>
          <w:b/>
          <w:sz w:val="22"/>
          <w:szCs w:val="22"/>
        </w:rPr>
        <w:t>„</w:t>
      </w:r>
      <w:r w:rsidR="00554835" w:rsidRPr="005C725D">
        <w:rPr>
          <w:b/>
          <w:sz w:val="22"/>
          <w:szCs w:val="22"/>
        </w:rPr>
        <w:t xml:space="preserve">Specifikace </w:t>
      </w:r>
      <w:r w:rsidRPr="005C725D">
        <w:rPr>
          <w:b/>
          <w:sz w:val="22"/>
          <w:szCs w:val="22"/>
        </w:rPr>
        <w:t>odběrn</w:t>
      </w:r>
      <w:r w:rsidR="00554835" w:rsidRPr="005C725D">
        <w:rPr>
          <w:b/>
          <w:sz w:val="22"/>
          <w:szCs w:val="22"/>
        </w:rPr>
        <w:t>ých</w:t>
      </w:r>
      <w:r w:rsidRPr="005C725D">
        <w:rPr>
          <w:b/>
          <w:sz w:val="22"/>
          <w:szCs w:val="22"/>
        </w:rPr>
        <w:t xml:space="preserve"> míst“</w:t>
      </w:r>
      <w:r w:rsidR="00554835" w:rsidRPr="005C725D">
        <w:rPr>
          <w:sz w:val="22"/>
          <w:szCs w:val="22"/>
        </w:rPr>
        <w:t>.</w:t>
      </w:r>
    </w:p>
    <w:p w:rsidR="00787EFA" w:rsidRPr="00787EFA" w:rsidRDefault="00787EFA" w:rsidP="00787EFA">
      <w:pPr>
        <w:pStyle w:val="Odstavecseseznamem"/>
        <w:rPr>
          <w:sz w:val="22"/>
          <w:szCs w:val="22"/>
        </w:rPr>
      </w:pPr>
    </w:p>
    <w:p w:rsidR="00F428A4" w:rsidRDefault="00F428A4"/>
    <w:p w:rsidR="005A107D" w:rsidRDefault="005A107D"/>
    <w:p w:rsidR="008A3BA8" w:rsidRPr="006D0DE5" w:rsidRDefault="008A3BA8" w:rsidP="00554835">
      <w:pPr>
        <w:jc w:val="center"/>
        <w:rPr>
          <w:b/>
          <w:sz w:val="28"/>
          <w:szCs w:val="28"/>
        </w:rPr>
      </w:pPr>
      <w:r w:rsidRPr="006D0DE5">
        <w:rPr>
          <w:b/>
          <w:sz w:val="28"/>
          <w:szCs w:val="28"/>
        </w:rPr>
        <w:t>čl. III</w:t>
      </w:r>
    </w:p>
    <w:p w:rsidR="00066B88" w:rsidRPr="006D0DE5" w:rsidRDefault="006D0DE5" w:rsidP="00554835">
      <w:pPr>
        <w:jc w:val="center"/>
        <w:rPr>
          <w:b/>
          <w:sz w:val="28"/>
          <w:szCs w:val="28"/>
        </w:rPr>
      </w:pPr>
      <w:r w:rsidRPr="006D0DE5">
        <w:rPr>
          <w:b/>
          <w:sz w:val="28"/>
          <w:szCs w:val="28"/>
        </w:rPr>
        <w:t>Plnění a přechod nebezpečí</w:t>
      </w:r>
    </w:p>
    <w:p w:rsidR="00066B88" w:rsidRPr="00066B88" w:rsidRDefault="00066B88" w:rsidP="00066B88">
      <w:pPr>
        <w:rPr>
          <w:b/>
          <w:sz w:val="22"/>
          <w:szCs w:val="22"/>
        </w:rPr>
      </w:pPr>
    </w:p>
    <w:p w:rsidR="000F016D" w:rsidRDefault="000F016D" w:rsidP="000F016D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201F5E" w:rsidRPr="000F016D">
        <w:rPr>
          <w:sz w:val="22"/>
          <w:szCs w:val="22"/>
        </w:rPr>
        <w:t>Dodávka tepelné energie odběrateli je splněna, předáním potřebného množství tepla dodavatelem do zařízení odběratele, odpovídající jeho okamžité spotřebě.</w:t>
      </w:r>
    </w:p>
    <w:p w:rsidR="000F016D" w:rsidRDefault="000F016D" w:rsidP="000F016D">
      <w:pPr>
        <w:ind w:left="360" w:hanging="360"/>
        <w:jc w:val="both"/>
        <w:rPr>
          <w:sz w:val="22"/>
          <w:szCs w:val="22"/>
        </w:rPr>
      </w:pPr>
    </w:p>
    <w:p w:rsidR="000F016D" w:rsidRDefault="000F016D" w:rsidP="000F016D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201F5E" w:rsidRPr="000F016D">
        <w:rPr>
          <w:sz w:val="22"/>
          <w:szCs w:val="22"/>
        </w:rPr>
        <w:t>Dodávka je plněna přechodem prodávané komodity ze zařízení dodavatele do zařízení odběratele.</w:t>
      </w:r>
    </w:p>
    <w:p w:rsidR="000F016D" w:rsidRDefault="000F016D" w:rsidP="000F016D">
      <w:pPr>
        <w:ind w:left="360" w:hanging="360"/>
        <w:jc w:val="both"/>
        <w:rPr>
          <w:sz w:val="22"/>
          <w:szCs w:val="22"/>
        </w:rPr>
      </w:pPr>
    </w:p>
    <w:p w:rsidR="00201F5E" w:rsidRPr="000F016D" w:rsidRDefault="000F016D" w:rsidP="000F016D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201F5E" w:rsidRPr="000F016D">
        <w:rPr>
          <w:sz w:val="22"/>
          <w:szCs w:val="22"/>
        </w:rPr>
        <w:t>Přechod nebezpečí škody je dán přechodem komodity ze zařízení dodavatele</w:t>
      </w:r>
      <w:r w:rsidR="00C63ED3" w:rsidRPr="000F016D">
        <w:rPr>
          <w:sz w:val="22"/>
          <w:szCs w:val="22"/>
        </w:rPr>
        <w:t xml:space="preserve"> do zařízení odběratele.</w:t>
      </w:r>
    </w:p>
    <w:p w:rsidR="000F016D" w:rsidRDefault="000F016D" w:rsidP="000F016D">
      <w:pPr>
        <w:jc w:val="both"/>
        <w:rPr>
          <w:sz w:val="22"/>
          <w:szCs w:val="22"/>
        </w:rPr>
      </w:pPr>
    </w:p>
    <w:p w:rsidR="00C63ED3" w:rsidRPr="000F016D" w:rsidRDefault="00C63ED3" w:rsidP="000F016D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0F016D">
        <w:rPr>
          <w:sz w:val="22"/>
          <w:szCs w:val="22"/>
        </w:rPr>
        <w:t>Předávacím místem pro plnění dodávek tepla, je pro účely této smlouvy dohodnuto následující místo plnění:</w:t>
      </w:r>
    </w:p>
    <w:p w:rsidR="00C63ED3" w:rsidRPr="00C63ED3" w:rsidRDefault="00C63ED3" w:rsidP="00C63ED3">
      <w:pPr>
        <w:pStyle w:val="Odstavecseseznamem"/>
        <w:rPr>
          <w:sz w:val="22"/>
          <w:szCs w:val="22"/>
        </w:rPr>
      </w:pPr>
    </w:p>
    <w:p w:rsidR="00C63ED3" w:rsidRPr="008331BC" w:rsidRDefault="00C63ED3" w:rsidP="009E72A5">
      <w:pPr>
        <w:ind w:left="360"/>
        <w:jc w:val="both"/>
        <w:rPr>
          <w:b/>
          <w:i/>
          <w:iCs/>
          <w:sz w:val="22"/>
          <w:szCs w:val="22"/>
        </w:rPr>
      </w:pPr>
      <w:r w:rsidRPr="008331BC">
        <w:rPr>
          <w:b/>
          <w:i/>
          <w:iCs/>
          <w:sz w:val="22"/>
          <w:szCs w:val="22"/>
        </w:rPr>
        <w:t>Vnější příruba uzavírací armatury na výstupu z kotelny</w:t>
      </w:r>
      <w:r w:rsidR="005279AD" w:rsidRPr="008331BC">
        <w:rPr>
          <w:b/>
          <w:i/>
          <w:iCs/>
          <w:sz w:val="22"/>
          <w:szCs w:val="22"/>
        </w:rPr>
        <w:t xml:space="preserve"> dodavatele v Tovární ul. </w:t>
      </w:r>
      <w:proofErr w:type="gramStart"/>
      <w:r w:rsidR="005279AD" w:rsidRPr="008331BC">
        <w:rPr>
          <w:b/>
          <w:i/>
          <w:iCs/>
          <w:sz w:val="22"/>
          <w:szCs w:val="22"/>
        </w:rPr>
        <w:t>č</w:t>
      </w:r>
      <w:r w:rsidR="00E3385A" w:rsidRPr="008331BC">
        <w:rPr>
          <w:b/>
          <w:i/>
          <w:iCs/>
          <w:sz w:val="22"/>
          <w:szCs w:val="22"/>
        </w:rPr>
        <w:t>.p.</w:t>
      </w:r>
      <w:proofErr w:type="gramEnd"/>
      <w:r w:rsidR="005279AD" w:rsidRPr="008331BC">
        <w:rPr>
          <w:b/>
          <w:i/>
          <w:iCs/>
          <w:sz w:val="22"/>
          <w:szCs w:val="22"/>
        </w:rPr>
        <w:t xml:space="preserve"> </w:t>
      </w:r>
      <w:r w:rsidR="00E3385A" w:rsidRPr="008331BC">
        <w:rPr>
          <w:b/>
          <w:i/>
          <w:iCs/>
          <w:sz w:val="22"/>
          <w:szCs w:val="22"/>
        </w:rPr>
        <w:t>68</w:t>
      </w:r>
      <w:r w:rsidRPr="008331BC">
        <w:rPr>
          <w:b/>
          <w:i/>
          <w:iCs/>
          <w:sz w:val="22"/>
          <w:szCs w:val="22"/>
        </w:rPr>
        <w:t>, Rychnov u Jablonce n/N</w:t>
      </w:r>
      <w:r w:rsidR="009E72A5" w:rsidRPr="008331BC">
        <w:rPr>
          <w:b/>
          <w:i/>
          <w:iCs/>
          <w:sz w:val="22"/>
          <w:szCs w:val="22"/>
        </w:rPr>
        <w:t>.</w:t>
      </w:r>
    </w:p>
    <w:p w:rsidR="00943AB7" w:rsidRDefault="00943AB7" w:rsidP="00C63ED3">
      <w:pPr>
        <w:pStyle w:val="Odstavecseseznamem"/>
        <w:jc w:val="both"/>
        <w:rPr>
          <w:b/>
          <w:sz w:val="22"/>
          <w:szCs w:val="22"/>
        </w:rPr>
      </w:pPr>
    </w:p>
    <w:p w:rsidR="00C63ED3" w:rsidRPr="009E72A5" w:rsidRDefault="00943AB7" w:rsidP="009E72A5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9E72A5">
        <w:rPr>
          <w:sz w:val="22"/>
          <w:szCs w:val="22"/>
        </w:rPr>
        <w:t xml:space="preserve">Dodavatel se zavazuje mít po celou dobu trvání </w:t>
      </w:r>
      <w:r w:rsidRPr="005C725D">
        <w:rPr>
          <w:sz w:val="22"/>
          <w:szCs w:val="22"/>
        </w:rPr>
        <w:t>platnosti</w:t>
      </w:r>
      <w:r w:rsidR="009E72A5" w:rsidRPr="005C725D">
        <w:rPr>
          <w:sz w:val="22"/>
          <w:szCs w:val="22"/>
        </w:rPr>
        <w:t xml:space="preserve"> a účinnosti</w:t>
      </w:r>
      <w:r w:rsidRPr="005C725D">
        <w:rPr>
          <w:sz w:val="22"/>
          <w:szCs w:val="22"/>
        </w:rPr>
        <w:t xml:space="preserve"> </w:t>
      </w:r>
      <w:r w:rsidRPr="009E72A5">
        <w:rPr>
          <w:sz w:val="22"/>
          <w:szCs w:val="22"/>
        </w:rPr>
        <w:t xml:space="preserve">této smlouvy, uzavřené platné pojištění odpovědnosti za škodu způsobenou při výkonu své činnosti třetí </w:t>
      </w:r>
      <w:r w:rsidR="00C92F21" w:rsidRPr="009E72A5">
        <w:rPr>
          <w:sz w:val="22"/>
          <w:szCs w:val="22"/>
        </w:rPr>
        <w:t>osobě s minimálním limitem plnění ve výši 5mil. Kč na jednu pojistnou událost.</w:t>
      </w:r>
    </w:p>
    <w:p w:rsidR="00F428A4" w:rsidRDefault="00F428A4" w:rsidP="0008496F">
      <w:pPr>
        <w:jc w:val="both"/>
        <w:rPr>
          <w:sz w:val="22"/>
          <w:szCs w:val="22"/>
        </w:rPr>
      </w:pPr>
    </w:p>
    <w:p w:rsidR="00F66B38" w:rsidRDefault="00F66B38" w:rsidP="0008496F">
      <w:pPr>
        <w:jc w:val="both"/>
        <w:rPr>
          <w:sz w:val="22"/>
          <w:szCs w:val="22"/>
        </w:rPr>
      </w:pPr>
    </w:p>
    <w:p w:rsidR="008A3BA8" w:rsidRPr="00C63ED3" w:rsidRDefault="008A3BA8" w:rsidP="0008496F">
      <w:pPr>
        <w:jc w:val="center"/>
        <w:rPr>
          <w:b/>
          <w:sz w:val="28"/>
          <w:szCs w:val="28"/>
        </w:rPr>
      </w:pPr>
      <w:r w:rsidRPr="00C63ED3">
        <w:rPr>
          <w:b/>
          <w:sz w:val="28"/>
          <w:szCs w:val="28"/>
        </w:rPr>
        <w:t>čl. IV</w:t>
      </w:r>
    </w:p>
    <w:p w:rsidR="0008496F" w:rsidRPr="00C63ED3" w:rsidRDefault="008A3BA8" w:rsidP="0008496F">
      <w:pPr>
        <w:jc w:val="center"/>
        <w:rPr>
          <w:b/>
          <w:sz w:val="28"/>
          <w:szCs w:val="28"/>
        </w:rPr>
      </w:pPr>
      <w:r w:rsidRPr="00C63ED3">
        <w:rPr>
          <w:b/>
          <w:sz w:val="28"/>
          <w:szCs w:val="28"/>
        </w:rPr>
        <w:t xml:space="preserve"> Dodávky tepla pro vytápění a ohřev teplé</w:t>
      </w:r>
      <w:r w:rsidR="0008496F" w:rsidRPr="00C63ED3">
        <w:rPr>
          <w:b/>
          <w:sz w:val="28"/>
          <w:szCs w:val="28"/>
        </w:rPr>
        <w:t xml:space="preserve"> vody</w:t>
      </w:r>
    </w:p>
    <w:p w:rsidR="0008496F" w:rsidRPr="0008496F" w:rsidRDefault="0008496F" w:rsidP="0008496F">
      <w:pPr>
        <w:jc w:val="center"/>
        <w:rPr>
          <w:b/>
          <w:sz w:val="22"/>
          <w:szCs w:val="22"/>
        </w:rPr>
      </w:pPr>
    </w:p>
    <w:p w:rsidR="000E239A" w:rsidRDefault="0008496F" w:rsidP="000E239A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08496F">
        <w:rPr>
          <w:sz w:val="22"/>
          <w:szCs w:val="22"/>
        </w:rPr>
        <w:t>Dodavatel se zavazuje zabezpečit dodávky tepelné energie v závislosti na venkovní teplotě s dodržením parametrů a</w:t>
      </w:r>
      <w:r w:rsidR="00C97EFE">
        <w:rPr>
          <w:sz w:val="22"/>
          <w:szCs w:val="22"/>
        </w:rPr>
        <w:t xml:space="preserve"> kvality média, dle</w:t>
      </w:r>
      <w:r w:rsidRPr="0008496F">
        <w:rPr>
          <w:sz w:val="22"/>
          <w:szCs w:val="22"/>
        </w:rPr>
        <w:t xml:space="preserve"> obecných pravidel daných závaznými právními předpisy a technickými </w:t>
      </w:r>
      <w:r w:rsidR="00D868BC">
        <w:rPr>
          <w:sz w:val="22"/>
          <w:szCs w:val="22"/>
        </w:rPr>
        <w:t>normami platnými v době plnění.</w:t>
      </w:r>
      <w:r w:rsidR="000E239A">
        <w:rPr>
          <w:sz w:val="22"/>
          <w:szCs w:val="22"/>
        </w:rPr>
        <w:t xml:space="preserve"> </w:t>
      </w:r>
    </w:p>
    <w:p w:rsidR="00C97EFE" w:rsidRDefault="00C97EFE" w:rsidP="00C97EFE">
      <w:pPr>
        <w:pStyle w:val="Odstavecseseznamem"/>
        <w:ind w:left="480"/>
        <w:jc w:val="both"/>
        <w:rPr>
          <w:sz w:val="22"/>
          <w:szCs w:val="22"/>
        </w:rPr>
      </w:pPr>
    </w:p>
    <w:p w:rsidR="00C97EFE" w:rsidRDefault="00C97EFE" w:rsidP="000E239A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dodržování teplot vnitřních prostor objektů odběratelů a dodržování obecně závazných předpisů v oblasti vytápění a kvality teplé vody nese odpovědnost odběratel.</w:t>
      </w:r>
    </w:p>
    <w:p w:rsidR="00943AB7" w:rsidRDefault="00943AB7" w:rsidP="00943AB7">
      <w:pPr>
        <w:pStyle w:val="Odstavecseseznamem"/>
        <w:ind w:left="480"/>
        <w:jc w:val="both"/>
        <w:rPr>
          <w:sz w:val="22"/>
          <w:szCs w:val="22"/>
        </w:rPr>
      </w:pPr>
    </w:p>
    <w:p w:rsidR="0008496F" w:rsidRDefault="000E239A" w:rsidP="000E239A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Časový průběh odběru tepla je závislý na klimatických podmínkách a sjednává se v rozložení dle</w:t>
      </w:r>
      <w:r w:rsidRPr="000E239A">
        <w:rPr>
          <w:sz w:val="22"/>
          <w:szCs w:val="22"/>
        </w:rPr>
        <w:t xml:space="preserve"> dlouhodobé</w:t>
      </w:r>
      <w:r>
        <w:rPr>
          <w:sz w:val="22"/>
          <w:szCs w:val="22"/>
        </w:rPr>
        <w:t xml:space="preserve"> </w:t>
      </w:r>
      <w:r w:rsidRPr="000E239A">
        <w:rPr>
          <w:sz w:val="22"/>
          <w:szCs w:val="22"/>
        </w:rPr>
        <w:t>měsíční průměrné klimatické náročnosti dle Přílohy č. 3 k vyhlášce Ministerstva pro místní rozvoj č. 269/2015</w:t>
      </w:r>
      <w:r>
        <w:rPr>
          <w:sz w:val="22"/>
          <w:szCs w:val="22"/>
        </w:rPr>
        <w:t xml:space="preserve"> Sb.</w:t>
      </w:r>
    </w:p>
    <w:p w:rsidR="00943AB7" w:rsidRPr="007B302F" w:rsidRDefault="00943AB7" w:rsidP="007B302F">
      <w:pPr>
        <w:jc w:val="both"/>
        <w:rPr>
          <w:sz w:val="22"/>
          <w:szCs w:val="22"/>
        </w:rPr>
      </w:pPr>
    </w:p>
    <w:p w:rsidR="00943AB7" w:rsidRDefault="000E239A" w:rsidP="000E239A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Časový průběh odběru</w:t>
      </w:r>
      <w:r w:rsidR="00943AB7">
        <w:rPr>
          <w:sz w:val="22"/>
          <w:szCs w:val="22"/>
        </w:rPr>
        <w:t xml:space="preserve"> tepla pro ohřev</w:t>
      </w:r>
      <w:r w:rsidR="00E3385A">
        <w:rPr>
          <w:sz w:val="22"/>
          <w:szCs w:val="22"/>
        </w:rPr>
        <w:t xml:space="preserve"> teplé</w:t>
      </w:r>
      <w:r>
        <w:rPr>
          <w:sz w:val="22"/>
          <w:szCs w:val="22"/>
        </w:rPr>
        <w:t xml:space="preserve"> vody se sjednává jako rovnoměrný v jednotlivých měsících, tedy jako 1/12 ročního sjednaného množství </w:t>
      </w:r>
      <w:r w:rsidR="00B04FA2">
        <w:rPr>
          <w:sz w:val="22"/>
          <w:szCs w:val="22"/>
        </w:rPr>
        <w:t>teplé užitkové vody.</w:t>
      </w:r>
    </w:p>
    <w:p w:rsidR="000E239A" w:rsidRPr="000E239A" w:rsidRDefault="00B04FA2" w:rsidP="00943AB7">
      <w:pPr>
        <w:pStyle w:val="Odstavecseseznamem"/>
        <w:ind w:left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E239A">
        <w:rPr>
          <w:sz w:val="22"/>
          <w:szCs w:val="22"/>
        </w:rPr>
        <w:t xml:space="preserve"> </w:t>
      </w:r>
    </w:p>
    <w:p w:rsidR="00943AB7" w:rsidRDefault="00D868BC" w:rsidP="0050330E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Technické požadavky na dodávané teplo</w:t>
      </w:r>
      <w:r w:rsidR="00E3385A">
        <w:rPr>
          <w:sz w:val="22"/>
          <w:szCs w:val="22"/>
        </w:rPr>
        <w:t xml:space="preserve"> pro vytápění </w:t>
      </w:r>
      <w:r>
        <w:rPr>
          <w:sz w:val="22"/>
          <w:szCs w:val="22"/>
        </w:rPr>
        <w:t xml:space="preserve">a </w:t>
      </w:r>
      <w:r w:rsidR="00E3385A">
        <w:rPr>
          <w:sz w:val="22"/>
          <w:szCs w:val="22"/>
        </w:rPr>
        <w:t>ohřev teplé</w:t>
      </w:r>
      <w:r>
        <w:rPr>
          <w:sz w:val="22"/>
          <w:szCs w:val="22"/>
        </w:rPr>
        <w:t xml:space="preserve"> vo</w:t>
      </w:r>
      <w:r w:rsidR="00E3385A">
        <w:rPr>
          <w:sz w:val="22"/>
          <w:szCs w:val="22"/>
        </w:rPr>
        <w:t>dy</w:t>
      </w:r>
      <w:r w:rsidR="00B44353">
        <w:rPr>
          <w:sz w:val="22"/>
          <w:szCs w:val="22"/>
        </w:rPr>
        <w:t xml:space="preserve"> jsou stan</w:t>
      </w:r>
      <w:r w:rsidR="00577A0E">
        <w:rPr>
          <w:sz w:val="22"/>
          <w:szCs w:val="22"/>
        </w:rPr>
        <w:t>oveny v </w:t>
      </w:r>
      <w:r w:rsidR="00577A0E" w:rsidRPr="005C725D">
        <w:rPr>
          <w:sz w:val="22"/>
          <w:szCs w:val="22"/>
        </w:rPr>
        <w:t xml:space="preserve">příloze č. </w:t>
      </w:r>
      <w:r w:rsidR="008C3031" w:rsidRPr="005C725D">
        <w:rPr>
          <w:sz w:val="22"/>
          <w:szCs w:val="22"/>
        </w:rPr>
        <w:t>1</w:t>
      </w:r>
      <w:r w:rsidR="00E3385A" w:rsidRPr="005C725D">
        <w:rPr>
          <w:sz w:val="22"/>
          <w:szCs w:val="22"/>
        </w:rPr>
        <w:t xml:space="preserve"> </w:t>
      </w:r>
      <w:r w:rsidR="003A5437">
        <w:rPr>
          <w:sz w:val="22"/>
          <w:szCs w:val="22"/>
        </w:rPr>
        <w:t>této smlouvy, kde je také uvedena specifikace odběrných mís.</w:t>
      </w:r>
    </w:p>
    <w:p w:rsidR="00D868BC" w:rsidRPr="007B302F" w:rsidRDefault="00D868BC" w:rsidP="007B302F">
      <w:pPr>
        <w:jc w:val="both"/>
        <w:rPr>
          <w:sz w:val="22"/>
          <w:szCs w:val="22"/>
        </w:rPr>
      </w:pPr>
    </w:p>
    <w:p w:rsidR="00943AB7" w:rsidRDefault="00C4547E" w:rsidP="00C4547E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Vlastník odběrného zařízení odpovídá za jeho technický stav a je povinen udržovat ho bez závad. O každé závadě, která může mít vliv na provoz tepel</w:t>
      </w:r>
      <w:r w:rsidR="00775463">
        <w:rPr>
          <w:sz w:val="22"/>
          <w:szCs w:val="22"/>
        </w:rPr>
        <w:t>ných systémů d</w:t>
      </w:r>
      <w:r w:rsidR="007D5CF6">
        <w:rPr>
          <w:sz w:val="22"/>
          <w:szCs w:val="22"/>
        </w:rPr>
        <w:t>odavatele, je</w:t>
      </w:r>
      <w:r w:rsidR="00775463">
        <w:rPr>
          <w:sz w:val="22"/>
          <w:szCs w:val="22"/>
        </w:rPr>
        <w:t xml:space="preserve"> o</w:t>
      </w:r>
      <w:r>
        <w:rPr>
          <w:sz w:val="22"/>
          <w:szCs w:val="22"/>
        </w:rPr>
        <w:t>dběratel pov</w:t>
      </w:r>
      <w:r w:rsidR="00775463">
        <w:rPr>
          <w:sz w:val="22"/>
          <w:szCs w:val="22"/>
        </w:rPr>
        <w:t>inen d</w:t>
      </w:r>
      <w:r w:rsidR="007D5CF6">
        <w:rPr>
          <w:sz w:val="22"/>
          <w:szCs w:val="22"/>
        </w:rPr>
        <w:t>odavatele vyrozumět.</w:t>
      </w:r>
    </w:p>
    <w:p w:rsidR="00943AB7" w:rsidRDefault="007D5CF6" w:rsidP="00943AB7">
      <w:pPr>
        <w:pStyle w:val="Odstavecseseznamem"/>
        <w:ind w:left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43AB7" w:rsidRDefault="007D5CF6" w:rsidP="00C4547E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C4547E">
        <w:rPr>
          <w:sz w:val="22"/>
          <w:szCs w:val="22"/>
        </w:rPr>
        <w:t>dběratel je povinen alespoň 10 (deset) pr</w:t>
      </w:r>
      <w:r w:rsidR="00775463">
        <w:rPr>
          <w:sz w:val="22"/>
          <w:szCs w:val="22"/>
        </w:rPr>
        <w:t>acovních dní předem informovat d</w:t>
      </w:r>
      <w:r w:rsidR="00C4547E">
        <w:rPr>
          <w:sz w:val="22"/>
          <w:szCs w:val="22"/>
        </w:rPr>
        <w:t xml:space="preserve">odavatele o pracích na svém odběrném zařízení. V případě potřeby zahájit opravné práce na odběrném zařízení okamžitě </w:t>
      </w:r>
      <w:r w:rsidR="00775463">
        <w:rPr>
          <w:sz w:val="22"/>
          <w:szCs w:val="22"/>
        </w:rPr>
        <w:t>(např. havárie)</w:t>
      </w:r>
      <w:r w:rsidR="00653746">
        <w:rPr>
          <w:sz w:val="22"/>
          <w:szCs w:val="22"/>
        </w:rPr>
        <w:t xml:space="preserve"> a okamžitě informovat</w:t>
      </w:r>
      <w:r w:rsidR="00775463">
        <w:rPr>
          <w:sz w:val="22"/>
          <w:szCs w:val="22"/>
        </w:rPr>
        <w:t xml:space="preserve"> d</w:t>
      </w:r>
      <w:r w:rsidR="00653746">
        <w:rPr>
          <w:sz w:val="22"/>
          <w:szCs w:val="22"/>
        </w:rPr>
        <w:t>odavatele</w:t>
      </w:r>
      <w:r w:rsidR="00C4547E">
        <w:rPr>
          <w:sz w:val="22"/>
          <w:szCs w:val="22"/>
        </w:rPr>
        <w:t>.</w:t>
      </w:r>
    </w:p>
    <w:p w:rsidR="00C4547E" w:rsidRPr="007B302F" w:rsidRDefault="00C4547E" w:rsidP="007B302F">
      <w:pPr>
        <w:jc w:val="both"/>
        <w:rPr>
          <w:sz w:val="22"/>
          <w:szCs w:val="22"/>
        </w:rPr>
      </w:pPr>
      <w:r w:rsidRPr="007B302F">
        <w:rPr>
          <w:sz w:val="22"/>
          <w:szCs w:val="22"/>
        </w:rPr>
        <w:t xml:space="preserve"> </w:t>
      </w:r>
    </w:p>
    <w:p w:rsidR="00943AB7" w:rsidRDefault="00C4547E" w:rsidP="00C4547E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 w:rsidR="00E64477">
        <w:rPr>
          <w:sz w:val="22"/>
          <w:szCs w:val="22"/>
        </w:rPr>
        <w:t>dodávkách tepelné energie bude d</w:t>
      </w:r>
      <w:r w:rsidR="00F66B38">
        <w:rPr>
          <w:sz w:val="22"/>
          <w:szCs w:val="22"/>
        </w:rPr>
        <w:t>odavatel</w:t>
      </w:r>
      <w:r w:rsidR="00A21819">
        <w:rPr>
          <w:sz w:val="22"/>
          <w:szCs w:val="22"/>
        </w:rPr>
        <w:t xml:space="preserve"> min. 1x měsíčně </w:t>
      </w:r>
      <w:r w:rsidR="00F66B38">
        <w:rPr>
          <w:sz w:val="22"/>
          <w:szCs w:val="22"/>
        </w:rPr>
        <w:t xml:space="preserve">zaznamenávat </w:t>
      </w:r>
      <w:r>
        <w:rPr>
          <w:sz w:val="22"/>
          <w:szCs w:val="22"/>
        </w:rPr>
        <w:t>hodnoty</w:t>
      </w:r>
      <w:r w:rsidR="00F66B38">
        <w:rPr>
          <w:sz w:val="22"/>
          <w:szCs w:val="22"/>
        </w:rPr>
        <w:t xml:space="preserve"> měřidel spotřeby </w:t>
      </w:r>
      <w:r>
        <w:rPr>
          <w:sz w:val="22"/>
          <w:szCs w:val="22"/>
        </w:rPr>
        <w:t>a tento záznam bude přílohou</w:t>
      </w:r>
      <w:r w:rsidR="00F66B38">
        <w:rPr>
          <w:sz w:val="22"/>
          <w:szCs w:val="22"/>
        </w:rPr>
        <w:t xml:space="preserve"> fakturace dodávek tepla a konečného</w:t>
      </w:r>
      <w:r>
        <w:rPr>
          <w:sz w:val="22"/>
          <w:szCs w:val="22"/>
        </w:rPr>
        <w:t xml:space="preserve"> vyúčt</w:t>
      </w:r>
      <w:r w:rsidR="00943AB7">
        <w:rPr>
          <w:sz w:val="22"/>
          <w:szCs w:val="22"/>
        </w:rPr>
        <w:t>ování</w:t>
      </w:r>
      <w:r w:rsidR="00F66B38">
        <w:rPr>
          <w:sz w:val="22"/>
          <w:szCs w:val="22"/>
        </w:rPr>
        <w:t xml:space="preserve"> za smluvní období</w:t>
      </w:r>
      <w:r w:rsidR="00653746">
        <w:rPr>
          <w:sz w:val="22"/>
          <w:szCs w:val="22"/>
        </w:rPr>
        <w:t xml:space="preserve"> </w:t>
      </w:r>
      <w:r w:rsidR="00943AB7">
        <w:rPr>
          <w:sz w:val="22"/>
          <w:szCs w:val="22"/>
        </w:rPr>
        <w:t>dle</w:t>
      </w:r>
      <w:r>
        <w:rPr>
          <w:sz w:val="22"/>
          <w:szCs w:val="22"/>
        </w:rPr>
        <w:t xml:space="preserve"> této smlouvy. </w:t>
      </w:r>
    </w:p>
    <w:p w:rsidR="00943AB7" w:rsidRDefault="00943AB7" w:rsidP="00943AB7">
      <w:pPr>
        <w:pStyle w:val="Odstavecseseznamem"/>
        <w:ind w:left="480"/>
        <w:jc w:val="both"/>
        <w:rPr>
          <w:sz w:val="22"/>
          <w:szCs w:val="22"/>
        </w:rPr>
      </w:pPr>
    </w:p>
    <w:p w:rsidR="00C4547E" w:rsidRPr="00C4547E" w:rsidRDefault="00C4547E" w:rsidP="00C4547E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</w:t>
      </w:r>
      <w:r w:rsidR="000D3137">
        <w:rPr>
          <w:sz w:val="22"/>
          <w:szCs w:val="22"/>
        </w:rPr>
        <w:t>adě pochybností má odběratel</w:t>
      </w:r>
      <w:r>
        <w:rPr>
          <w:sz w:val="22"/>
          <w:szCs w:val="22"/>
        </w:rPr>
        <w:t xml:space="preserve"> právo na provedení kontrolního odečtu, který bude proveden za přítomnosti oprávněného zaměstnance dodavatele. V případě poruchy měřidla bude nezměřený odběr tepla účtován na základě spotřeby tepla vypočt</w:t>
      </w:r>
      <w:r w:rsidR="00673798">
        <w:rPr>
          <w:sz w:val="22"/>
          <w:szCs w:val="22"/>
        </w:rPr>
        <w:t>ené dle doby aktivního provozu z</w:t>
      </w:r>
      <w:r>
        <w:rPr>
          <w:sz w:val="22"/>
          <w:szCs w:val="22"/>
        </w:rPr>
        <w:t xml:space="preserve">droje v rámci období, pro které je výpočet prováděn. </w:t>
      </w:r>
    </w:p>
    <w:p w:rsidR="00BB6FCC" w:rsidRDefault="00BB6FCC" w:rsidP="0050330E">
      <w:pPr>
        <w:jc w:val="both"/>
        <w:rPr>
          <w:sz w:val="22"/>
          <w:szCs w:val="22"/>
        </w:rPr>
      </w:pPr>
    </w:p>
    <w:p w:rsidR="00F428A4" w:rsidRDefault="00F428A4" w:rsidP="0050330E">
      <w:pPr>
        <w:jc w:val="both"/>
        <w:rPr>
          <w:sz w:val="22"/>
          <w:szCs w:val="22"/>
        </w:rPr>
      </w:pPr>
    </w:p>
    <w:p w:rsidR="001425CB" w:rsidRDefault="001425CB" w:rsidP="0050330E">
      <w:pPr>
        <w:jc w:val="both"/>
        <w:rPr>
          <w:sz w:val="22"/>
          <w:szCs w:val="22"/>
        </w:rPr>
      </w:pPr>
    </w:p>
    <w:p w:rsidR="001425CB" w:rsidRDefault="001425CB" w:rsidP="0050330E">
      <w:pPr>
        <w:jc w:val="both"/>
        <w:rPr>
          <w:sz w:val="22"/>
          <w:szCs w:val="22"/>
        </w:rPr>
      </w:pPr>
    </w:p>
    <w:p w:rsidR="008A3BA8" w:rsidRPr="00032D23" w:rsidRDefault="008A3BA8" w:rsidP="0050330E">
      <w:pPr>
        <w:jc w:val="center"/>
        <w:rPr>
          <w:b/>
          <w:sz w:val="28"/>
          <w:szCs w:val="28"/>
        </w:rPr>
      </w:pPr>
      <w:r w:rsidRPr="00032D23">
        <w:rPr>
          <w:b/>
          <w:sz w:val="28"/>
          <w:szCs w:val="28"/>
        </w:rPr>
        <w:t>čl. V</w:t>
      </w:r>
    </w:p>
    <w:p w:rsidR="0050330E" w:rsidRPr="00032D23" w:rsidRDefault="0050330E" w:rsidP="0050330E">
      <w:pPr>
        <w:jc w:val="center"/>
        <w:rPr>
          <w:b/>
          <w:sz w:val="28"/>
          <w:szCs w:val="28"/>
        </w:rPr>
      </w:pPr>
      <w:r w:rsidRPr="00032D23">
        <w:rPr>
          <w:b/>
          <w:sz w:val="28"/>
          <w:szCs w:val="28"/>
        </w:rPr>
        <w:t xml:space="preserve"> </w:t>
      </w:r>
      <w:r w:rsidR="00C4547E" w:rsidRPr="00032D23">
        <w:rPr>
          <w:b/>
          <w:sz w:val="28"/>
          <w:szCs w:val="28"/>
        </w:rPr>
        <w:t>T</w:t>
      </w:r>
      <w:r w:rsidRPr="00032D23">
        <w:rPr>
          <w:b/>
          <w:sz w:val="28"/>
          <w:szCs w:val="28"/>
        </w:rPr>
        <w:t>echnické podmínky</w:t>
      </w:r>
    </w:p>
    <w:p w:rsidR="00C4547E" w:rsidRPr="00BD7D99" w:rsidRDefault="00C4547E" w:rsidP="0050330E">
      <w:pPr>
        <w:jc w:val="center"/>
        <w:rPr>
          <w:b/>
          <w:sz w:val="22"/>
          <w:szCs w:val="22"/>
        </w:rPr>
      </w:pPr>
    </w:p>
    <w:p w:rsidR="00032D23" w:rsidRDefault="00F75153" w:rsidP="004B35ED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4B35ED">
        <w:rPr>
          <w:sz w:val="22"/>
          <w:szCs w:val="22"/>
        </w:rPr>
        <w:t xml:space="preserve">ožadavky na dodávanou tepelnou </w:t>
      </w:r>
      <w:r w:rsidR="00887CC3">
        <w:rPr>
          <w:sz w:val="22"/>
          <w:szCs w:val="22"/>
        </w:rPr>
        <w:t>energii a seznam odběrných míst</w:t>
      </w:r>
      <w:r w:rsidR="007C4366">
        <w:rPr>
          <w:sz w:val="22"/>
          <w:szCs w:val="22"/>
        </w:rPr>
        <w:t xml:space="preserve"> včetně jejich technické specifikace</w:t>
      </w:r>
      <w:r w:rsidR="00C469B5">
        <w:rPr>
          <w:sz w:val="22"/>
          <w:szCs w:val="22"/>
        </w:rPr>
        <w:t xml:space="preserve"> jsou stanoveny v </w:t>
      </w:r>
      <w:r w:rsidR="00032D23">
        <w:rPr>
          <w:b/>
          <w:sz w:val="22"/>
          <w:szCs w:val="22"/>
        </w:rPr>
        <w:t>P</w:t>
      </w:r>
      <w:r w:rsidR="00C469B5" w:rsidRPr="00032D23">
        <w:rPr>
          <w:b/>
          <w:sz w:val="22"/>
          <w:szCs w:val="22"/>
        </w:rPr>
        <w:t xml:space="preserve">říloze č. </w:t>
      </w:r>
      <w:r>
        <w:rPr>
          <w:b/>
          <w:sz w:val="22"/>
          <w:szCs w:val="22"/>
        </w:rPr>
        <w:t>1</w:t>
      </w:r>
      <w:r w:rsidR="00577A0E" w:rsidRPr="00032D23">
        <w:rPr>
          <w:b/>
          <w:sz w:val="22"/>
          <w:szCs w:val="22"/>
        </w:rPr>
        <w:t xml:space="preserve"> „S</w:t>
      </w:r>
      <w:r w:rsidR="007C4366" w:rsidRPr="00032D23">
        <w:rPr>
          <w:b/>
          <w:sz w:val="22"/>
          <w:szCs w:val="22"/>
        </w:rPr>
        <w:t>pecifikace</w:t>
      </w:r>
      <w:r w:rsidR="00A9339B" w:rsidRPr="00032D23">
        <w:rPr>
          <w:b/>
          <w:sz w:val="22"/>
          <w:szCs w:val="22"/>
        </w:rPr>
        <w:t xml:space="preserve"> odběrných míst</w:t>
      </w:r>
      <w:r w:rsidR="00D868BC" w:rsidRPr="00032D23">
        <w:rPr>
          <w:b/>
          <w:sz w:val="22"/>
          <w:szCs w:val="22"/>
        </w:rPr>
        <w:t xml:space="preserve">“. </w:t>
      </w:r>
      <w:r w:rsidR="00A86306">
        <w:rPr>
          <w:sz w:val="22"/>
          <w:szCs w:val="22"/>
        </w:rPr>
        <w:t>Předpokládaný objem ročních dodávek tepelné energie</w:t>
      </w:r>
      <w:r>
        <w:rPr>
          <w:sz w:val="22"/>
          <w:szCs w:val="22"/>
        </w:rPr>
        <w:t xml:space="preserve"> vč. ohřevu teplé vody je</w:t>
      </w:r>
      <w:r w:rsidR="00CC65AC">
        <w:rPr>
          <w:b/>
          <w:sz w:val="22"/>
          <w:szCs w:val="22"/>
        </w:rPr>
        <w:t xml:space="preserve">:    </w:t>
      </w:r>
      <w:r w:rsidR="0022622F">
        <w:rPr>
          <w:b/>
          <w:sz w:val="22"/>
          <w:szCs w:val="22"/>
        </w:rPr>
        <w:t>776</w:t>
      </w:r>
      <w:r w:rsidR="00CC65AC">
        <w:rPr>
          <w:b/>
          <w:sz w:val="22"/>
          <w:szCs w:val="22"/>
        </w:rPr>
        <w:t xml:space="preserve"> </w:t>
      </w:r>
      <w:r w:rsidR="00030F10" w:rsidRPr="00C73C8E">
        <w:rPr>
          <w:b/>
          <w:sz w:val="22"/>
          <w:szCs w:val="22"/>
        </w:rPr>
        <w:t xml:space="preserve"> </w:t>
      </w:r>
      <w:r w:rsidR="00A86306" w:rsidRPr="00C73C8E">
        <w:rPr>
          <w:b/>
          <w:sz w:val="22"/>
          <w:szCs w:val="22"/>
        </w:rPr>
        <w:t>GJ/rok.</w:t>
      </w:r>
    </w:p>
    <w:p w:rsidR="00032D23" w:rsidRPr="00F75153" w:rsidRDefault="00A86306" w:rsidP="00F75153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32D23" w:rsidRDefault="00C4547E" w:rsidP="00C4547E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Dodavatel je oprávněn omezit či přerušit dodávku tepelné energie </w:t>
      </w:r>
      <w:r w:rsidR="003F5ABD">
        <w:rPr>
          <w:sz w:val="22"/>
          <w:szCs w:val="22"/>
        </w:rPr>
        <w:t>pouze z důvodů dle § 76 odst. 4 </w:t>
      </w:r>
      <w:r>
        <w:rPr>
          <w:sz w:val="22"/>
          <w:szCs w:val="22"/>
        </w:rPr>
        <w:t xml:space="preserve">EZ nebo na </w:t>
      </w:r>
      <w:r w:rsidR="00673798">
        <w:rPr>
          <w:sz w:val="22"/>
          <w:szCs w:val="22"/>
        </w:rPr>
        <w:t>žádost o</w:t>
      </w:r>
      <w:r w:rsidR="000D3137" w:rsidRPr="000D3137">
        <w:rPr>
          <w:sz w:val="22"/>
          <w:szCs w:val="22"/>
        </w:rPr>
        <w:t>dběratele</w:t>
      </w:r>
      <w:r>
        <w:rPr>
          <w:sz w:val="22"/>
          <w:szCs w:val="22"/>
        </w:rPr>
        <w:t>. Dodavatel</w:t>
      </w:r>
      <w:r w:rsidR="00673798">
        <w:rPr>
          <w:sz w:val="22"/>
          <w:szCs w:val="22"/>
        </w:rPr>
        <w:t xml:space="preserve"> se zavazuje oznámit o</w:t>
      </w:r>
      <w:r w:rsidR="000D3137">
        <w:rPr>
          <w:sz w:val="22"/>
          <w:szCs w:val="22"/>
        </w:rPr>
        <w:t>dběrateli</w:t>
      </w:r>
      <w:r>
        <w:rPr>
          <w:sz w:val="22"/>
          <w:szCs w:val="22"/>
        </w:rPr>
        <w:t xml:space="preserve"> plánovaná omezení či přerušení dodávky tepelné energie písemně na adresu uvedenou v záhlaví této smlouvy nejméně </w:t>
      </w:r>
      <w:r w:rsidR="00C74C9B" w:rsidRPr="004219E9">
        <w:rPr>
          <w:sz w:val="22"/>
          <w:szCs w:val="22"/>
        </w:rPr>
        <w:t>14</w:t>
      </w:r>
      <w:r w:rsidR="000D3137">
        <w:rPr>
          <w:sz w:val="22"/>
          <w:szCs w:val="22"/>
        </w:rPr>
        <w:t xml:space="preserve"> </w:t>
      </w:r>
      <w:r w:rsidR="003F5ABD">
        <w:rPr>
          <w:sz w:val="22"/>
          <w:szCs w:val="22"/>
        </w:rPr>
        <w:t xml:space="preserve">(čtrnáct) </w:t>
      </w:r>
      <w:r w:rsidR="000D3137">
        <w:rPr>
          <w:sz w:val="22"/>
          <w:szCs w:val="22"/>
        </w:rPr>
        <w:t>dnů předem.</w:t>
      </w:r>
    </w:p>
    <w:p w:rsidR="00032D23" w:rsidRDefault="00032D23" w:rsidP="00032D23">
      <w:pPr>
        <w:pStyle w:val="Odstavecseseznamem"/>
        <w:ind w:left="360"/>
        <w:jc w:val="both"/>
        <w:rPr>
          <w:sz w:val="22"/>
          <w:szCs w:val="22"/>
        </w:rPr>
      </w:pPr>
    </w:p>
    <w:p w:rsidR="00032D23" w:rsidRDefault="000D3137" w:rsidP="00C4547E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Odběratel se zavazuje oznámit d</w:t>
      </w:r>
      <w:r w:rsidR="00C4547E">
        <w:rPr>
          <w:sz w:val="22"/>
          <w:szCs w:val="22"/>
        </w:rPr>
        <w:t>odavateli požadované přerušení dodávky tepelné energie stejným způsobem a ve stejné lhůtě.</w:t>
      </w:r>
    </w:p>
    <w:p w:rsidR="00032D23" w:rsidRPr="00032D23" w:rsidRDefault="00032D23" w:rsidP="00032D23">
      <w:pPr>
        <w:pStyle w:val="Odstavecseseznamem"/>
        <w:rPr>
          <w:sz w:val="22"/>
          <w:szCs w:val="22"/>
        </w:rPr>
      </w:pPr>
    </w:p>
    <w:p w:rsidR="00032D23" w:rsidRDefault="00C4547E" w:rsidP="00C4547E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neplánovaných omezení či přeruš</w:t>
      </w:r>
      <w:r w:rsidR="000D3137">
        <w:rPr>
          <w:sz w:val="22"/>
          <w:szCs w:val="22"/>
        </w:rPr>
        <w:t>ení dodávky tepelné energie se d</w:t>
      </w:r>
      <w:r>
        <w:rPr>
          <w:sz w:val="22"/>
          <w:szCs w:val="22"/>
        </w:rPr>
        <w:t>odavatel zavazuje bezodkladně informovat odběratele o důvodu omezení či přerušení a o plánovaném obnovení dodávky tepelné energie</w:t>
      </w:r>
      <w:r w:rsidR="00E50F87">
        <w:rPr>
          <w:sz w:val="22"/>
          <w:szCs w:val="22"/>
        </w:rPr>
        <w:t>.</w:t>
      </w:r>
      <w:r w:rsidR="003A5437">
        <w:rPr>
          <w:sz w:val="22"/>
          <w:szCs w:val="22"/>
        </w:rPr>
        <w:t xml:space="preserve"> Případnou náhradu škody (majetkové i nemajetkové újmy) za přerušení dodávky tepelné energie nese dodavatel.</w:t>
      </w:r>
    </w:p>
    <w:p w:rsidR="0050330E" w:rsidRDefault="00C4547E" w:rsidP="00032D23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32D23" w:rsidRDefault="003A5437" w:rsidP="000C27BB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poruchy </w:t>
      </w:r>
      <w:r w:rsidR="00392738">
        <w:rPr>
          <w:sz w:val="22"/>
          <w:szCs w:val="22"/>
        </w:rPr>
        <w:t>výrobního zařízení tepelné energie (nebo jeho příslušenství) pro dodávky tepla dle bodu 1 čl. IV.,</w:t>
      </w:r>
      <w:r w:rsidR="000C27BB" w:rsidRPr="00FF02D2">
        <w:rPr>
          <w:sz w:val="22"/>
          <w:szCs w:val="22"/>
        </w:rPr>
        <w:t xml:space="preserve"> </w:t>
      </w:r>
      <w:r w:rsidR="00940555">
        <w:rPr>
          <w:sz w:val="22"/>
          <w:szCs w:val="22"/>
        </w:rPr>
        <w:t xml:space="preserve">je dodavatel </w:t>
      </w:r>
      <w:r w:rsidR="000C27BB">
        <w:rPr>
          <w:sz w:val="22"/>
          <w:szCs w:val="22"/>
        </w:rPr>
        <w:t>povinen bezodkladně zahájit kroky k odstranění závady, případně tímto pověřit třetí osobu. Náklady n</w:t>
      </w:r>
      <w:r w:rsidR="00673798">
        <w:rPr>
          <w:sz w:val="22"/>
          <w:szCs w:val="22"/>
        </w:rPr>
        <w:t>a odstranění závad z</w:t>
      </w:r>
      <w:r w:rsidR="000D3137">
        <w:rPr>
          <w:sz w:val="22"/>
          <w:szCs w:val="22"/>
        </w:rPr>
        <w:t>droje</w:t>
      </w:r>
      <w:r w:rsidR="00E3385A">
        <w:rPr>
          <w:sz w:val="22"/>
          <w:szCs w:val="22"/>
        </w:rPr>
        <w:t xml:space="preserve"> po</w:t>
      </w:r>
      <w:r w:rsidR="00032D23">
        <w:rPr>
          <w:sz w:val="22"/>
          <w:szCs w:val="22"/>
        </w:rPr>
        <w:t xml:space="preserve"> odsouhlase</w:t>
      </w:r>
      <w:r w:rsidR="00392738">
        <w:rPr>
          <w:sz w:val="22"/>
          <w:szCs w:val="22"/>
        </w:rPr>
        <w:t>ní s odběratelem, nese dodavatel</w:t>
      </w:r>
      <w:r w:rsidR="00032D23">
        <w:rPr>
          <w:sz w:val="22"/>
          <w:szCs w:val="22"/>
        </w:rPr>
        <w:t>.</w:t>
      </w:r>
    </w:p>
    <w:p w:rsidR="00032D23" w:rsidRPr="00032D23" w:rsidRDefault="00032D23" w:rsidP="00032D23">
      <w:pPr>
        <w:pStyle w:val="Odstavecseseznamem"/>
        <w:rPr>
          <w:sz w:val="22"/>
          <w:szCs w:val="22"/>
        </w:rPr>
      </w:pPr>
    </w:p>
    <w:p w:rsidR="000C27BB" w:rsidRDefault="000C27BB" w:rsidP="000C27BB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Dodavatel je</w:t>
      </w:r>
      <w:r w:rsidR="00943AB7">
        <w:rPr>
          <w:sz w:val="22"/>
          <w:szCs w:val="22"/>
        </w:rPr>
        <w:t xml:space="preserve"> po odsouhlasení odběratelem,</w:t>
      </w:r>
      <w:r>
        <w:rPr>
          <w:sz w:val="22"/>
          <w:szCs w:val="22"/>
        </w:rPr>
        <w:t xml:space="preserve"> povinen odstranit závady v těchto lhůtách: </w:t>
      </w:r>
    </w:p>
    <w:p w:rsidR="000C27BB" w:rsidRDefault="000C27BB" w:rsidP="000C27BB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 w:rsidRPr="000C27BB">
        <w:rPr>
          <w:sz w:val="22"/>
          <w:szCs w:val="22"/>
        </w:rPr>
        <w:t>závady, při nichž došlo k přerušení dodávek tepelné energie</w:t>
      </w:r>
      <w:r w:rsidR="009E510C">
        <w:rPr>
          <w:sz w:val="22"/>
          <w:szCs w:val="22"/>
        </w:rPr>
        <w:t xml:space="preserve"> </w:t>
      </w:r>
      <w:r w:rsidRPr="000C27BB">
        <w:rPr>
          <w:sz w:val="22"/>
          <w:szCs w:val="22"/>
        </w:rPr>
        <w:t xml:space="preserve">- nejpozději do </w:t>
      </w:r>
      <w:r w:rsidR="00577A0E" w:rsidRPr="004219E9">
        <w:rPr>
          <w:sz w:val="22"/>
          <w:szCs w:val="22"/>
        </w:rPr>
        <w:t>24 hodin;</w:t>
      </w:r>
    </w:p>
    <w:p w:rsidR="000C27BB" w:rsidRDefault="000C27BB" w:rsidP="000C27BB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 w:rsidRPr="000C27BB">
        <w:rPr>
          <w:sz w:val="22"/>
          <w:szCs w:val="22"/>
        </w:rPr>
        <w:t xml:space="preserve">závady, při nichž nedošlo k přerušení dodávek tepelné energie – nejpozději </w:t>
      </w:r>
      <w:r w:rsidRPr="004219E9">
        <w:rPr>
          <w:sz w:val="22"/>
          <w:szCs w:val="22"/>
        </w:rPr>
        <w:t xml:space="preserve">do </w:t>
      </w:r>
      <w:r w:rsidR="00C74C9B" w:rsidRPr="004219E9">
        <w:rPr>
          <w:sz w:val="22"/>
          <w:szCs w:val="22"/>
        </w:rPr>
        <w:t>10</w:t>
      </w:r>
      <w:r w:rsidRPr="000C27BB">
        <w:rPr>
          <w:sz w:val="22"/>
          <w:szCs w:val="22"/>
        </w:rPr>
        <w:t xml:space="preserve"> dnů</w:t>
      </w:r>
      <w:r w:rsidR="009E510C">
        <w:rPr>
          <w:sz w:val="22"/>
          <w:szCs w:val="22"/>
        </w:rPr>
        <w:t>.</w:t>
      </w:r>
    </w:p>
    <w:p w:rsidR="00943AB7" w:rsidRPr="000C27BB" w:rsidRDefault="00943AB7" w:rsidP="00943AB7">
      <w:pPr>
        <w:pStyle w:val="Odstavecseseznamem"/>
        <w:ind w:left="792"/>
        <w:jc w:val="both"/>
        <w:rPr>
          <w:sz w:val="22"/>
          <w:szCs w:val="22"/>
        </w:rPr>
      </w:pPr>
    </w:p>
    <w:p w:rsidR="00943AB7" w:rsidRDefault="000C27BB" w:rsidP="000C27BB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případě, že k přerušení dodávek tep</w:t>
      </w:r>
      <w:r w:rsidR="000D3137">
        <w:rPr>
          <w:sz w:val="22"/>
          <w:szCs w:val="22"/>
        </w:rPr>
        <w:t>elné energie nedošlo zaviněním dodavatele, zavazuje se odběratel</w:t>
      </w:r>
      <w:r>
        <w:rPr>
          <w:sz w:val="22"/>
          <w:szCs w:val="22"/>
        </w:rPr>
        <w:t xml:space="preserve"> poměrně mu uhradit zvýšené náklady na zajištění náhradních dodávek tepelné energie.</w:t>
      </w:r>
    </w:p>
    <w:p w:rsidR="000C27BB" w:rsidRDefault="000C27BB" w:rsidP="00943AB7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43AB7" w:rsidRDefault="000C27BB" w:rsidP="00AC1ADD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943AB7">
        <w:rPr>
          <w:sz w:val="22"/>
          <w:szCs w:val="22"/>
        </w:rPr>
        <w:t xml:space="preserve">V případě pochybností o funkčnosti měřidla </w:t>
      </w:r>
      <w:r w:rsidR="000D3137" w:rsidRPr="00943AB7">
        <w:rPr>
          <w:sz w:val="22"/>
          <w:szCs w:val="22"/>
        </w:rPr>
        <w:t>má odběratel právo požádat d</w:t>
      </w:r>
      <w:r w:rsidRPr="00943AB7">
        <w:rPr>
          <w:sz w:val="22"/>
          <w:szCs w:val="22"/>
        </w:rPr>
        <w:t xml:space="preserve">odavatel o přezkoušení. Dodavatel je povinen v takovém případě zajistit přezkoušení ve lhůtě 30 (třiceti) dnů dle § 78 odst. 2 EZ přezkoušení měřidla v autorizovaném metrologickém středisku. Není-li zjištěna závada měřidla, hradí </w:t>
      </w:r>
      <w:r w:rsidR="000D3137" w:rsidRPr="00943AB7">
        <w:rPr>
          <w:sz w:val="22"/>
          <w:szCs w:val="22"/>
        </w:rPr>
        <w:t xml:space="preserve">náklady s přezkoušením spojené odběratel. </w:t>
      </w:r>
      <w:r w:rsidRPr="00943AB7">
        <w:rPr>
          <w:sz w:val="22"/>
          <w:szCs w:val="22"/>
        </w:rPr>
        <w:t>Je-li zjištěna závada, hradí náklady přezkoušení a nákla</w:t>
      </w:r>
      <w:r w:rsidR="000D3137" w:rsidRPr="00943AB7">
        <w:rPr>
          <w:sz w:val="22"/>
          <w:szCs w:val="22"/>
        </w:rPr>
        <w:t>dy na výměnu či opravu měřidla d</w:t>
      </w:r>
      <w:r w:rsidRPr="00943AB7">
        <w:rPr>
          <w:sz w:val="22"/>
          <w:szCs w:val="22"/>
        </w:rPr>
        <w:t>odavatel</w:t>
      </w:r>
      <w:r w:rsidR="00E50F87">
        <w:rPr>
          <w:sz w:val="22"/>
          <w:szCs w:val="22"/>
        </w:rPr>
        <w:t>.</w:t>
      </w:r>
    </w:p>
    <w:p w:rsidR="00943AB7" w:rsidRPr="00943AB7" w:rsidRDefault="00943AB7" w:rsidP="00943AB7">
      <w:pPr>
        <w:pStyle w:val="Odstavecseseznamem"/>
        <w:rPr>
          <w:sz w:val="22"/>
          <w:szCs w:val="22"/>
        </w:rPr>
      </w:pPr>
    </w:p>
    <w:p w:rsidR="00AC1ADD" w:rsidRDefault="003F5ABD" w:rsidP="00AC1ADD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943AB7">
        <w:rPr>
          <w:sz w:val="22"/>
          <w:szCs w:val="22"/>
        </w:rPr>
        <w:t xml:space="preserve">Teplonosnou látkou je voda. </w:t>
      </w:r>
      <w:r w:rsidR="00AC1ADD" w:rsidRPr="00943AB7">
        <w:rPr>
          <w:sz w:val="22"/>
          <w:szCs w:val="22"/>
        </w:rPr>
        <w:t>Teplonosná látk</w:t>
      </w:r>
      <w:r w:rsidR="00AD0796" w:rsidRPr="00943AB7">
        <w:rPr>
          <w:sz w:val="22"/>
          <w:szCs w:val="22"/>
        </w:rPr>
        <w:t>a je ve vlastnictví d</w:t>
      </w:r>
      <w:r w:rsidR="00AC1ADD" w:rsidRPr="00943AB7">
        <w:rPr>
          <w:sz w:val="22"/>
          <w:szCs w:val="22"/>
        </w:rPr>
        <w:t>odavatele. Vracená teplonosná látka musí mít jakost odpovídajíc</w:t>
      </w:r>
      <w:r w:rsidR="00AD0796" w:rsidRPr="00943AB7">
        <w:rPr>
          <w:sz w:val="22"/>
          <w:szCs w:val="22"/>
        </w:rPr>
        <w:t>í potřebám výrobní technologie d</w:t>
      </w:r>
      <w:r w:rsidR="00AC1ADD" w:rsidRPr="00943AB7">
        <w:rPr>
          <w:sz w:val="22"/>
          <w:szCs w:val="22"/>
        </w:rPr>
        <w:t xml:space="preserve">odavatele, definované v této smlouvě. </w:t>
      </w:r>
    </w:p>
    <w:p w:rsidR="007B302F" w:rsidRPr="007B302F" w:rsidRDefault="007B302F" w:rsidP="007B302F">
      <w:pPr>
        <w:pStyle w:val="Odstavecseseznamem"/>
        <w:rPr>
          <w:sz w:val="22"/>
          <w:szCs w:val="22"/>
        </w:rPr>
      </w:pPr>
    </w:p>
    <w:p w:rsidR="007B302F" w:rsidRDefault="007B302F" w:rsidP="00AC1ADD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Odpovědnost za provoz tepelných přípojek od místa předání (kotelna v Tovární ul. 68, Rychnov u Jablonce n/N) do místa spotřeby, nese vlastník (odběratel). Dodavatel se zavazuje zajistit technickou pomoc při řešení poruchových nebo havarijních stavů přípojky na náklady vlastníka této přípojky. </w:t>
      </w:r>
    </w:p>
    <w:p w:rsidR="004D7BB9" w:rsidRPr="004D7BB9" w:rsidRDefault="004D7BB9" w:rsidP="004D7BB9">
      <w:pPr>
        <w:pStyle w:val="Odstavecseseznamem"/>
        <w:rPr>
          <w:sz w:val="22"/>
          <w:szCs w:val="22"/>
        </w:rPr>
      </w:pPr>
    </w:p>
    <w:p w:rsidR="008A3BA8" w:rsidRDefault="004D7BB9" w:rsidP="000C27BB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4D7BB9">
        <w:rPr>
          <w:sz w:val="22"/>
          <w:szCs w:val="22"/>
        </w:rPr>
        <w:t>Měření dodané tepelné energie zajišťuje dodavatel na základě měsíčního odečtu na měřidle tepelné energie. Měřidlo tepelné energie je osazeno na výstupu ze zdroje tepelné energie</w:t>
      </w:r>
      <w:r>
        <w:rPr>
          <w:sz w:val="22"/>
          <w:szCs w:val="22"/>
        </w:rPr>
        <w:t xml:space="preserve"> (kotelna v Tovární </w:t>
      </w:r>
      <w:proofErr w:type="gramStart"/>
      <w:r>
        <w:rPr>
          <w:sz w:val="22"/>
          <w:szCs w:val="22"/>
        </w:rPr>
        <w:t>ul.68</w:t>
      </w:r>
      <w:proofErr w:type="gramEnd"/>
      <w:r>
        <w:rPr>
          <w:sz w:val="22"/>
          <w:szCs w:val="22"/>
        </w:rPr>
        <w:t>, Rychnov u Jablonce n/N)</w:t>
      </w:r>
      <w:r w:rsidR="00E50F87">
        <w:rPr>
          <w:sz w:val="22"/>
          <w:szCs w:val="22"/>
        </w:rPr>
        <w:t>.</w:t>
      </w:r>
    </w:p>
    <w:p w:rsidR="004D7BB9" w:rsidRPr="004D7BB9" w:rsidRDefault="004D7BB9" w:rsidP="004D7BB9">
      <w:pPr>
        <w:pStyle w:val="Odstavecseseznamem"/>
        <w:rPr>
          <w:sz w:val="22"/>
          <w:szCs w:val="22"/>
        </w:rPr>
      </w:pPr>
    </w:p>
    <w:p w:rsidR="004D7BB9" w:rsidRDefault="004D7BB9" w:rsidP="000C27BB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 měření odebraného množství tepla je použita sestava měření sestávající z:</w:t>
      </w:r>
    </w:p>
    <w:p w:rsidR="004D7BB9" w:rsidRDefault="004D7BB9" w:rsidP="004D7BB9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Průtokoměr (vodoměr, indukční snímač, ultrazvukový snímač)</w:t>
      </w:r>
    </w:p>
    <w:p w:rsidR="004D7BB9" w:rsidRDefault="004D7BB9" w:rsidP="004D7BB9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Snímače teploty</w:t>
      </w:r>
    </w:p>
    <w:p w:rsidR="00032D23" w:rsidRDefault="004D7BB9" w:rsidP="000C27BB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4D7BB9">
        <w:rPr>
          <w:sz w:val="22"/>
          <w:szCs w:val="22"/>
        </w:rPr>
        <w:t>Vyhodnocovací jednotka (kalorimetr)</w:t>
      </w:r>
    </w:p>
    <w:p w:rsidR="004D7BB9" w:rsidRPr="004D7BB9" w:rsidRDefault="004D7BB9" w:rsidP="004D7BB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Sestava odpovídá podmínkám zákona č.505</w:t>
      </w:r>
      <w:r w:rsidRPr="005C725D">
        <w:rPr>
          <w:sz w:val="22"/>
          <w:szCs w:val="22"/>
        </w:rPr>
        <w:t>/199</w:t>
      </w:r>
      <w:r w:rsidR="00F503C9" w:rsidRPr="005C725D">
        <w:rPr>
          <w:sz w:val="22"/>
          <w:szCs w:val="22"/>
        </w:rPr>
        <w:t>0</w:t>
      </w:r>
      <w:r w:rsidRPr="005C725D">
        <w:rPr>
          <w:sz w:val="22"/>
          <w:szCs w:val="22"/>
        </w:rPr>
        <w:t xml:space="preserve"> </w:t>
      </w:r>
      <w:r>
        <w:rPr>
          <w:sz w:val="22"/>
          <w:szCs w:val="22"/>
        </w:rPr>
        <w:t>Sb. O metrologii a za plnění povinnosti dle tohoto zákona je odpovědný dodavatel.</w:t>
      </w:r>
      <w:r w:rsidR="004E16B9">
        <w:rPr>
          <w:sz w:val="22"/>
          <w:szCs w:val="22"/>
        </w:rPr>
        <w:t xml:space="preserve"> Jednotlivé měřiče </w:t>
      </w:r>
      <w:r w:rsidR="00E50F87" w:rsidRPr="005C725D">
        <w:rPr>
          <w:sz w:val="22"/>
          <w:szCs w:val="22"/>
        </w:rPr>
        <w:t>tepla</w:t>
      </w:r>
      <w:r w:rsidR="00E50F87" w:rsidRPr="00E50F87">
        <w:rPr>
          <w:color w:val="0070C0"/>
          <w:sz w:val="22"/>
          <w:szCs w:val="22"/>
        </w:rPr>
        <w:t xml:space="preserve"> </w:t>
      </w:r>
      <w:r w:rsidR="004E16B9">
        <w:rPr>
          <w:sz w:val="22"/>
          <w:szCs w:val="22"/>
        </w:rPr>
        <w:t xml:space="preserve">jsou uvedeny v Příloze </w:t>
      </w:r>
      <w:proofErr w:type="gramStart"/>
      <w:r w:rsidR="004E16B9">
        <w:rPr>
          <w:sz w:val="22"/>
          <w:szCs w:val="22"/>
        </w:rPr>
        <w:t>č.2 této</w:t>
      </w:r>
      <w:proofErr w:type="gramEnd"/>
      <w:r w:rsidR="004E16B9">
        <w:rPr>
          <w:sz w:val="22"/>
          <w:szCs w:val="22"/>
        </w:rPr>
        <w:t xml:space="preserve"> smlouvy</w:t>
      </w:r>
      <w:r w:rsidR="00E50F87">
        <w:rPr>
          <w:sz w:val="22"/>
          <w:szCs w:val="22"/>
        </w:rPr>
        <w:t xml:space="preserve">. </w:t>
      </w:r>
    </w:p>
    <w:p w:rsidR="00032D23" w:rsidRDefault="00032D23" w:rsidP="000C27BB">
      <w:pPr>
        <w:jc w:val="both"/>
        <w:rPr>
          <w:sz w:val="22"/>
          <w:szCs w:val="22"/>
        </w:rPr>
      </w:pPr>
    </w:p>
    <w:p w:rsidR="001425CB" w:rsidRDefault="001425CB" w:rsidP="000C27BB">
      <w:pPr>
        <w:jc w:val="both"/>
        <w:rPr>
          <w:sz w:val="22"/>
          <w:szCs w:val="22"/>
        </w:rPr>
      </w:pPr>
    </w:p>
    <w:p w:rsidR="00F428A4" w:rsidRDefault="00F428A4" w:rsidP="000C27BB">
      <w:pPr>
        <w:jc w:val="both"/>
        <w:rPr>
          <w:sz w:val="22"/>
          <w:szCs w:val="22"/>
        </w:rPr>
      </w:pPr>
    </w:p>
    <w:p w:rsidR="005A107D" w:rsidRDefault="005A107D" w:rsidP="000C27BB">
      <w:pPr>
        <w:jc w:val="both"/>
        <w:rPr>
          <w:sz w:val="22"/>
          <w:szCs w:val="22"/>
        </w:rPr>
      </w:pPr>
    </w:p>
    <w:p w:rsidR="00032D23" w:rsidRDefault="00032D23" w:rsidP="000C27BB">
      <w:pPr>
        <w:jc w:val="both"/>
        <w:rPr>
          <w:sz w:val="22"/>
          <w:szCs w:val="22"/>
        </w:rPr>
      </w:pPr>
    </w:p>
    <w:p w:rsidR="008A3BA8" w:rsidRPr="00032D23" w:rsidRDefault="00032D23" w:rsidP="000C2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</w:t>
      </w:r>
      <w:r w:rsidR="008A3BA8" w:rsidRPr="00032D23">
        <w:rPr>
          <w:b/>
          <w:sz w:val="28"/>
          <w:szCs w:val="28"/>
        </w:rPr>
        <w:t xml:space="preserve">l. </w:t>
      </w:r>
      <w:r w:rsidR="000C27BB" w:rsidRPr="00032D23">
        <w:rPr>
          <w:b/>
          <w:sz w:val="28"/>
          <w:szCs w:val="28"/>
        </w:rPr>
        <w:t>VI</w:t>
      </w:r>
    </w:p>
    <w:p w:rsidR="000C27BB" w:rsidRPr="00032D23" w:rsidRDefault="000C27BB" w:rsidP="000C27BB">
      <w:pPr>
        <w:jc w:val="center"/>
        <w:rPr>
          <w:b/>
          <w:sz w:val="28"/>
          <w:szCs w:val="28"/>
        </w:rPr>
      </w:pPr>
      <w:r w:rsidRPr="00032D23">
        <w:rPr>
          <w:b/>
          <w:sz w:val="28"/>
          <w:szCs w:val="28"/>
        </w:rPr>
        <w:t xml:space="preserve"> Cena a platební podmínky</w:t>
      </w:r>
    </w:p>
    <w:p w:rsidR="000C27BB" w:rsidRPr="00B023F4" w:rsidRDefault="000C27BB" w:rsidP="000C27BB">
      <w:pPr>
        <w:jc w:val="center"/>
        <w:rPr>
          <w:b/>
          <w:sz w:val="22"/>
          <w:szCs w:val="22"/>
        </w:rPr>
      </w:pPr>
    </w:p>
    <w:p w:rsidR="00250B28" w:rsidRDefault="00032D23" w:rsidP="00250B28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Cena tepla</w:t>
      </w:r>
      <w:r w:rsidR="00250B28">
        <w:rPr>
          <w:sz w:val="22"/>
          <w:szCs w:val="22"/>
        </w:rPr>
        <w:t xml:space="preserve"> je stanovena v souladu se zákonem č. 526/1990 Sb., o cenách, ve znění pozdějších předpisů, s prováděcí vyhláškou č. 450/2009 Sb., ve znění pozdějších předpisů, a v souladu s platnými cenovými rozhodnutími Energetického regulačního úřadu. </w:t>
      </w:r>
    </w:p>
    <w:p w:rsidR="00C63ED3" w:rsidRPr="00DB5DC4" w:rsidRDefault="00C63ED3" w:rsidP="00C63ED3">
      <w:pPr>
        <w:pStyle w:val="Odstavecseseznamem"/>
        <w:ind w:left="360"/>
        <w:jc w:val="both"/>
        <w:rPr>
          <w:sz w:val="22"/>
          <w:szCs w:val="22"/>
        </w:rPr>
      </w:pPr>
    </w:p>
    <w:p w:rsidR="007B52B2" w:rsidRDefault="00615BD1" w:rsidP="00C63ED3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Celková c</w:t>
      </w:r>
      <w:r w:rsidR="00250B28">
        <w:rPr>
          <w:sz w:val="22"/>
          <w:szCs w:val="22"/>
        </w:rPr>
        <w:t>ena dodané tepelné energie bude určena pro všechna odběrná mí</w:t>
      </w:r>
      <w:r w:rsidR="00B90489">
        <w:rPr>
          <w:sz w:val="22"/>
          <w:szCs w:val="22"/>
        </w:rPr>
        <w:t>sta stejně a jedná se o cenu předběžnou, která bude na konci smluvního období (kalendářní rok) vyúčtována dodavatelem</w:t>
      </w:r>
      <w:r w:rsidR="00392738">
        <w:rPr>
          <w:sz w:val="22"/>
          <w:szCs w:val="22"/>
        </w:rPr>
        <w:t xml:space="preserve"> dle skutečného odběru tepla.</w:t>
      </w:r>
      <w:r w:rsidR="00B90489">
        <w:rPr>
          <w:sz w:val="22"/>
          <w:szCs w:val="22"/>
        </w:rPr>
        <w:t xml:space="preserve"> Předběžná kalkulace</w:t>
      </w:r>
      <w:r w:rsidR="00392738">
        <w:rPr>
          <w:sz w:val="22"/>
          <w:szCs w:val="22"/>
        </w:rPr>
        <w:t xml:space="preserve"> (Nabídkový list ceny)</w:t>
      </w:r>
      <w:r w:rsidR="00B90489">
        <w:rPr>
          <w:sz w:val="22"/>
          <w:szCs w:val="22"/>
        </w:rPr>
        <w:t xml:space="preserve"> je přílohou</w:t>
      </w:r>
      <w:r w:rsidR="00392738">
        <w:rPr>
          <w:sz w:val="22"/>
          <w:szCs w:val="22"/>
        </w:rPr>
        <w:t xml:space="preserve"> č. 3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této</w:t>
      </w:r>
      <w:proofErr w:type="gramEnd"/>
      <w:r>
        <w:rPr>
          <w:sz w:val="22"/>
          <w:szCs w:val="22"/>
        </w:rPr>
        <w:t xml:space="preserve"> smlouvy, jednotková cena za dodané teplo v GJ </w:t>
      </w:r>
      <w:r w:rsidR="006A625C">
        <w:rPr>
          <w:sz w:val="22"/>
          <w:szCs w:val="22"/>
        </w:rPr>
        <w:t xml:space="preserve">pro všechny části OM 11 </w:t>
      </w:r>
      <w:r>
        <w:rPr>
          <w:sz w:val="22"/>
          <w:szCs w:val="22"/>
        </w:rPr>
        <w:t>z této přílohy je cenou závaznou.</w:t>
      </w:r>
      <w:r w:rsidR="00250B28">
        <w:rPr>
          <w:sz w:val="22"/>
          <w:szCs w:val="22"/>
        </w:rPr>
        <w:t xml:space="preserve"> </w:t>
      </w:r>
    </w:p>
    <w:p w:rsidR="00C63ED3" w:rsidRPr="00C63ED3" w:rsidRDefault="00C63ED3" w:rsidP="00C63ED3">
      <w:pPr>
        <w:pStyle w:val="Odstavecseseznamem"/>
        <w:rPr>
          <w:sz w:val="22"/>
          <w:szCs w:val="22"/>
        </w:rPr>
      </w:pPr>
    </w:p>
    <w:p w:rsidR="00250B28" w:rsidRDefault="00F92FE6" w:rsidP="00250B28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Takto stanovená cena</w:t>
      </w:r>
      <w:r w:rsidR="00250B28">
        <w:rPr>
          <w:sz w:val="22"/>
          <w:szCs w:val="22"/>
        </w:rPr>
        <w:t xml:space="preserve"> zahrnuje veškeré náklady dodav</w:t>
      </w:r>
      <w:r w:rsidR="00615BD1">
        <w:rPr>
          <w:sz w:val="22"/>
          <w:szCs w:val="22"/>
        </w:rPr>
        <w:t>atele na plnění předmětu smlouvy</w:t>
      </w:r>
      <w:r w:rsidR="00250B28">
        <w:rPr>
          <w:sz w:val="22"/>
          <w:szCs w:val="22"/>
        </w:rPr>
        <w:t>, včetně veškerých rizik či obdobných vlivů, a veškeré</w:t>
      </w:r>
      <w:r w:rsidR="00D04413">
        <w:rPr>
          <w:sz w:val="22"/>
          <w:szCs w:val="22"/>
        </w:rPr>
        <w:t xml:space="preserve"> provozní</w:t>
      </w:r>
      <w:r w:rsidR="00250B28">
        <w:rPr>
          <w:sz w:val="22"/>
          <w:szCs w:val="22"/>
        </w:rPr>
        <w:t xml:space="preserve"> nák</w:t>
      </w:r>
      <w:r w:rsidR="00032D23">
        <w:rPr>
          <w:sz w:val="22"/>
          <w:szCs w:val="22"/>
        </w:rPr>
        <w:t>lady související s</w:t>
      </w:r>
      <w:r w:rsidR="00D04413">
        <w:rPr>
          <w:sz w:val="22"/>
          <w:szCs w:val="22"/>
        </w:rPr>
        <w:t xml:space="preserve"> </w:t>
      </w:r>
      <w:r w:rsidR="00250B28">
        <w:rPr>
          <w:sz w:val="22"/>
          <w:szCs w:val="22"/>
        </w:rPr>
        <w:t>provozem zdro</w:t>
      </w:r>
      <w:r w:rsidR="00032D23">
        <w:rPr>
          <w:sz w:val="22"/>
          <w:szCs w:val="22"/>
        </w:rPr>
        <w:t>jů,</w:t>
      </w:r>
      <w:r w:rsidR="00250B28">
        <w:rPr>
          <w:sz w:val="22"/>
          <w:szCs w:val="22"/>
        </w:rPr>
        <w:t xml:space="preserve"> pojištění</w:t>
      </w:r>
      <w:r w:rsidR="00D04413">
        <w:rPr>
          <w:sz w:val="22"/>
          <w:szCs w:val="22"/>
        </w:rPr>
        <w:t>m</w:t>
      </w:r>
      <w:r w:rsidR="00250B28">
        <w:rPr>
          <w:sz w:val="22"/>
          <w:szCs w:val="22"/>
        </w:rPr>
        <w:t>, daně a veškeré další náklady spojené s předmětem plnění.</w:t>
      </w:r>
    </w:p>
    <w:p w:rsidR="00032D23" w:rsidRDefault="00032D23" w:rsidP="00032D23">
      <w:pPr>
        <w:pStyle w:val="Odstavecseseznamem"/>
        <w:ind w:left="360"/>
        <w:jc w:val="both"/>
        <w:rPr>
          <w:sz w:val="22"/>
          <w:szCs w:val="22"/>
        </w:rPr>
      </w:pPr>
    </w:p>
    <w:p w:rsidR="00250B28" w:rsidRDefault="00615BD1" w:rsidP="00250B28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Jednotková c</w:t>
      </w:r>
      <w:r w:rsidR="00250B28">
        <w:rPr>
          <w:sz w:val="22"/>
          <w:szCs w:val="22"/>
        </w:rPr>
        <w:t xml:space="preserve">ena </w:t>
      </w:r>
      <w:r>
        <w:rPr>
          <w:sz w:val="22"/>
          <w:szCs w:val="22"/>
        </w:rPr>
        <w:t xml:space="preserve">v Kč/GJ, </w:t>
      </w:r>
      <w:r w:rsidR="00250B28">
        <w:rPr>
          <w:sz w:val="22"/>
          <w:szCs w:val="22"/>
        </w:rPr>
        <w:t>stanovená v odst. 2 tohoto článku</w:t>
      </w:r>
      <w:r>
        <w:rPr>
          <w:sz w:val="22"/>
          <w:szCs w:val="22"/>
        </w:rPr>
        <w:t xml:space="preserve"> dle přílohy </w:t>
      </w:r>
      <w:proofErr w:type="gramStart"/>
      <w:r>
        <w:rPr>
          <w:sz w:val="22"/>
          <w:szCs w:val="22"/>
        </w:rPr>
        <w:t>č.3 této</w:t>
      </w:r>
      <w:proofErr w:type="gramEnd"/>
      <w:r>
        <w:rPr>
          <w:sz w:val="22"/>
          <w:szCs w:val="22"/>
        </w:rPr>
        <w:t xml:space="preserve"> smlouvy</w:t>
      </w:r>
      <w:r w:rsidR="00250B28">
        <w:rPr>
          <w:sz w:val="22"/>
          <w:szCs w:val="22"/>
        </w:rPr>
        <w:t xml:space="preserve"> </w:t>
      </w:r>
      <w:r w:rsidR="00C9468F">
        <w:rPr>
          <w:sz w:val="22"/>
          <w:szCs w:val="22"/>
        </w:rPr>
        <w:t xml:space="preserve">je závazná </w:t>
      </w:r>
      <w:r w:rsidR="00C9468F" w:rsidRPr="00C73C8E">
        <w:rPr>
          <w:sz w:val="22"/>
          <w:szCs w:val="22"/>
        </w:rPr>
        <w:t>pro rok</w:t>
      </w:r>
      <w:r w:rsidR="00250B28" w:rsidRPr="00C73C8E">
        <w:rPr>
          <w:sz w:val="22"/>
          <w:szCs w:val="22"/>
        </w:rPr>
        <w:t xml:space="preserve"> </w:t>
      </w:r>
      <w:r w:rsidR="0077501A" w:rsidRPr="00C73C8E">
        <w:rPr>
          <w:sz w:val="22"/>
          <w:szCs w:val="22"/>
        </w:rPr>
        <w:t>202</w:t>
      </w:r>
      <w:r w:rsidR="00D04413" w:rsidRPr="00C73C8E">
        <w:rPr>
          <w:sz w:val="22"/>
          <w:szCs w:val="22"/>
        </w:rPr>
        <w:t>4</w:t>
      </w:r>
      <w:r w:rsidR="00453C5B" w:rsidRPr="00C73C8E">
        <w:rPr>
          <w:sz w:val="22"/>
          <w:szCs w:val="22"/>
        </w:rPr>
        <w:t xml:space="preserve">, </w:t>
      </w:r>
      <w:r w:rsidR="00C9468F">
        <w:rPr>
          <w:sz w:val="22"/>
          <w:szCs w:val="22"/>
        </w:rPr>
        <w:t>V tomto období</w:t>
      </w:r>
      <w:r w:rsidR="00250B28">
        <w:rPr>
          <w:sz w:val="22"/>
          <w:szCs w:val="22"/>
        </w:rPr>
        <w:t xml:space="preserve"> nebude cena žádným způsobem změněna, a to ani vlivem inflace či změny ceny komodit. Tuto cenu lze změnit pouze v případě změn zákonných sazeb daní, které mají na výši ceny tepelné energie přímý vliv, nebo v případě, že Energetický regulační úřad navýší </w:t>
      </w:r>
      <w:r w:rsidR="00250B28" w:rsidRPr="007C4366">
        <w:rPr>
          <w:sz w:val="22"/>
          <w:szCs w:val="22"/>
        </w:rPr>
        <w:t>regulované složky ceny tepla.</w:t>
      </w:r>
      <w:r w:rsidR="00250B28">
        <w:rPr>
          <w:sz w:val="22"/>
          <w:szCs w:val="22"/>
        </w:rPr>
        <w:t xml:space="preserve"> </w:t>
      </w:r>
    </w:p>
    <w:p w:rsidR="00A64C5A" w:rsidRPr="00A64C5A" w:rsidRDefault="00A64C5A" w:rsidP="00A64C5A">
      <w:pPr>
        <w:jc w:val="both"/>
        <w:rPr>
          <w:sz w:val="22"/>
          <w:szCs w:val="22"/>
        </w:rPr>
      </w:pPr>
    </w:p>
    <w:p w:rsidR="00A86306" w:rsidRDefault="004C6E8D" w:rsidP="00A9339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4C6E8D">
        <w:rPr>
          <w:sz w:val="22"/>
          <w:szCs w:val="22"/>
        </w:rPr>
        <w:t xml:space="preserve">Zúčtovacím </w:t>
      </w:r>
      <w:r>
        <w:rPr>
          <w:sz w:val="22"/>
          <w:szCs w:val="22"/>
        </w:rPr>
        <w:t xml:space="preserve">a fakturačním </w:t>
      </w:r>
      <w:r w:rsidRPr="004C6E8D">
        <w:rPr>
          <w:sz w:val="22"/>
          <w:szCs w:val="22"/>
        </w:rPr>
        <w:t>obdobím je kalendářní rok.</w:t>
      </w:r>
      <w:r>
        <w:rPr>
          <w:sz w:val="22"/>
          <w:szCs w:val="22"/>
        </w:rPr>
        <w:t xml:space="preserve"> Odběratel se zavazuje uhradit dodavateli vždy do 15. dne kalendářního měsíce zálohu na dodávky tepelné energie pro nadcházející měsíc. Výše záloh bude určena pro každý měsíc v kalendářním roce stejně a bude vycházet z předpokládaného odběru tepelné energie pro daný kalendářní rok. </w:t>
      </w:r>
      <w:r w:rsidR="00285B9D">
        <w:rPr>
          <w:sz w:val="22"/>
          <w:szCs w:val="22"/>
        </w:rPr>
        <w:t>Dodavatel provede vyúčtování dodané tepelné energie do konce měsíce února následujícího kalendářního roku a vystaví odběrateli řádný daňový doklad (faktur) se splatností 14 dnů od data vystavení. V případě přeplatku na zálohách za dodanou tepelnou energii se dodavatel zavazuje vrátit odběrateli tyto přeplatky do 14 dnů ode dne vystavení vyúčtování.</w:t>
      </w:r>
    </w:p>
    <w:p w:rsidR="000C27BB" w:rsidRPr="000E53B3" w:rsidRDefault="000C27BB" w:rsidP="000C27BB">
      <w:pPr>
        <w:jc w:val="both"/>
        <w:rPr>
          <w:sz w:val="22"/>
          <w:szCs w:val="22"/>
        </w:rPr>
      </w:pPr>
    </w:p>
    <w:p w:rsidR="000C27BB" w:rsidRDefault="000C27BB" w:rsidP="000C27B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Odběratel</w:t>
      </w:r>
      <w:r w:rsidR="000D3137">
        <w:rPr>
          <w:sz w:val="22"/>
          <w:szCs w:val="22"/>
        </w:rPr>
        <w:t xml:space="preserve"> se zavazuje</w:t>
      </w:r>
      <w:r>
        <w:rPr>
          <w:sz w:val="22"/>
          <w:szCs w:val="22"/>
        </w:rPr>
        <w:t xml:space="preserve"> zaplatit za dodávku tepelné energie na účet dodavatele řádně a včas. </w:t>
      </w:r>
    </w:p>
    <w:p w:rsidR="000C27BB" w:rsidRPr="004D7BB9" w:rsidRDefault="000C27BB" w:rsidP="004D7BB9">
      <w:pPr>
        <w:jc w:val="both"/>
        <w:rPr>
          <w:sz w:val="22"/>
          <w:szCs w:val="22"/>
        </w:rPr>
      </w:pPr>
    </w:p>
    <w:p w:rsidR="000C27BB" w:rsidRDefault="000C27BB" w:rsidP="000C27B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DB4837">
        <w:rPr>
          <w:sz w:val="22"/>
          <w:szCs w:val="22"/>
        </w:rPr>
        <w:t>Ceny a zálohy se považu</w:t>
      </w:r>
      <w:r w:rsidR="00032D23">
        <w:rPr>
          <w:sz w:val="22"/>
          <w:szCs w:val="22"/>
        </w:rPr>
        <w:t>jí za uhrazené okamžikem připsání příslušné částky na účet dodavatele</w:t>
      </w:r>
    </w:p>
    <w:p w:rsidR="000C27BB" w:rsidRDefault="000C27BB" w:rsidP="000C27BB">
      <w:pPr>
        <w:jc w:val="both"/>
        <w:rPr>
          <w:sz w:val="22"/>
          <w:szCs w:val="22"/>
        </w:rPr>
      </w:pPr>
    </w:p>
    <w:p w:rsidR="00F428A4" w:rsidRDefault="00F428A4" w:rsidP="000C27BB">
      <w:pPr>
        <w:jc w:val="both"/>
        <w:rPr>
          <w:sz w:val="22"/>
          <w:szCs w:val="22"/>
        </w:rPr>
      </w:pPr>
    </w:p>
    <w:p w:rsidR="005A107D" w:rsidRDefault="005A107D" w:rsidP="000C27BB">
      <w:pPr>
        <w:jc w:val="both"/>
        <w:rPr>
          <w:sz w:val="22"/>
          <w:szCs w:val="22"/>
        </w:rPr>
      </w:pPr>
    </w:p>
    <w:p w:rsidR="001425CB" w:rsidRDefault="001425CB" w:rsidP="000C27BB">
      <w:pPr>
        <w:jc w:val="both"/>
        <w:rPr>
          <w:sz w:val="22"/>
          <w:szCs w:val="22"/>
        </w:rPr>
      </w:pPr>
    </w:p>
    <w:p w:rsidR="001425CB" w:rsidRDefault="001425CB" w:rsidP="000C27BB">
      <w:pPr>
        <w:jc w:val="both"/>
        <w:rPr>
          <w:sz w:val="22"/>
          <w:szCs w:val="22"/>
        </w:rPr>
      </w:pPr>
    </w:p>
    <w:p w:rsidR="008A3BA8" w:rsidRPr="00943AB7" w:rsidRDefault="008A3BA8" w:rsidP="002172BB">
      <w:pPr>
        <w:jc w:val="center"/>
        <w:rPr>
          <w:b/>
          <w:sz w:val="28"/>
          <w:szCs w:val="28"/>
        </w:rPr>
      </w:pPr>
      <w:r w:rsidRPr="00943AB7">
        <w:rPr>
          <w:b/>
          <w:sz w:val="28"/>
          <w:szCs w:val="28"/>
        </w:rPr>
        <w:t xml:space="preserve">čl. </w:t>
      </w:r>
      <w:r w:rsidR="00C92F21">
        <w:rPr>
          <w:b/>
          <w:sz w:val="28"/>
          <w:szCs w:val="28"/>
        </w:rPr>
        <w:t>VII</w:t>
      </w:r>
    </w:p>
    <w:p w:rsidR="000C27BB" w:rsidRPr="00943AB7" w:rsidRDefault="000C27BB" w:rsidP="002172BB">
      <w:pPr>
        <w:jc w:val="center"/>
        <w:rPr>
          <w:b/>
          <w:sz w:val="28"/>
          <w:szCs w:val="28"/>
        </w:rPr>
      </w:pPr>
      <w:r w:rsidRPr="00943AB7">
        <w:rPr>
          <w:b/>
          <w:sz w:val="28"/>
          <w:szCs w:val="28"/>
        </w:rPr>
        <w:t>Doba a trvání smlouvy</w:t>
      </w:r>
    </w:p>
    <w:p w:rsidR="000C27BB" w:rsidRPr="00123EBC" w:rsidRDefault="000C27BB" w:rsidP="000C27BB">
      <w:pPr>
        <w:jc w:val="center"/>
        <w:rPr>
          <w:b/>
          <w:sz w:val="22"/>
          <w:szCs w:val="22"/>
        </w:rPr>
      </w:pPr>
    </w:p>
    <w:p w:rsidR="000C27BB" w:rsidRPr="00DF43E3" w:rsidRDefault="000C27BB" w:rsidP="008770DE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DF43E3">
        <w:rPr>
          <w:sz w:val="22"/>
          <w:szCs w:val="22"/>
        </w:rPr>
        <w:t>Tato smlouva se uzavír</w:t>
      </w:r>
      <w:r w:rsidR="00DD0D35" w:rsidRPr="00DF43E3">
        <w:rPr>
          <w:sz w:val="22"/>
          <w:szCs w:val="22"/>
        </w:rPr>
        <w:t>á na dobu určitou</w:t>
      </w:r>
      <w:r w:rsidR="00B90489" w:rsidRPr="00DF43E3">
        <w:rPr>
          <w:sz w:val="22"/>
          <w:szCs w:val="22"/>
        </w:rPr>
        <w:t xml:space="preserve"> se</w:t>
      </w:r>
      <w:r w:rsidRPr="00DF43E3">
        <w:rPr>
          <w:sz w:val="22"/>
          <w:szCs w:val="22"/>
        </w:rPr>
        <w:t xml:space="preserve"> </w:t>
      </w:r>
      <w:r w:rsidR="00577A0E" w:rsidRPr="00DF43E3">
        <w:rPr>
          <w:sz w:val="22"/>
          <w:szCs w:val="22"/>
        </w:rPr>
        <w:t>zahájení</w:t>
      </w:r>
      <w:r w:rsidR="00B90489" w:rsidRPr="00DF43E3">
        <w:rPr>
          <w:sz w:val="22"/>
          <w:szCs w:val="22"/>
        </w:rPr>
        <w:t>m</w:t>
      </w:r>
      <w:r w:rsidR="00577A0E" w:rsidRPr="00DF43E3">
        <w:rPr>
          <w:sz w:val="22"/>
          <w:szCs w:val="22"/>
        </w:rPr>
        <w:t xml:space="preserve"> dodávek tepelné energie</w:t>
      </w:r>
      <w:r w:rsidR="002172BB" w:rsidRPr="00DF43E3">
        <w:rPr>
          <w:sz w:val="22"/>
          <w:szCs w:val="22"/>
        </w:rPr>
        <w:t xml:space="preserve"> </w:t>
      </w:r>
      <w:r w:rsidR="00B90489" w:rsidRPr="00DF43E3">
        <w:rPr>
          <w:sz w:val="22"/>
          <w:szCs w:val="22"/>
        </w:rPr>
        <w:t xml:space="preserve">od </w:t>
      </w:r>
      <w:proofErr w:type="gramStart"/>
      <w:r w:rsidR="00B90489" w:rsidRPr="00DF43E3">
        <w:rPr>
          <w:b/>
          <w:sz w:val="22"/>
          <w:szCs w:val="22"/>
        </w:rPr>
        <w:t>1.1.20</w:t>
      </w:r>
      <w:r w:rsidR="005C725D" w:rsidRPr="00DF43E3">
        <w:rPr>
          <w:b/>
          <w:sz w:val="22"/>
          <w:szCs w:val="22"/>
        </w:rPr>
        <w:t>2</w:t>
      </w:r>
      <w:r w:rsidR="0022622F" w:rsidRPr="00DF43E3">
        <w:rPr>
          <w:b/>
          <w:sz w:val="22"/>
          <w:szCs w:val="22"/>
        </w:rPr>
        <w:t>6</w:t>
      </w:r>
      <w:proofErr w:type="gramEnd"/>
      <w:r w:rsidR="00B90489" w:rsidRPr="00DF43E3">
        <w:rPr>
          <w:b/>
          <w:sz w:val="22"/>
          <w:szCs w:val="22"/>
        </w:rPr>
        <w:t xml:space="preserve"> do 31.12.202</w:t>
      </w:r>
      <w:r w:rsidR="0022622F" w:rsidRPr="00DF43E3">
        <w:rPr>
          <w:b/>
          <w:sz w:val="22"/>
          <w:szCs w:val="22"/>
        </w:rPr>
        <w:t>6</w:t>
      </w:r>
      <w:r w:rsidRPr="00DF43E3">
        <w:rPr>
          <w:sz w:val="22"/>
          <w:szCs w:val="22"/>
        </w:rPr>
        <w:t xml:space="preserve"> </w:t>
      </w:r>
    </w:p>
    <w:p w:rsidR="007B52B2" w:rsidRPr="007B52B2" w:rsidRDefault="007B52B2" w:rsidP="007B52B2">
      <w:pPr>
        <w:jc w:val="both"/>
        <w:rPr>
          <w:sz w:val="22"/>
          <w:szCs w:val="22"/>
        </w:rPr>
      </w:pPr>
    </w:p>
    <w:p w:rsidR="007B52B2" w:rsidRDefault="007B52B2" w:rsidP="007B52B2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může být ukončena dohodou stran. </w:t>
      </w:r>
    </w:p>
    <w:p w:rsidR="000C27BB" w:rsidRPr="00896192" w:rsidRDefault="000C27BB" w:rsidP="000C27BB">
      <w:pPr>
        <w:jc w:val="both"/>
        <w:rPr>
          <w:sz w:val="22"/>
          <w:szCs w:val="22"/>
        </w:rPr>
      </w:pPr>
    </w:p>
    <w:p w:rsidR="000C27BB" w:rsidRDefault="000C27BB" w:rsidP="000C27BB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Strany jsou oprávněny od této smlouvy odstoupit pouze v přípa</w:t>
      </w:r>
      <w:r w:rsidR="00615BD1">
        <w:rPr>
          <w:sz w:val="22"/>
          <w:szCs w:val="22"/>
        </w:rPr>
        <w:t>dě podstatného porušení smlouvy, či v případech stanovených jinými právními předpisy, zejména občanským zákoníkem.</w:t>
      </w:r>
      <w:r>
        <w:rPr>
          <w:sz w:val="22"/>
          <w:szCs w:val="22"/>
        </w:rPr>
        <w:t xml:space="preserve"> </w:t>
      </w:r>
    </w:p>
    <w:p w:rsidR="000C27BB" w:rsidRPr="00896192" w:rsidRDefault="000C27BB" w:rsidP="000C27BB">
      <w:pPr>
        <w:jc w:val="both"/>
        <w:rPr>
          <w:sz w:val="22"/>
          <w:szCs w:val="22"/>
        </w:rPr>
      </w:pPr>
    </w:p>
    <w:p w:rsidR="00B0389B" w:rsidRPr="00B0389B" w:rsidRDefault="00373EC7" w:rsidP="00B0389B">
      <w:pPr>
        <w:pStyle w:val="Odstavecseseznamem"/>
        <w:numPr>
          <w:ilvl w:val="1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Podstatným porušením smlouvy d</w:t>
      </w:r>
      <w:r w:rsidR="000C27BB">
        <w:rPr>
          <w:sz w:val="22"/>
          <w:szCs w:val="22"/>
        </w:rPr>
        <w:t xml:space="preserve">odavatelem se rozumí zejména: </w:t>
      </w:r>
    </w:p>
    <w:p w:rsidR="000C27BB" w:rsidRDefault="000C27BB" w:rsidP="000C27BB">
      <w:pPr>
        <w:pStyle w:val="Odstavecseseznamem"/>
        <w:numPr>
          <w:ilvl w:val="3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nezahájení dodávek tepel</w:t>
      </w:r>
      <w:r w:rsidR="00B0389B">
        <w:rPr>
          <w:sz w:val="22"/>
          <w:szCs w:val="22"/>
        </w:rPr>
        <w:t>né energie ve stanoveném termínu ve všech odběrných místech</w:t>
      </w:r>
      <w:r>
        <w:rPr>
          <w:sz w:val="22"/>
          <w:szCs w:val="22"/>
        </w:rPr>
        <w:t>;</w:t>
      </w:r>
    </w:p>
    <w:p w:rsidR="000C27BB" w:rsidRPr="009139AC" w:rsidRDefault="000C27BB" w:rsidP="000C27BB">
      <w:pPr>
        <w:pStyle w:val="Odstavecseseznamem"/>
        <w:numPr>
          <w:ilvl w:val="3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bezdůvodné přerušení nebo omezení dodávky tepelné energie po dobu delší než </w:t>
      </w:r>
      <w:r w:rsidR="00615BD1">
        <w:rPr>
          <w:sz w:val="22"/>
          <w:szCs w:val="22"/>
        </w:rPr>
        <w:t>2</w:t>
      </w:r>
      <w:r w:rsidR="007B52B2">
        <w:rPr>
          <w:sz w:val="22"/>
          <w:szCs w:val="22"/>
        </w:rPr>
        <w:t> </w:t>
      </w:r>
      <w:r w:rsidR="00442A9C" w:rsidRPr="007B52B2">
        <w:rPr>
          <w:sz w:val="22"/>
          <w:szCs w:val="22"/>
        </w:rPr>
        <w:t>dny</w:t>
      </w:r>
      <w:r w:rsidR="00577A0E">
        <w:rPr>
          <w:sz w:val="22"/>
          <w:szCs w:val="22"/>
        </w:rPr>
        <w:t>;</w:t>
      </w:r>
    </w:p>
    <w:p w:rsidR="000C27BB" w:rsidRDefault="00373EC7" w:rsidP="000C27BB">
      <w:pPr>
        <w:pStyle w:val="Odstavecseseznamem"/>
        <w:numPr>
          <w:ilvl w:val="3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pokud vyjde najevo, že dodavatel v rámci v</w:t>
      </w:r>
      <w:r w:rsidR="000C27BB">
        <w:rPr>
          <w:sz w:val="22"/>
          <w:szCs w:val="22"/>
        </w:rPr>
        <w:t>eřejné zakázky do nabídky uvedl informace nebo předložil podklady, které neodpovídají skutečnost</w:t>
      </w:r>
      <w:r w:rsidR="0099760B">
        <w:rPr>
          <w:sz w:val="22"/>
          <w:szCs w:val="22"/>
        </w:rPr>
        <w:t>i</w:t>
      </w:r>
      <w:r w:rsidR="000C27BB">
        <w:rPr>
          <w:sz w:val="22"/>
          <w:szCs w:val="22"/>
        </w:rPr>
        <w:t xml:space="preserve"> a zároveň měly n</w:t>
      </w:r>
      <w:r w:rsidR="00577A0E">
        <w:rPr>
          <w:sz w:val="22"/>
          <w:szCs w:val="22"/>
        </w:rPr>
        <w:t>ebo mohly mít vliv na výsledek v</w:t>
      </w:r>
      <w:r w:rsidR="000C27BB">
        <w:rPr>
          <w:sz w:val="22"/>
          <w:szCs w:val="22"/>
        </w:rPr>
        <w:t xml:space="preserve">eřejné zakázky. </w:t>
      </w:r>
    </w:p>
    <w:p w:rsidR="000C27BB" w:rsidRPr="00896192" w:rsidRDefault="000C27BB" w:rsidP="000C27BB">
      <w:pPr>
        <w:jc w:val="both"/>
        <w:rPr>
          <w:sz w:val="22"/>
          <w:szCs w:val="22"/>
        </w:rPr>
      </w:pPr>
    </w:p>
    <w:p w:rsidR="000C27BB" w:rsidRDefault="00373EC7" w:rsidP="000C27BB">
      <w:pPr>
        <w:pStyle w:val="Odstavecseseznamem"/>
        <w:numPr>
          <w:ilvl w:val="1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Podstatným porušením smlouvy o</w:t>
      </w:r>
      <w:r w:rsidR="000C27BB">
        <w:rPr>
          <w:sz w:val="22"/>
          <w:szCs w:val="22"/>
        </w:rPr>
        <w:t xml:space="preserve">dběratelem se rozumí: </w:t>
      </w:r>
    </w:p>
    <w:p w:rsidR="000C27BB" w:rsidRDefault="000C27BB" w:rsidP="000C27BB">
      <w:pPr>
        <w:pStyle w:val="Odstavecseseznamem"/>
        <w:numPr>
          <w:ilvl w:val="3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prodlen</w:t>
      </w:r>
      <w:r w:rsidR="00577A0E">
        <w:rPr>
          <w:sz w:val="22"/>
          <w:szCs w:val="22"/>
        </w:rPr>
        <w:t>í s úhradou nedoplatku za dodanou</w:t>
      </w:r>
      <w:r>
        <w:rPr>
          <w:sz w:val="22"/>
          <w:szCs w:val="22"/>
        </w:rPr>
        <w:t xml:space="preserve"> tepelnou energii podle řádně předloženého vyúčtování po dobu delší než 30 (třicet) dní po proka</w:t>
      </w:r>
      <w:r w:rsidR="00373EC7">
        <w:rPr>
          <w:sz w:val="22"/>
          <w:szCs w:val="22"/>
        </w:rPr>
        <w:t>zatelně doručené písemné výzvě d</w:t>
      </w:r>
      <w:r>
        <w:rPr>
          <w:sz w:val="22"/>
          <w:szCs w:val="22"/>
        </w:rPr>
        <w:t>odavatele;</w:t>
      </w:r>
    </w:p>
    <w:p w:rsidR="00C92F21" w:rsidRDefault="00C92F21" w:rsidP="000C27BB">
      <w:pPr>
        <w:pStyle w:val="Odstavecseseznamem"/>
        <w:numPr>
          <w:ilvl w:val="3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neodsouhlasení požadavků na opravy, které brání bezpečnému provozu</w:t>
      </w:r>
      <w:r w:rsidR="00921DE0">
        <w:rPr>
          <w:sz w:val="22"/>
          <w:szCs w:val="22"/>
        </w:rPr>
        <w:t xml:space="preserve">. </w:t>
      </w:r>
    </w:p>
    <w:p w:rsidR="002E37DA" w:rsidRPr="002E37DA" w:rsidRDefault="002E37DA" w:rsidP="002E37DA">
      <w:pPr>
        <w:jc w:val="both"/>
        <w:rPr>
          <w:sz w:val="22"/>
          <w:szCs w:val="22"/>
        </w:rPr>
      </w:pPr>
    </w:p>
    <w:p w:rsidR="000C27BB" w:rsidRPr="00061CF7" w:rsidRDefault="00DE67E2" w:rsidP="00061CF7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Odběratel</w:t>
      </w:r>
      <w:r w:rsidR="002E37DA">
        <w:rPr>
          <w:sz w:val="22"/>
          <w:szCs w:val="22"/>
        </w:rPr>
        <w:t xml:space="preserve"> je dále</w:t>
      </w:r>
      <w:r w:rsidR="000C27BB">
        <w:rPr>
          <w:sz w:val="22"/>
          <w:szCs w:val="22"/>
        </w:rPr>
        <w:t xml:space="preserve"> oprávněn</w:t>
      </w:r>
      <w:r w:rsidR="000C27BB" w:rsidRPr="00204D0A">
        <w:rPr>
          <w:sz w:val="22"/>
          <w:szCs w:val="22"/>
        </w:rPr>
        <w:t xml:space="preserve"> odstoupit od smlouvy pokud:</w:t>
      </w:r>
    </w:p>
    <w:p w:rsidR="000C27BB" w:rsidRPr="00204D0A" w:rsidRDefault="000C27BB" w:rsidP="000C27BB">
      <w:pPr>
        <w:pStyle w:val="Odstavecseseznamem"/>
        <w:numPr>
          <w:ilvl w:val="1"/>
          <w:numId w:val="19"/>
        </w:numPr>
        <w:jc w:val="both"/>
        <w:rPr>
          <w:sz w:val="22"/>
          <w:szCs w:val="22"/>
        </w:rPr>
      </w:pPr>
      <w:r w:rsidRPr="00204D0A">
        <w:rPr>
          <w:sz w:val="22"/>
          <w:szCs w:val="22"/>
        </w:rPr>
        <w:t>bylo příslušným insolvenčním soudem v</w:t>
      </w:r>
      <w:r w:rsidR="00DE67E2">
        <w:rPr>
          <w:sz w:val="22"/>
          <w:szCs w:val="22"/>
        </w:rPr>
        <w:t xml:space="preserve">ydáno rozhodnutí o úpadku </w:t>
      </w:r>
      <w:r>
        <w:rPr>
          <w:sz w:val="22"/>
          <w:szCs w:val="22"/>
        </w:rPr>
        <w:t>dodavatele</w:t>
      </w:r>
      <w:r w:rsidRPr="00204D0A">
        <w:rPr>
          <w:sz w:val="22"/>
          <w:szCs w:val="22"/>
        </w:rPr>
        <w:t>,</w:t>
      </w:r>
    </w:p>
    <w:p w:rsidR="000C27BB" w:rsidRDefault="000C27BB" w:rsidP="000C27BB">
      <w:pPr>
        <w:pStyle w:val="Odstavecseseznamem"/>
        <w:numPr>
          <w:ilvl w:val="1"/>
          <w:numId w:val="19"/>
        </w:numPr>
        <w:jc w:val="both"/>
        <w:rPr>
          <w:sz w:val="22"/>
          <w:szCs w:val="22"/>
        </w:rPr>
      </w:pPr>
      <w:r w:rsidRPr="00204D0A">
        <w:rPr>
          <w:sz w:val="22"/>
          <w:szCs w:val="22"/>
        </w:rPr>
        <w:t>byl příslušným insolvenčním soudem zamítnut návrh na vydání rozhodnutí o úpadku</w:t>
      </w:r>
      <w:r w:rsidR="00DE67E2">
        <w:rPr>
          <w:sz w:val="22"/>
          <w:szCs w:val="22"/>
        </w:rPr>
        <w:t xml:space="preserve"> dodavatele, a pro nedostatek majetku</w:t>
      </w:r>
      <w:r w:rsidRPr="00204D0A">
        <w:rPr>
          <w:sz w:val="22"/>
          <w:szCs w:val="22"/>
        </w:rPr>
        <w:t>.</w:t>
      </w:r>
    </w:p>
    <w:p w:rsidR="00615BD1" w:rsidRDefault="00615BD1" w:rsidP="001217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  Odstoupení musí být učiněno písemně (e-mailová zpráva není dostačující). Účinky odstoupení jsou ex </w:t>
      </w:r>
    </w:p>
    <w:p w:rsidR="001217A0" w:rsidRDefault="00615BD1" w:rsidP="001217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nune</w:t>
      </w:r>
      <w:proofErr w:type="spellEnd"/>
      <w:r>
        <w:rPr>
          <w:sz w:val="22"/>
          <w:szCs w:val="22"/>
        </w:rPr>
        <w:t xml:space="preserve"> (od odstoupení).</w:t>
      </w:r>
    </w:p>
    <w:p w:rsidR="008A3BA8" w:rsidRDefault="008A3BA8" w:rsidP="001217A0">
      <w:pPr>
        <w:jc w:val="both"/>
        <w:rPr>
          <w:sz w:val="22"/>
          <w:szCs w:val="22"/>
        </w:rPr>
      </w:pPr>
    </w:p>
    <w:p w:rsidR="001425CB" w:rsidRDefault="001425CB" w:rsidP="001217A0">
      <w:pPr>
        <w:jc w:val="both"/>
        <w:rPr>
          <w:sz w:val="22"/>
          <w:szCs w:val="22"/>
        </w:rPr>
      </w:pPr>
    </w:p>
    <w:p w:rsidR="005A107D" w:rsidRDefault="005A107D" w:rsidP="001217A0">
      <w:pPr>
        <w:jc w:val="both"/>
        <w:rPr>
          <w:sz w:val="22"/>
          <w:szCs w:val="22"/>
        </w:rPr>
      </w:pPr>
    </w:p>
    <w:p w:rsidR="001425CB" w:rsidRDefault="001425CB" w:rsidP="001217A0">
      <w:pPr>
        <w:jc w:val="both"/>
        <w:rPr>
          <w:sz w:val="22"/>
          <w:szCs w:val="22"/>
        </w:rPr>
      </w:pPr>
    </w:p>
    <w:p w:rsidR="008A3BA8" w:rsidRPr="00C92F21" w:rsidRDefault="008A3BA8" w:rsidP="001217A0">
      <w:pPr>
        <w:pStyle w:val="Nadpis1"/>
        <w:tabs>
          <w:tab w:val="left" w:pos="2835"/>
        </w:tabs>
        <w:rPr>
          <w:i w:val="0"/>
          <w:sz w:val="28"/>
          <w:szCs w:val="28"/>
          <w:u w:val="none"/>
        </w:rPr>
      </w:pPr>
      <w:r w:rsidRPr="00C92F21">
        <w:rPr>
          <w:i w:val="0"/>
          <w:sz w:val="28"/>
          <w:szCs w:val="28"/>
          <w:u w:val="none"/>
        </w:rPr>
        <w:t xml:space="preserve">Čl. </w:t>
      </w:r>
      <w:r w:rsidR="00C92F21">
        <w:rPr>
          <w:i w:val="0"/>
          <w:sz w:val="28"/>
          <w:szCs w:val="28"/>
          <w:u w:val="none"/>
        </w:rPr>
        <w:t>VIII</w:t>
      </w:r>
    </w:p>
    <w:p w:rsidR="001217A0" w:rsidRPr="00C92F21" w:rsidRDefault="001217A0" w:rsidP="001217A0">
      <w:pPr>
        <w:pStyle w:val="Nadpis1"/>
        <w:tabs>
          <w:tab w:val="left" w:pos="2835"/>
        </w:tabs>
        <w:rPr>
          <w:i w:val="0"/>
          <w:sz w:val="28"/>
          <w:szCs w:val="28"/>
          <w:u w:val="none"/>
        </w:rPr>
      </w:pPr>
      <w:r w:rsidRPr="00C92F21">
        <w:rPr>
          <w:i w:val="0"/>
          <w:sz w:val="28"/>
          <w:szCs w:val="28"/>
          <w:u w:val="none"/>
        </w:rPr>
        <w:t xml:space="preserve"> Sankce</w:t>
      </w:r>
    </w:p>
    <w:p w:rsidR="001217A0" w:rsidRPr="002E37DA" w:rsidRDefault="001217A0" w:rsidP="00E3385A">
      <w:pPr>
        <w:pStyle w:val="Odstavecseseznamem"/>
        <w:ind w:left="360"/>
        <w:jc w:val="both"/>
        <w:rPr>
          <w:sz w:val="22"/>
          <w:szCs w:val="22"/>
        </w:rPr>
      </w:pPr>
    </w:p>
    <w:p w:rsidR="00E3385A" w:rsidRDefault="001217A0" w:rsidP="001217A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prodlení s</w:t>
      </w:r>
      <w:r w:rsidR="00541566">
        <w:rPr>
          <w:sz w:val="22"/>
          <w:szCs w:val="22"/>
        </w:rPr>
        <w:t xml:space="preserve"> odsouhlasenou</w:t>
      </w:r>
      <w:r>
        <w:rPr>
          <w:sz w:val="22"/>
          <w:szCs w:val="22"/>
        </w:rPr>
        <w:t> opravou poruch</w:t>
      </w:r>
      <w:r w:rsidR="009802F3">
        <w:rPr>
          <w:sz w:val="22"/>
          <w:szCs w:val="22"/>
        </w:rPr>
        <w:t xml:space="preserve"> (závad)</w:t>
      </w:r>
      <w:r>
        <w:rPr>
          <w:sz w:val="22"/>
          <w:szCs w:val="22"/>
        </w:rPr>
        <w:t xml:space="preserve"> podle čl. </w:t>
      </w:r>
      <w:r w:rsidR="00541566">
        <w:rPr>
          <w:sz w:val="22"/>
          <w:szCs w:val="22"/>
        </w:rPr>
        <w:t xml:space="preserve">V, </w:t>
      </w:r>
      <w:proofErr w:type="gramStart"/>
      <w:r w:rsidR="00541566">
        <w:rPr>
          <w:sz w:val="22"/>
          <w:szCs w:val="22"/>
        </w:rPr>
        <w:t>odst.6</w:t>
      </w:r>
      <w:r w:rsidR="00577A0E">
        <w:rPr>
          <w:sz w:val="22"/>
          <w:szCs w:val="22"/>
        </w:rPr>
        <w:t xml:space="preserve"> </w:t>
      </w:r>
      <w:r w:rsidR="00373EC7">
        <w:rPr>
          <w:sz w:val="22"/>
          <w:szCs w:val="22"/>
        </w:rPr>
        <w:t>této</w:t>
      </w:r>
      <w:proofErr w:type="gramEnd"/>
      <w:r w:rsidR="00373EC7">
        <w:rPr>
          <w:sz w:val="22"/>
          <w:szCs w:val="22"/>
        </w:rPr>
        <w:t xml:space="preserve"> smlouvy</w:t>
      </w:r>
      <w:r w:rsidR="00541566">
        <w:rPr>
          <w:sz w:val="22"/>
          <w:szCs w:val="22"/>
        </w:rPr>
        <w:t xml:space="preserve">, má odběratel právo </w:t>
      </w:r>
      <w:r w:rsidR="009802F3">
        <w:rPr>
          <w:sz w:val="22"/>
          <w:szCs w:val="22"/>
        </w:rPr>
        <w:t>na</w:t>
      </w:r>
      <w:r>
        <w:rPr>
          <w:sz w:val="22"/>
          <w:szCs w:val="22"/>
        </w:rPr>
        <w:t xml:space="preserve"> smluvní pokutu ve </w:t>
      </w:r>
      <w:r w:rsidRPr="002E37DA">
        <w:rPr>
          <w:sz w:val="22"/>
          <w:szCs w:val="22"/>
        </w:rPr>
        <w:t xml:space="preserve">výši </w:t>
      </w:r>
      <w:r w:rsidR="00541566">
        <w:rPr>
          <w:sz w:val="22"/>
          <w:szCs w:val="22"/>
        </w:rPr>
        <w:t>5</w:t>
      </w:r>
      <w:r w:rsidR="00351FA5" w:rsidRPr="002E37DA">
        <w:rPr>
          <w:sz w:val="22"/>
          <w:szCs w:val="22"/>
        </w:rPr>
        <w:t>00,-</w:t>
      </w:r>
      <w:r w:rsidR="00921DE0" w:rsidRPr="005C725D">
        <w:rPr>
          <w:sz w:val="22"/>
          <w:szCs w:val="22"/>
        </w:rPr>
        <w:t>Kč</w:t>
      </w:r>
      <w:r w:rsidR="00921DE0" w:rsidRPr="00921DE0"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>za každý započatý den prodlení</w:t>
      </w:r>
      <w:r w:rsidR="009802F3">
        <w:rPr>
          <w:sz w:val="22"/>
          <w:szCs w:val="22"/>
        </w:rPr>
        <w:t xml:space="preserve"> s odstraněním závady. Smluvní pokuta platí pro dané závady jednotlivě.</w:t>
      </w:r>
    </w:p>
    <w:p w:rsidR="00DD0D35" w:rsidRDefault="00DD0D35" w:rsidP="00DD0D35">
      <w:pPr>
        <w:pStyle w:val="Odstavecseseznamem"/>
        <w:ind w:left="360"/>
        <w:jc w:val="both"/>
        <w:rPr>
          <w:sz w:val="22"/>
          <w:szCs w:val="22"/>
        </w:rPr>
      </w:pPr>
    </w:p>
    <w:p w:rsidR="00DD0D35" w:rsidRDefault="00DD0D35" w:rsidP="001217A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 prodlení s úhradou zálohových plateb, nebo konečného vyúčtování, má dodavatel právo uplatnit smluvní pokutu ve výši 0,03% </w:t>
      </w:r>
      <w:r w:rsidR="00401EC3" w:rsidRPr="005C725D">
        <w:rPr>
          <w:sz w:val="22"/>
          <w:szCs w:val="22"/>
        </w:rPr>
        <w:t xml:space="preserve">z dlužné částky </w:t>
      </w:r>
      <w:r>
        <w:rPr>
          <w:sz w:val="22"/>
          <w:szCs w:val="22"/>
        </w:rPr>
        <w:t>za každý den prodlení.</w:t>
      </w:r>
    </w:p>
    <w:p w:rsidR="001217A0" w:rsidRPr="00541566" w:rsidRDefault="001217A0" w:rsidP="00541566">
      <w:pPr>
        <w:jc w:val="both"/>
        <w:rPr>
          <w:sz w:val="22"/>
          <w:szCs w:val="22"/>
        </w:rPr>
      </w:pPr>
      <w:r w:rsidRPr="00541566">
        <w:rPr>
          <w:sz w:val="22"/>
          <w:szCs w:val="22"/>
        </w:rPr>
        <w:t xml:space="preserve"> </w:t>
      </w:r>
    </w:p>
    <w:p w:rsidR="00E3385A" w:rsidRDefault="001217A0" w:rsidP="001217A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9D7675">
        <w:rPr>
          <w:sz w:val="22"/>
          <w:szCs w:val="22"/>
        </w:rPr>
        <w:t>Smluvní pokuty dle této</w:t>
      </w:r>
      <w:r w:rsidR="00541566">
        <w:rPr>
          <w:sz w:val="22"/>
          <w:szCs w:val="22"/>
        </w:rPr>
        <w:t xml:space="preserve"> smlouvy jsou splatné ve lhůtě 10 pracovních </w:t>
      </w:r>
      <w:r w:rsidRPr="009D7675">
        <w:rPr>
          <w:sz w:val="22"/>
          <w:szCs w:val="22"/>
        </w:rPr>
        <w:t>(sl</w:t>
      </w:r>
      <w:r w:rsidR="00541566">
        <w:rPr>
          <w:sz w:val="22"/>
          <w:szCs w:val="22"/>
        </w:rPr>
        <w:t>ovy: deseti</w:t>
      </w:r>
      <w:r w:rsidRPr="009D7675">
        <w:rPr>
          <w:sz w:val="22"/>
          <w:szCs w:val="22"/>
        </w:rPr>
        <w:t>) dnů ode dne doručení výzvy k jejich úhradě</w:t>
      </w:r>
      <w:r w:rsidRPr="00401EC3">
        <w:rPr>
          <w:color w:val="0070C0"/>
          <w:sz w:val="22"/>
          <w:szCs w:val="22"/>
        </w:rPr>
        <w:t xml:space="preserve"> </w:t>
      </w:r>
      <w:r w:rsidR="00401EC3" w:rsidRPr="005C725D">
        <w:rPr>
          <w:sz w:val="22"/>
          <w:szCs w:val="22"/>
        </w:rPr>
        <w:t>povinné straně</w:t>
      </w:r>
      <w:r w:rsidRPr="005C725D">
        <w:rPr>
          <w:sz w:val="22"/>
          <w:szCs w:val="22"/>
        </w:rPr>
        <w:t>.</w:t>
      </w:r>
      <w:r w:rsidR="009802F3">
        <w:rPr>
          <w:sz w:val="22"/>
          <w:szCs w:val="22"/>
        </w:rPr>
        <w:t xml:space="preserve"> Smluvní pokuty obstojí vedle případné náhrady škody. Smluvní strany si tak vylučují § 2050 občanského zákoníku.</w:t>
      </w:r>
    </w:p>
    <w:p w:rsidR="001217A0" w:rsidRDefault="001217A0" w:rsidP="00E3385A">
      <w:pPr>
        <w:pStyle w:val="Odstavecseseznamem"/>
        <w:ind w:left="360"/>
        <w:jc w:val="both"/>
        <w:rPr>
          <w:sz w:val="22"/>
          <w:szCs w:val="22"/>
        </w:rPr>
      </w:pPr>
      <w:r w:rsidRPr="009D7675">
        <w:rPr>
          <w:sz w:val="22"/>
          <w:szCs w:val="22"/>
        </w:rPr>
        <w:t xml:space="preserve"> </w:t>
      </w:r>
    </w:p>
    <w:p w:rsidR="001217A0" w:rsidRDefault="001217A0" w:rsidP="001217A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577A0E">
        <w:rPr>
          <w:sz w:val="22"/>
          <w:szCs w:val="22"/>
        </w:rPr>
        <w:t xml:space="preserve">Smluvní pokutu </w:t>
      </w:r>
      <w:r w:rsidR="00373EC7" w:rsidRPr="00577A0E">
        <w:rPr>
          <w:sz w:val="22"/>
          <w:szCs w:val="22"/>
        </w:rPr>
        <w:t>je o</w:t>
      </w:r>
      <w:r w:rsidR="00DE67E2" w:rsidRPr="00577A0E">
        <w:rPr>
          <w:sz w:val="22"/>
          <w:szCs w:val="22"/>
        </w:rPr>
        <w:t>dběratel</w:t>
      </w:r>
      <w:r w:rsidRPr="00577A0E">
        <w:rPr>
          <w:sz w:val="22"/>
          <w:szCs w:val="22"/>
        </w:rPr>
        <w:t xml:space="preserve"> oprávněn započíst na jakoukoliv pohledávku </w:t>
      </w:r>
      <w:r w:rsidR="00373EC7" w:rsidRPr="00577A0E">
        <w:rPr>
          <w:sz w:val="22"/>
          <w:szCs w:val="22"/>
        </w:rPr>
        <w:t>d</w:t>
      </w:r>
      <w:r w:rsidRPr="00577A0E">
        <w:rPr>
          <w:sz w:val="22"/>
          <w:szCs w:val="22"/>
        </w:rPr>
        <w:t>odavatele na úhradu ceny dle této smlouvy.</w:t>
      </w:r>
    </w:p>
    <w:p w:rsidR="00E3385A" w:rsidRPr="00E3385A" w:rsidRDefault="00E3385A" w:rsidP="00E3385A">
      <w:pPr>
        <w:jc w:val="both"/>
        <w:rPr>
          <w:sz w:val="22"/>
          <w:szCs w:val="22"/>
        </w:rPr>
      </w:pPr>
    </w:p>
    <w:p w:rsidR="001217A0" w:rsidRPr="00577A0E" w:rsidRDefault="001217A0" w:rsidP="001217A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577A0E">
        <w:rPr>
          <w:sz w:val="22"/>
          <w:szCs w:val="22"/>
        </w:rPr>
        <w:t>Povinnost zaplatit smluvní pokutu se nedotýká povinnosti k náhradě ško</w:t>
      </w:r>
      <w:r w:rsidR="00DE67E2" w:rsidRPr="00577A0E">
        <w:rPr>
          <w:sz w:val="22"/>
          <w:szCs w:val="22"/>
        </w:rPr>
        <w:t>dy, ani povinnosti dodavatele</w:t>
      </w:r>
      <w:r w:rsidRPr="00577A0E">
        <w:rPr>
          <w:sz w:val="22"/>
          <w:szCs w:val="22"/>
        </w:rPr>
        <w:t xml:space="preserve"> splnit závazky vyplývající z této smlouvy.</w:t>
      </w:r>
    </w:p>
    <w:p w:rsidR="00BB6FCC" w:rsidRDefault="00BB6FCC" w:rsidP="001217A0">
      <w:pPr>
        <w:jc w:val="both"/>
        <w:rPr>
          <w:b/>
          <w:sz w:val="22"/>
          <w:szCs w:val="22"/>
        </w:rPr>
      </w:pPr>
    </w:p>
    <w:p w:rsidR="00F428A4" w:rsidRDefault="00F428A4" w:rsidP="001217A0">
      <w:pPr>
        <w:jc w:val="both"/>
        <w:rPr>
          <w:b/>
          <w:sz w:val="22"/>
          <w:szCs w:val="22"/>
        </w:rPr>
      </w:pPr>
    </w:p>
    <w:p w:rsidR="001425CB" w:rsidRDefault="001425CB" w:rsidP="001217A0">
      <w:pPr>
        <w:jc w:val="both"/>
        <w:rPr>
          <w:b/>
          <w:sz w:val="22"/>
          <w:szCs w:val="22"/>
        </w:rPr>
      </w:pPr>
    </w:p>
    <w:p w:rsidR="001425CB" w:rsidRDefault="001425CB" w:rsidP="001217A0">
      <w:pPr>
        <w:jc w:val="both"/>
        <w:rPr>
          <w:b/>
          <w:sz w:val="22"/>
          <w:szCs w:val="22"/>
        </w:rPr>
      </w:pPr>
    </w:p>
    <w:p w:rsidR="00EF4383" w:rsidRPr="00C92F21" w:rsidRDefault="00EF4383" w:rsidP="001217A0">
      <w:pPr>
        <w:jc w:val="center"/>
        <w:rPr>
          <w:b/>
          <w:sz w:val="28"/>
          <w:szCs w:val="28"/>
        </w:rPr>
      </w:pPr>
      <w:r w:rsidRPr="00C92F21">
        <w:rPr>
          <w:b/>
          <w:sz w:val="28"/>
          <w:szCs w:val="28"/>
        </w:rPr>
        <w:t xml:space="preserve">čl. </w:t>
      </w:r>
      <w:r w:rsidR="00C92F21">
        <w:rPr>
          <w:b/>
          <w:sz w:val="28"/>
          <w:szCs w:val="28"/>
        </w:rPr>
        <w:t>I</w:t>
      </w:r>
      <w:r w:rsidRPr="00C92F21">
        <w:rPr>
          <w:b/>
          <w:sz w:val="28"/>
          <w:szCs w:val="28"/>
        </w:rPr>
        <w:t>X</w:t>
      </w:r>
    </w:p>
    <w:p w:rsidR="001217A0" w:rsidRPr="00C92F21" w:rsidRDefault="001217A0" w:rsidP="001217A0">
      <w:pPr>
        <w:jc w:val="center"/>
        <w:rPr>
          <w:b/>
          <w:sz w:val="28"/>
          <w:szCs w:val="28"/>
        </w:rPr>
      </w:pPr>
      <w:r w:rsidRPr="00C92F21">
        <w:rPr>
          <w:b/>
          <w:sz w:val="28"/>
          <w:szCs w:val="28"/>
        </w:rPr>
        <w:t xml:space="preserve"> Komunikace mezi stranami </w:t>
      </w:r>
    </w:p>
    <w:p w:rsidR="001217A0" w:rsidRPr="00B023F4" w:rsidRDefault="001217A0" w:rsidP="001217A0">
      <w:pPr>
        <w:rPr>
          <w:b/>
          <w:sz w:val="22"/>
          <w:szCs w:val="22"/>
        </w:rPr>
      </w:pPr>
    </w:p>
    <w:p w:rsidR="001217A0" w:rsidRDefault="001217A0" w:rsidP="001217A0">
      <w:pPr>
        <w:pStyle w:val="ListParagraph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B023F4">
        <w:rPr>
          <w:rFonts w:ascii="Times New Roman" w:hAnsi="Times New Roman"/>
        </w:rPr>
        <w:t>Za písemnou formu komunikace se považuje osobní doručení, doručení kurýrem, doporučený dop</w:t>
      </w:r>
      <w:r w:rsidR="00442626">
        <w:rPr>
          <w:rFonts w:ascii="Times New Roman" w:hAnsi="Times New Roman"/>
        </w:rPr>
        <w:t xml:space="preserve">is, faxová zpráva, </w:t>
      </w:r>
      <w:r w:rsidRPr="00B023F4">
        <w:rPr>
          <w:rFonts w:ascii="Times New Roman" w:hAnsi="Times New Roman"/>
        </w:rPr>
        <w:t>zpráva poslaná elektronickou poštou podepsaná zaručeným elektronickým podpisem</w:t>
      </w:r>
      <w:r w:rsidR="00442626">
        <w:rPr>
          <w:rFonts w:ascii="Times New Roman" w:hAnsi="Times New Roman"/>
        </w:rPr>
        <w:t xml:space="preserve"> a zpráva poslaná prostřednictvím datové schránky</w:t>
      </w:r>
      <w:r w:rsidRPr="00B023F4">
        <w:rPr>
          <w:rFonts w:ascii="Times New Roman" w:hAnsi="Times New Roman"/>
        </w:rPr>
        <w:t>. Za adresy pro doručování písemností se považují adresy smluvních stran uvedené v záhlaví této smlouvy. Změnu adresy pro doručování písemností je třeba vždy oznámit druhé straně bez zbytečného odkladu, a to písemně.</w:t>
      </w:r>
    </w:p>
    <w:p w:rsidR="00C92F21" w:rsidRDefault="00C92F21" w:rsidP="00C92F21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C92F21" w:rsidRDefault="001217A0" w:rsidP="001217A0">
      <w:pPr>
        <w:pStyle w:val="ListParagraph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E92C7E">
        <w:rPr>
          <w:rFonts w:ascii="Times New Roman" w:hAnsi="Times New Roman"/>
        </w:rPr>
        <w:t>Smluvní strany tímto dále sjednávají, že v případech, kdy bude komunikace mezi stranami probíhat e-mailovou formou, budou jednotlivé e-mailové zprávy zasílány na e-mailové adresy smluvních stran uvedené v</w:t>
      </w:r>
      <w:r>
        <w:rPr>
          <w:rFonts w:ascii="Times New Roman" w:hAnsi="Times New Roman"/>
        </w:rPr>
        <w:t> záhlaví této smlouvy</w:t>
      </w:r>
      <w:r w:rsidR="009802F3">
        <w:rPr>
          <w:rFonts w:ascii="Times New Roman" w:hAnsi="Times New Roman"/>
        </w:rPr>
        <w:t>. E-mailová komunikace dle této smlouvy není komunikací písemnou.</w:t>
      </w:r>
    </w:p>
    <w:p w:rsidR="00C92F21" w:rsidRDefault="00C92F21" w:rsidP="00C92F21">
      <w:pPr>
        <w:pStyle w:val="Odstavecseseznamem"/>
      </w:pPr>
    </w:p>
    <w:p w:rsidR="001217A0" w:rsidRDefault="001217A0" w:rsidP="001217A0">
      <w:pPr>
        <w:pStyle w:val="ListParagraph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E92C7E">
        <w:rPr>
          <w:rFonts w:ascii="Times New Roman" w:hAnsi="Times New Roman"/>
        </w:rPr>
        <w:t xml:space="preserve">Smluvní strany tímto dále sjednávají, že e-mailová zpráva bude považována za doručenou, pakliže druhá smluvní strana její přijetí potvrdí, popř. na tuto zprávu odpoví stejnou formou do tří (3) dnů po jejím odeslání. V opačném případě bude e-mailová zpráva považována za nedoručenou a odesílající smluvní strana bude povinna bez zbytečného odkladu zaslat druhé smluvní straně na její náklady odpovídající zprávu doporučenou poštou prostřednictvím držitele poštovní licence. </w:t>
      </w:r>
    </w:p>
    <w:p w:rsidR="001425CB" w:rsidRDefault="001425CB" w:rsidP="005A107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</w:p>
    <w:p w:rsidR="00F428A4" w:rsidRDefault="00F428A4" w:rsidP="009802F3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</w:p>
    <w:p w:rsidR="00EF4383" w:rsidRPr="00C92F21" w:rsidRDefault="005A107D" w:rsidP="005A10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EF4383" w:rsidRPr="00C92F21">
        <w:rPr>
          <w:b/>
          <w:sz w:val="28"/>
          <w:szCs w:val="28"/>
        </w:rPr>
        <w:t xml:space="preserve">čl. </w:t>
      </w:r>
      <w:r w:rsidR="001217A0" w:rsidRPr="00C92F21">
        <w:rPr>
          <w:b/>
          <w:sz w:val="28"/>
          <w:szCs w:val="28"/>
        </w:rPr>
        <w:t>X</w:t>
      </w:r>
    </w:p>
    <w:p w:rsidR="001217A0" w:rsidRPr="00C92F21" w:rsidRDefault="00B0389B" w:rsidP="003135DA">
      <w:pPr>
        <w:jc w:val="center"/>
        <w:rPr>
          <w:b/>
          <w:sz w:val="28"/>
          <w:szCs w:val="28"/>
        </w:rPr>
      </w:pPr>
      <w:r w:rsidRPr="00C92F21">
        <w:rPr>
          <w:b/>
          <w:sz w:val="28"/>
          <w:szCs w:val="28"/>
        </w:rPr>
        <w:t>Ostatní ujednání</w:t>
      </w:r>
    </w:p>
    <w:p w:rsidR="00EF4383" w:rsidRDefault="00EF4383" w:rsidP="001217A0">
      <w:pPr>
        <w:rPr>
          <w:b/>
          <w:sz w:val="22"/>
          <w:szCs w:val="22"/>
        </w:rPr>
      </w:pPr>
    </w:p>
    <w:p w:rsidR="001217A0" w:rsidRDefault="001217A0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>Změny této smlouvy mohou být prováděny pouze v souladu s ustanoveními občanského zákoníku písemnou formou na základě dohody a podpisu zástupců obou smluvních stran</w:t>
      </w:r>
      <w:r w:rsidR="00D04413">
        <w:rPr>
          <w:sz w:val="22"/>
          <w:szCs w:val="22"/>
        </w:rPr>
        <w:t>, formou</w:t>
      </w:r>
      <w:r w:rsidRPr="0023558D">
        <w:rPr>
          <w:sz w:val="22"/>
          <w:szCs w:val="22"/>
        </w:rPr>
        <w:t xml:space="preserve"> číslovaný</w:t>
      </w:r>
      <w:r w:rsidR="00D04413">
        <w:rPr>
          <w:sz w:val="22"/>
          <w:szCs w:val="22"/>
        </w:rPr>
        <w:t xml:space="preserve">ch </w:t>
      </w:r>
      <w:r w:rsidRPr="0023558D">
        <w:rPr>
          <w:sz w:val="22"/>
          <w:szCs w:val="22"/>
        </w:rPr>
        <w:t>dodatk</w:t>
      </w:r>
      <w:r w:rsidR="00D04413">
        <w:rPr>
          <w:sz w:val="22"/>
          <w:szCs w:val="22"/>
        </w:rPr>
        <w:t>ů</w:t>
      </w:r>
      <w:r w:rsidRPr="0023558D">
        <w:rPr>
          <w:sz w:val="22"/>
          <w:szCs w:val="22"/>
        </w:rPr>
        <w:t xml:space="preserve"> k této smlouvě.</w:t>
      </w:r>
    </w:p>
    <w:p w:rsidR="00AD72CC" w:rsidRDefault="00AD72CC" w:rsidP="00AD72CC">
      <w:pPr>
        <w:pStyle w:val="Odstavecseseznamem"/>
        <w:ind w:left="360"/>
        <w:jc w:val="both"/>
        <w:rPr>
          <w:sz w:val="22"/>
          <w:szCs w:val="22"/>
        </w:rPr>
      </w:pPr>
    </w:p>
    <w:p w:rsidR="007B302F" w:rsidRDefault="007B302F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případě, že jedné ze smluvních stran je bráněno v plnění smluvených povinností okolnostmi vyšší moci, jsou smluvní strany</w:t>
      </w:r>
      <w:r w:rsidR="00AD72CC">
        <w:rPr>
          <w:sz w:val="22"/>
          <w:szCs w:val="22"/>
        </w:rPr>
        <w:t>, jestliže překážka trvá, zbaveny v rozsahu přiměřeném těmto okolnostem, povinností vyplývajících z této smlouvy.</w:t>
      </w:r>
    </w:p>
    <w:p w:rsidR="00AD72CC" w:rsidRPr="0050085C" w:rsidRDefault="00AD72CC" w:rsidP="0050085C">
      <w:pPr>
        <w:jc w:val="both"/>
        <w:rPr>
          <w:sz w:val="22"/>
          <w:szCs w:val="22"/>
        </w:rPr>
      </w:pPr>
    </w:p>
    <w:p w:rsidR="00AD72CC" w:rsidRDefault="00AD72CC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Vyšší mocí se rozumí mimořádné okolnosti, které nastaly po uzavření této smlouvy, nezávisle na vůli povinné smluvní strany a které této smluvní straně přechodně, nebo trvale zabraňují splnit smluvní povinnost. Vyšší mocí jsou zejména přírodní katastrofy (např. záplavy, zemětřesení, sesuvy půdy, povodně, pož</w:t>
      </w:r>
      <w:r w:rsidR="0050085C">
        <w:rPr>
          <w:sz w:val="22"/>
          <w:szCs w:val="22"/>
        </w:rPr>
        <w:t>áry, výbuchy,</w:t>
      </w:r>
      <w:r>
        <w:rPr>
          <w:sz w:val="22"/>
          <w:szCs w:val="22"/>
        </w:rPr>
        <w:t xml:space="preserve"> vichřice, kalamity atd.), válka a situace obdobné válečným stavům, </w:t>
      </w:r>
      <w:r w:rsidR="0050085C">
        <w:rPr>
          <w:sz w:val="22"/>
          <w:szCs w:val="22"/>
        </w:rPr>
        <w:t>které jsou vyhlašovány nejvyššími správními orgány (vláda ČR, parlament ČR, prezident, krajský úřad atd.)</w:t>
      </w:r>
    </w:p>
    <w:p w:rsidR="0050085C" w:rsidRPr="0050085C" w:rsidRDefault="0050085C" w:rsidP="0050085C">
      <w:pPr>
        <w:jc w:val="both"/>
        <w:rPr>
          <w:sz w:val="22"/>
          <w:szCs w:val="22"/>
        </w:rPr>
      </w:pPr>
    </w:p>
    <w:p w:rsidR="0050085C" w:rsidRDefault="0050085C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Vyšší mocí se neuznávají okolnosti, které vyplývají z obchodních vztahů, nebo hospodářských poměrů smluvních stran a také překážky, které byla příslušná smluvní strana povinna odstranit či překonat.</w:t>
      </w:r>
    </w:p>
    <w:p w:rsidR="0050085C" w:rsidRPr="0050085C" w:rsidRDefault="0050085C" w:rsidP="0050085C">
      <w:pPr>
        <w:pStyle w:val="Odstavecseseznamem"/>
        <w:rPr>
          <w:sz w:val="22"/>
          <w:szCs w:val="22"/>
        </w:rPr>
      </w:pPr>
    </w:p>
    <w:p w:rsidR="0050085C" w:rsidRDefault="0050085C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strana, která se odvolává na vyšší moc, je vázána neprodleně druhou smluvní stranu o vzniku takové překážky uvědomit a tento stav doložit. Odvolání na vyšší moc nezbavuje smluvní strany platební povinnosti za již uskutečněná plnění.</w:t>
      </w:r>
    </w:p>
    <w:p w:rsidR="001217A0" w:rsidRPr="0023558D" w:rsidRDefault="001217A0" w:rsidP="001217A0">
      <w:pPr>
        <w:jc w:val="both"/>
        <w:rPr>
          <w:sz w:val="22"/>
          <w:szCs w:val="22"/>
        </w:rPr>
      </w:pPr>
    </w:p>
    <w:p w:rsidR="001217A0" w:rsidRPr="0023558D" w:rsidRDefault="00C92F21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1217A0" w:rsidRPr="0023558D">
        <w:rPr>
          <w:sz w:val="22"/>
          <w:szCs w:val="22"/>
        </w:rPr>
        <w:t xml:space="preserve"> tímto vyjadřuje svůj souhlas s uveřejněním této smlouvy v souladu se zákonem č. 340/2015 Sb., o zvláštních podmínkách účinnosti některých smluv, uveřejňování těchto smluv a o registr</w:t>
      </w:r>
      <w:r w:rsidR="001217A0">
        <w:rPr>
          <w:sz w:val="22"/>
          <w:szCs w:val="22"/>
        </w:rPr>
        <w:t>u smluv (zákon o registru smluv).</w:t>
      </w:r>
    </w:p>
    <w:p w:rsidR="001217A0" w:rsidRPr="0023558D" w:rsidRDefault="001217A0" w:rsidP="001217A0">
      <w:pPr>
        <w:jc w:val="both"/>
        <w:rPr>
          <w:sz w:val="22"/>
          <w:szCs w:val="22"/>
        </w:rPr>
      </w:pPr>
    </w:p>
    <w:p w:rsidR="001217A0" w:rsidRDefault="001217A0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 xml:space="preserve">Tato smlouva se vyhotovuje ve </w:t>
      </w:r>
      <w:r w:rsidR="00442626" w:rsidRPr="00442626">
        <w:rPr>
          <w:sz w:val="22"/>
          <w:szCs w:val="22"/>
        </w:rPr>
        <w:t>čtyřech</w:t>
      </w:r>
      <w:r w:rsidRPr="0023558D">
        <w:rPr>
          <w:sz w:val="22"/>
          <w:szCs w:val="22"/>
        </w:rPr>
        <w:t xml:space="preserve"> stejnopisech, z nichž každá smluvní strana obdrží </w:t>
      </w:r>
      <w:r w:rsidR="00442626">
        <w:rPr>
          <w:sz w:val="22"/>
          <w:szCs w:val="22"/>
        </w:rPr>
        <w:t>dvě</w:t>
      </w:r>
      <w:r w:rsidRPr="0023558D">
        <w:rPr>
          <w:sz w:val="22"/>
          <w:szCs w:val="22"/>
        </w:rPr>
        <w:t xml:space="preserve"> vyhotovení.</w:t>
      </w:r>
    </w:p>
    <w:p w:rsidR="001217A0" w:rsidRDefault="001217A0" w:rsidP="001217A0">
      <w:pPr>
        <w:pStyle w:val="Odstavecseseznamem"/>
        <w:ind w:left="360"/>
        <w:jc w:val="both"/>
        <w:rPr>
          <w:sz w:val="22"/>
          <w:szCs w:val="22"/>
        </w:rPr>
      </w:pPr>
    </w:p>
    <w:p w:rsidR="001217A0" w:rsidRDefault="001217A0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>Tato smlouva nabývá platnosti dnem jejího podpisu oběma stranami a účinnosti nabývá dnem jejího zveřejnění v registru smluv.</w:t>
      </w:r>
    </w:p>
    <w:p w:rsidR="001217A0" w:rsidRDefault="001217A0" w:rsidP="001217A0">
      <w:pPr>
        <w:pStyle w:val="Odstavecseseznamem"/>
        <w:ind w:left="360"/>
        <w:jc w:val="both"/>
        <w:rPr>
          <w:sz w:val="22"/>
          <w:szCs w:val="22"/>
        </w:rPr>
      </w:pPr>
    </w:p>
    <w:p w:rsidR="001217A0" w:rsidRDefault="001217A0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>Ve všech ostatních otázkách, výslovně neupravených touto smlouvou, se postupuje podle ustanovení občanského zákoníku.</w:t>
      </w:r>
    </w:p>
    <w:p w:rsidR="00DD0D35" w:rsidRPr="00DD0D35" w:rsidRDefault="00DD0D35" w:rsidP="00DD0D35">
      <w:pPr>
        <w:pStyle w:val="Odstavecseseznamem"/>
        <w:rPr>
          <w:sz w:val="22"/>
          <w:szCs w:val="22"/>
        </w:rPr>
      </w:pPr>
    </w:p>
    <w:p w:rsidR="00DD0D35" w:rsidRDefault="00DD0D35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se s obsahem smlouvy včetně jejích příloh seznámily a že tato byla sepsána dle jejich svobodné vůle, nikoli v tísni či nápadně nevýhodných podmínek.</w:t>
      </w:r>
      <w:r w:rsidR="009802F3">
        <w:rPr>
          <w:sz w:val="22"/>
          <w:szCs w:val="22"/>
        </w:rPr>
        <w:t xml:space="preserve"> Smluvní strany prohlašují, že obsah této smlouvy není obchodním tajemstvím.</w:t>
      </w:r>
    </w:p>
    <w:p w:rsidR="005279AD" w:rsidRPr="005279AD" w:rsidRDefault="005279AD" w:rsidP="005279AD">
      <w:pPr>
        <w:pStyle w:val="Odstavecseseznamem"/>
        <w:rPr>
          <w:sz w:val="22"/>
          <w:szCs w:val="22"/>
        </w:rPr>
      </w:pPr>
    </w:p>
    <w:p w:rsidR="001217A0" w:rsidRPr="005279AD" w:rsidRDefault="005279AD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Nedílnou součástí této smlouvy jsou následující p</w:t>
      </w:r>
      <w:r w:rsidR="001217A0" w:rsidRPr="005279AD">
        <w:rPr>
          <w:sz w:val="22"/>
          <w:szCs w:val="22"/>
        </w:rPr>
        <w:t xml:space="preserve">řílohy: </w:t>
      </w:r>
    </w:p>
    <w:p w:rsidR="00577A0E" w:rsidRPr="001F6833" w:rsidRDefault="00577A0E" w:rsidP="00577A0E">
      <w:pPr>
        <w:jc w:val="both"/>
        <w:rPr>
          <w:i/>
          <w:sz w:val="22"/>
          <w:szCs w:val="22"/>
        </w:rPr>
      </w:pPr>
    </w:p>
    <w:p w:rsidR="001217A0" w:rsidRDefault="005279AD" w:rsidP="001217A0">
      <w:pPr>
        <w:jc w:val="both"/>
        <w:rPr>
          <w:i/>
          <w:sz w:val="22"/>
          <w:szCs w:val="22"/>
        </w:rPr>
      </w:pPr>
      <w:proofErr w:type="gramStart"/>
      <w:r>
        <w:rPr>
          <w:b/>
          <w:sz w:val="22"/>
          <w:szCs w:val="22"/>
        </w:rPr>
        <w:t>Příloha č</w:t>
      </w:r>
      <w:r w:rsidR="00577A0E" w:rsidRPr="005279AD">
        <w:rPr>
          <w:b/>
          <w:sz w:val="22"/>
          <w:szCs w:val="22"/>
        </w:rPr>
        <w:t xml:space="preserve"> </w:t>
      </w:r>
      <w:r w:rsidR="004E16B9">
        <w:rPr>
          <w:b/>
          <w:sz w:val="22"/>
          <w:szCs w:val="22"/>
        </w:rPr>
        <w:t>1</w:t>
      </w:r>
      <w:r>
        <w:rPr>
          <w:i/>
          <w:sz w:val="22"/>
          <w:szCs w:val="22"/>
        </w:rPr>
        <w:t xml:space="preserve">  </w:t>
      </w:r>
      <w:r w:rsidR="000004EB">
        <w:rPr>
          <w:i/>
          <w:sz w:val="22"/>
          <w:szCs w:val="22"/>
        </w:rPr>
        <w:t>Specifikace</w:t>
      </w:r>
      <w:proofErr w:type="gramEnd"/>
      <w:r w:rsidR="000004E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odběrných míst</w:t>
      </w:r>
      <w:r w:rsidR="009802F3">
        <w:rPr>
          <w:i/>
          <w:sz w:val="22"/>
          <w:szCs w:val="22"/>
        </w:rPr>
        <w:t xml:space="preserve"> a technické požadavky</w:t>
      </w:r>
    </w:p>
    <w:p w:rsidR="00D04413" w:rsidRDefault="00D04413" w:rsidP="001217A0">
      <w:pPr>
        <w:jc w:val="both"/>
        <w:rPr>
          <w:i/>
          <w:sz w:val="22"/>
          <w:szCs w:val="22"/>
        </w:rPr>
      </w:pPr>
    </w:p>
    <w:p w:rsidR="005279AD" w:rsidRDefault="004E16B9" w:rsidP="001217A0">
      <w:pPr>
        <w:jc w:val="both"/>
        <w:rPr>
          <w:i/>
          <w:sz w:val="22"/>
          <w:szCs w:val="22"/>
        </w:rPr>
      </w:pPr>
      <w:proofErr w:type="gramStart"/>
      <w:r>
        <w:rPr>
          <w:b/>
          <w:sz w:val="22"/>
          <w:szCs w:val="22"/>
        </w:rPr>
        <w:t>Příloha č 2</w:t>
      </w:r>
      <w:r w:rsidR="005279AD">
        <w:rPr>
          <w:b/>
          <w:sz w:val="22"/>
          <w:szCs w:val="22"/>
        </w:rPr>
        <w:t xml:space="preserve">  </w:t>
      </w:r>
      <w:r w:rsidR="00CD5AF9">
        <w:rPr>
          <w:i/>
          <w:sz w:val="22"/>
          <w:szCs w:val="22"/>
        </w:rPr>
        <w:t xml:space="preserve"> Přehled</w:t>
      </w:r>
      <w:proofErr w:type="gramEnd"/>
      <w:r w:rsidR="00CD5AF9">
        <w:rPr>
          <w:i/>
          <w:sz w:val="22"/>
          <w:szCs w:val="22"/>
        </w:rPr>
        <w:t xml:space="preserve"> fakturačních měř</w:t>
      </w:r>
      <w:r w:rsidR="00C97EFE">
        <w:rPr>
          <w:i/>
          <w:sz w:val="22"/>
          <w:szCs w:val="22"/>
        </w:rPr>
        <w:t>i</w:t>
      </w:r>
      <w:r w:rsidR="00CD5AF9">
        <w:rPr>
          <w:i/>
          <w:sz w:val="22"/>
          <w:szCs w:val="22"/>
        </w:rPr>
        <w:t>del</w:t>
      </w:r>
      <w:r w:rsidR="005279AD">
        <w:rPr>
          <w:i/>
          <w:sz w:val="22"/>
          <w:szCs w:val="22"/>
        </w:rPr>
        <w:t xml:space="preserve"> tepla</w:t>
      </w:r>
    </w:p>
    <w:p w:rsidR="009802F3" w:rsidRDefault="009802F3" w:rsidP="001217A0">
      <w:pPr>
        <w:jc w:val="both"/>
        <w:rPr>
          <w:i/>
          <w:sz w:val="22"/>
          <w:szCs w:val="22"/>
        </w:rPr>
      </w:pPr>
    </w:p>
    <w:p w:rsidR="009802F3" w:rsidRPr="006A625C" w:rsidRDefault="006A625C" w:rsidP="001217A0">
      <w:pPr>
        <w:jc w:val="both"/>
        <w:rPr>
          <w:sz w:val="22"/>
          <w:szCs w:val="22"/>
        </w:rPr>
      </w:pPr>
      <w:proofErr w:type="gramStart"/>
      <w:r w:rsidRPr="006A625C">
        <w:rPr>
          <w:b/>
          <w:sz w:val="22"/>
          <w:szCs w:val="22"/>
        </w:rPr>
        <w:t>Příloha č</w:t>
      </w:r>
      <w:r w:rsidR="009802F3" w:rsidRPr="006A625C">
        <w:rPr>
          <w:b/>
          <w:sz w:val="22"/>
          <w:szCs w:val="22"/>
        </w:rPr>
        <w:t xml:space="preserve"> 3</w:t>
      </w:r>
      <w:r w:rsidR="009802F3" w:rsidRPr="006A62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802F3" w:rsidRPr="006A625C">
        <w:rPr>
          <w:i/>
          <w:sz w:val="22"/>
          <w:szCs w:val="22"/>
        </w:rPr>
        <w:t>Nabídkový</w:t>
      </w:r>
      <w:proofErr w:type="gramEnd"/>
      <w:r w:rsidR="009802F3" w:rsidRPr="006A625C">
        <w:rPr>
          <w:i/>
          <w:sz w:val="22"/>
          <w:szCs w:val="22"/>
        </w:rPr>
        <w:t xml:space="preserve"> list ceny</w:t>
      </w:r>
      <w:r>
        <w:rPr>
          <w:i/>
          <w:sz w:val="22"/>
          <w:szCs w:val="22"/>
        </w:rPr>
        <w:t xml:space="preserve"> (ze zadávací dokumenta</w:t>
      </w:r>
      <w:r w:rsidR="0022622F">
        <w:rPr>
          <w:i/>
          <w:sz w:val="22"/>
          <w:szCs w:val="22"/>
        </w:rPr>
        <w:t>ce výběrového řízení „TEPLO 2026</w:t>
      </w:r>
      <w:r>
        <w:rPr>
          <w:i/>
          <w:sz w:val="22"/>
          <w:szCs w:val="22"/>
        </w:rPr>
        <w:t>“)</w:t>
      </w:r>
    </w:p>
    <w:p w:rsidR="00EF4383" w:rsidRPr="00EF4383" w:rsidRDefault="00EF4383" w:rsidP="00EF4383">
      <w:pPr>
        <w:jc w:val="both"/>
        <w:rPr>
          <w:i/>
          <w:sz w:val="22"/>
          <w:szCs w:val="22"/>
        </w:rPr>
      </w:pPr>
    </w:p>
    <w:p w:rsidR="00EF4383" w:rsidRDefault="00A04C91" w:rsidP="006132C5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V Rychnově u Jablonce n/N   </w:t>
      </w:r>
      <w:r w:rsidRPr="001425CB">
        <w:rPr>
          <w:rFonts w:eastAsiaTheme="minorHAnsi"/>
          <w:sz w:val="22"/>
          <w:szCs w:val="22"/>
          <w:highlight w:val="yellow"/>
          <w:lang w:eastAsia="en-US"/>
        </w:rPr>
        <w:t xml:space="preserve">dne: </w:t>
      </w:r>
      <w:proofErr w:type="gramStart"/>
      <w:r w:rsidRPr="001425CB">
        <w:rPr>
          <w:rFonts w:eastAsiaTheme="minorHAnsi"/>
          <w:sz w:val="22"/>
          <w:szCs w:val="22"/>
          <w:highlight w:val="yellow"/>
          <w:lang w:eastAsia="en-US"/>
        </w:rPr>
        <w:t>xx</w:t>
      </w:r>
      <w:r w:rsidR="00007824" w:rsidRPr="001425CB">
        <w:rPr>
          <w:rFonts w:eastAsiaTheme="minorHAnsi"/>
          <w:sz w:val="22"/>
          <w:szCs w:val="22"/>
          <w:highlight w:val="yellow"/>
          <w:lang w:eastAsia="en-US"/>
        </w:rPr>
        <w:t>.</w:t>
      </w:r>
      <w:r w:rsidRPr="001425CB">
        <w:rPr>
          <w:rFonts w:eastAsiaTheme="minorHAnsi"/>
          <w:sz w:val="22"/>
          <w:szCs w:val="22"/>
          <w:highlight w:val="yellow"/>
          <w:lang w:eastAsia="en-US"/>
        </w:rPr>
        <w:t>xx</w:t>
      </w:r>
      <w:proofErr w:type="gramEnd"/>
      <w:r w:rsidR="00007824" w:rsidRPr="001425CB">
        <w:rPr>
          <w:rFonts w:eastAsiaTheme="minorHAnsi"/>
          <w:sz w:val="22"/>
          <w:szCs w:val="22"/>
          <w:highlight w:val="yellow"/>
          <w:lang w:eastAsia="en-US"/>
        </w:rPr>
        <w:t>.</w:t>
      </w:r>
      <w:r w:rsidR="0022622F">
        <w:rPr>
          <w:rFonts w:eastAsiaTheme="minorHAnsi"/>
          <w:sz w:val="22"/>
          <w:szCs w:val="22"/>
          <w:highlight w:val="yellow"/>
          <w:lang w:eastAsia="en-US"/>
        </w:rPr>
        <w:t>202</w:t>
      </w:r>
      <w:r w:rsidR="0022622F">
        <w:rPr>
          <w:rFonts w:eastAsiaTheme="minorHAnsi"/>
          <w:sz w:val="22"/>
          <w:szCs w:val="22"/>
          <w:lang w:eastAsia="en-US"/>
        </w:rPr>
        <w:t>6</w:t>
      </w:r>
    </w:p>
    <w:p w:rsidR="006132C5" w:rsidRPr="006132C5" w:rsidRDefault="006132C5" w:rsidP="006132C5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4B35ED" w:rsidRPr="004E16B9" w:rsidRDefault="00EF4383" w:rsidP="004E16B9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Odběratel:                                                                                             Dodava</w:t>
      </w:r>
      <w:r w:rsidR="004E16B9">
        <w:rPr>
          <w:b/>
          <w:sz w:val="22"/>
          <w:szCs w:val="22"/>
        </w:rPr>
        <w:t>tel:</w:t>
      </w:r>
      <w:r w:rsidR="004B35ED">
        <w:rPr>
          <w:sz w:val="22"/>
          <w:szCs w:val="22"/>
        </w:rPr>
        <w:br w:type="page"/>
      </w:r>
    </w:p>
    <w:p w:rsidR="00EC4104" w:rsidRPr="00A206A5" w:rsidRDefault="00EC4104" w:rsidP="00783E28">
      <w:pPr>
        <w:pStyle w:val="Nadpis1"/>
        <w:jc w:val="left"/>
        <w:rPr>
          <w:i w:val="0"/>
          <w:sz w:val="44"/>
          <w:szCs w:val="44"/>
          <w:u w:val="none"/>
        </w:rPr>
      </w:pPr>
      <w:r w:rsidRPr="00EC4104">
        <w:rPr>
          <w:i w:val="0"/>
          <w:sz w:val="40"/>
          <w:szCs w:val="40"/>
          <w:u w:val="none"/>
        </w:rPr>
        <w:lastRenderedPageBreak/>
        <w:t xml:space="preserve">                                   </w:t>
      </w:r>
      <w:r w:rsidR="004B35ED" w:rsidRPr="00A206A5">
        <w:rPr>
          <w:i w:val="0"/>
          <w:sz w:val="44"/>
          <w:szCs w:val="44"/>
          <w:u w:val="none"/>
        </w:rPr>
        <w:t xml:space="preserve">Příloha </w:t>
      </w:r>
      <w:proofErr w:type="gramStart"/>
      <w:r w:rsidR="004B35ED" w:rsidRPr="00A206A5">
        <w:rPr>
          <w:i w:val="0"/>
          <w:sz w:val="44"/>
          <w:szCs w:val="44"/>
          <w:u w:val="none"/>
        </w:rPr>
        <w:t>č.</w:t>
      </w:r>
      <w:r w:rsidR="004E16B9">
        <w:rPr>
          <w:i w:val="0"/>
          <w:sz w:val="44"/>
          <w:szCs w:val="44"/>
          <w:u w:val="none"/>
        </w:rPr>
        <w:t>1</w:t>
      </w:r>
      <w:proofErr w:type="gramEnd"/>
    </w:p>
    <w:p w:rsidR="00EC4104" w:rsidRPr="00EC4104" w:rsidRDefault="00EC4104" w:rsidP="00EC4104"/>
    <w:p w:rsidR="000C27BB" w:rsidRPr="00CD5AF9" w:rsidRDefault="00EC4104" w:rsidP="00783E28">
      <w:pPr>
        <w:pStyle w:val="Nadpis1"/>
        <w:jc w:val="left"/>
        <w:rPr>
          <w:sz w:val="32"/>
          <w:szCs w:val="32"/>
        </w:rPr>
      </w:pPr>
      <w:r w:rsidRPr="00EC4104">
        <w:rPr>
          <w:sz w:val="32"/>
          <w:szCs w:val="32"/>
          <w:u w:val="none"/>
        </w:rPr>
        <w:t xml:space="preserve">               </w:t>
      </w:r>
      <w:r>
        <w:rPr>
          <w:sz w:val="32"/>
          <w:szCs w:val="32"/>
          <w:u w:val="none"/>
        </w:rPr>
        <w:t xml:space="preserve">             </w:t>
      </w:r>
      <w:r w:rsidRPr="00EC4104">
        <w:rPr>
          <w:sz w:val="32"/>
          <w:szCs w:val="32"/>
          <w:u w:val="none"/>
        </w:rPr>
        <w:t xml:space="preserve">    </w:t>
      </w:r>
      <w:r w:rsidR="004B35ED" w:rsidRPr="00EC4104">
        <w:rPr>
          <w:sz w:val="32"/>
          <w:szCs w:val="32"/>
          <w:u w:val="none"/>
        </w:rPr>
        <w:t xml:space="preserve"> </w:t>
      </w:r>
      <w:r w:rsidR="004B35ED" w:rsidRPr="00CD5AF9">
        <w:rPr>
          <w:sz w:val="32"/>
          <w:szCs w:val="32"/>
        </w:rPr>
        <w:t xml:space="preserve">Specifikace </w:t>
      </w:r>
      <w:r w:rsidR="000004EB" w:rsidRPr="00CD5AF9">
        <w:rPr>
          <w:sz w:val="32"/>
          <w:szCs w:val="32"/>
        </w:rPr>
        <w:t>odběrných míst</w:t>
      </w:r>
    </w:p>
    <w:p w:rsidR="00EC4104" w:rsidRDefault="00EC4104" w:rsidP="00EC4104"/>
    <w:p w:rsidR="00EC4104" w:rsidRPr="00EC4104" w:rsidRDefault="00EC4104" w:rsidP="00EC4104"/>
    <w:p w:rsidR="004B35ED" w:rsidRDefault="004B35ED" w:rsidP="000C27BB">
      <w:pPr>
        <w:jc w:val="both"/>
        <w:rPr>
          <w:sz w:val="22"/>
          <w:szCs w:val="22"/>
        </w:rPr>
      </w:pPr>
    </w:p>
    <w:tbl>
      <w:tblPr>
        <w:tblW w:w="97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12"/>
        <w:gridCol w:w="703"/>
        <w:gridCol w:w="928"/>
        <w:gridCol w:w="1127"/>
        <w:gridCol w:w="855"/>
        <w:gridCol w:w="869"/>
        <w:gridCol w:w="243"/>
        <w:gridCol w:w="1007"/>
        <w:gridCol w:w="755"/>
        <w:gridCol w:w="886"/>
      </w:tblGrid>
      <w:tr w:rsidR="006F731B" w:rsidRPr="004B35ED" w:rsidTr="006F731B">
        <w:trPr>
          <w:trHeight w:val="12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5ED" w:rsidRPr="004B35ED" w:rsidRDefault="00A04C91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Vlastník objektů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Objekt </w:t>
            </w:r>
            <w:proofErr w:type="gramStart"/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č.p.</w:t>
            </w:r>
            <w:proofErr w:type="gramEnd"/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Odběr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5ED" w:rsidRPr="004B35ED" w:rsidRDefault="006F731B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Spotřeba tepla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ED" w:rsidRPr="004B35ED" w:rsidRDefault="006F731B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4B35ED" w:rsidRPr="004B35E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výkon</w:t>
            </w:r>
          </w:p>
        </w:tc>
        <w:tc>
          <w:tcPr>
            <w:tcW w:w="1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Teplotní spád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Tlakové pásmo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Topení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Ohřev vody</w:t>
            </w: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 - ]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 - ]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 - ]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 - ]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 - ]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[kW]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[°C]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[bar]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541566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proofErr w:type="gramStart"/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st.C</w:t>
            </w:r>
            <w:proofErr w:type="spellEnd"/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proofErr w:type="gramEnd"/>
            <w:r w:rsidR="004B35ED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extDirection w:val="btLr"/>
            <w:vAlign w:val="center"/>
            <w:hideMark/>
          </w:tcPr>
          <w:p w:rsidR="004B35ED" w:rsidRPr="00C73C8E" w:rsidRDefault="004B35ED" w:rsidP="00030F1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73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Město </w:t>
            </w:r>
            <w:r w:rsidR="0056450D" w:rsidRPr="00C73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Rychnov u</w:t>
            </w:r>
            <w:r w:rsidR="00030F10" w:rsidRPr="00C73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Jablonce nad Nisou</w:t>
            </w:r>
            <w:r w:rsidR="0056450D" w:rsidRPr="00C73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5A107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DPS Školní 780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ÚT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[GJ/rok]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5C4AA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90/7</w:t>
            </w:r>
            <w:r w:rsidR="004B35ED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5C4AA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  <w:p w:rsidR="00541566" w:rsidRPr="00C73C8E" w:rsidRDefault="00541566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TV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[GJ/rok]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8331BC" w:rsidP="004B35ED">
            <w:pPr>
              <w:jc w:val="right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3616FC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  <w:r w:rsidR="004B35ED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3616FC" w:rsidRPr="00C73C8E" w:rsidRDefault="004B35ED" w:rsidP="002F4396">
            <w:pPr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616FC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</w:t>
            </w:r>
            <w:r w:rsidR="006F731B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030F10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5A107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Sportovní hala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ÚT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[GJ/rok]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35ED" w:rsidRPr="00C73C8E" w:rsidRDefault="004B35ED" w:rsidP="004B35E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35ED" w:rsidRPr="00C73C8E" w:rsidRDefault="005C4AA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90/7</w:t>
            </w:r>
            <w:r w:rsidR="004B35ED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C73C8E" w:rsidRDefault="005C4AA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  <w:p w:rsidR="00541566" w:rsidRPr="00C73C8E" w:rsidRDefault="00541566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TV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[GJ/rok]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35ED" w:rsidRPr="00C73C8E" w:rsidRDefault="004B35ED" w:rsidP="004B35E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3616FC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  <w:r w:rsidR="004B35ED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B35ED" w:rsidRPr="00C73C8E" w:rsidRDefault="004B35ED" w:rsidP="00510F1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5A107D" w:rsidP="005A10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Kulturní sál Bowling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ÚT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[GJ/rok]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5C4AA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90/7</w:t>
            </w:r>
            <w:r w:rsidR="004B35ED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5C4AA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E3385A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TV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[GJ/rok]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8331BC" w:rsidP="004B35ED">
            <w:pPr>
              <w:jc w:val="right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3616FC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  <w:r w:rsidR="004B35ED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2F4396">
            <w:pPr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616FC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  <w:r w:rsidR="00510F1E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r w:rsidR="00C9468F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510F1E" w:rsidP="005C725D">
            <w:pPr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Beseda přísálí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510F1E" w:rsidP="00510F1E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ÚT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510F1E" w:rsidP="005C725D">
            <w:pPr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[GJ/rok]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030F10" w:rsidP="00030F10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90/70</w:t>
            </w:r>
          </w:p>
        </w:tc>
        <w:tc>
          <w:tcPr>
            <w:tcW w:w="12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030F10" w:rsidP="00030F10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030F10" w:rsidP="00030F10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030F10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NE</w:t>
            </w: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510F1E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TV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5C725D">
            <w:pPr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10F1E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[GJ/rok]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A206A5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510F1E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celkem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FFE699"/>
            <w:noWrap/>
            <w:hideMark/>
          </w:tcPr>
          <w:p w:rsidR="004B35ED" w:rsidRPr="00C73C8E" w:rsidRDefault="004B35ED" w:rsidP="002F4396">
            <w:pPr>
              <w:jc w:val="right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616FC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C9468F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Restaurace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030F10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ÚT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030F10" w:rsidP="0056450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[GJ/rok]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C73C8E" w:rsidRDefault="00C9468F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90/70</w:t>
            </w:r>
          </w:p>
        </w:tc>
        <w:tc>
          <w:tcPr>
            <w:tcW w:w="12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C73C8E" w:rsidRDefault="00C9468F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C73C8E" w:rsidRDefault="00BD2316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C73C8E" w:rsidRDefault="00BD2316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NE</w:t>
            </w: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030F10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TV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030F10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[GJ/rok]</w:t>
            </w:r>
            <w:r w:rsidR="004B35ED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030F10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  <w:r w:rsidR="004B35ED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hideMark/>
          </w:tcPr>
          <w:p w:rsidR="004B35ED" w:rsidRPr="00C73C8E" w:rsidRDefault="004B35ED" w:rsidP="00030F1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BD2316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CELKEM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BD2316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GJ/rok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1425CB" w:rsidP="004B35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6F44B0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1425CB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2x96,5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1425CB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zdroj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4B35ED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BD2316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  <w:r w:rsidR="004B35ED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FFE699"/>
            <w:noWrap/>
            <w:vAlign w:val="center"/>
            <w:hideMark/>
          </w:tcPr>
          <w:p w:rsidR="004B35ED" w:rsidRDefault="004B35ED" w:rsidP="004B35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F731B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r w:rsidR="001425C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9</w:t>
            </w:r>
            <w:r w:rsidR="006F44B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  <w:p w:rsidR="00BD2316" w:rsidRPr="004B35ED" w:rsidRDefault="00BD2316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4B35ED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4B35ED" w:rsidRDefault="004B35ED" w:rsidP="004B35E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4B35ED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4B35ED" w:rsidRDefault="004B35ED" w:rsidP="0056450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4B35ED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4B35ED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4B35ED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EC4104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EC4104" w:rsidRDefault="004B35ED" w:rsidP="004B35ED">
            <w:pPr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EC4104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EC4104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EC4104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EC41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FFE699"/>
            <w:noWrap/>
            <w:vAlign w:val="center"/>
            <w:hideMark/>
          </w:tcPr>
          <w:p w:rsidR="004B35ED" w:rsidRPr="00EC4104" w:rsidRDefault="004B35ED" w:rsidP="004B35ED">
            <w:pPr>
              <w:rPr>
                <w:rFonts w:ascii="Calibri" w:hAnsi="Calibri" w:cs="Calibri"/>
                <w:color w:val="000000"/>
              </w:rPr>
            </w:pPr>
            <w:r w:rsidRPr="00EC41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EC4104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EC4104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EC4104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EC4104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EC4104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F428A4" w:rsidRDefault="00CD5AF9" w:rsidP="000C27BB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</w:t>
      </w:r>
    </w:p>
    <w:p w:rsidR="00F428A4" w:rsidRDefault="00F428A4" w:rsidP="000C27BB">
      <w:pPr>
        <w:jc w:val="both"/>
        <w:rPr>
          <w:b/>
          <w:sz w:val="44"/>
          <w:szCs w:val="44"/>
        </w:rPr>
      </w:pPr>
    </w:p>
    <w:p w:rsidR="00F428A4" w:rsidRDefault="00F428A4" w:rsidP="000C27BB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</w:t>
      </w:r>
    </w:p>
    <w:p w:rsidR="00030F10" w:rsidRDefault="00F428A4" w:rsidP="000C27BB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</w:t>
      </w:r>
    </w:p>
    <w:p w:rsidR="00030F10" w:rsidRDefault="00030F10" w:rsidP="000C27BB">
      <w:pPr>
        <w:jc w:val="both"/>
        <w:rPr>
          <w:b/>
          <w:sz w:val="44"/>
          <w:szCs w:val="44"/>
        </w:rPr>
      </w:pPr>
    </w:p>
    <w:p w:rsidR="00887CC3" w:rsidRDefault="00F428A4" w:rsidP="000C27BB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                         </w:t>
      </w:r>
      <w:r w:rsidR="00A04C91">
        <w:rPr>
          <w:b/>
          <w:sz w:val="44"/>
          <w:szCs w:val="44"/>
        </w:rPr>
        <w:t xml:space="preserve">  </w:t>
      </w:r>
      <w:r w:rsidR="004E16B9">
        <w:rPr>
          <w:b/>
          <w:sz w:val="44"/>
          <w:szCs w:val="44"/>
        </w:rPr>
        <w:t>Příloha č. 2</w:t>
      </w:r>
    </w:p>
    <w:p w:rsidR="00A04C91" w:rsidRDefault="00A04C91" w:rsidP="000C27BB">
      <w:pPr>
        <w:jc w:val="both"/>
        <w:rPr>
          <w:b/>
          <w:sz w:val="44"/>
          <w:szCs w:val="44"/>
        </w:rPr>
      </w:pPr>
    </w:p>
    <w:p w:rsidR="00A04C91" w:rsidRDefault="00CD5AF9" w:rsidP="000C27BB">
      <w:pPr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</w:rPr>
        <w:t xml:space="preserve">                             </w:t>
      </w:r>
      <w:r w:rsidRPr="00CD5AF9">
        <w:rPr>
          <w:b/>
          <w:i/>
          <w:sz w:val="32"/>
          <w:szCs w:val="32"/>
          <w:u w:val="single"/>
        </w:rPr>
        <w:t>Přehled</w:t>
      </w:r>
      <w:r>
        <w:rPr>
          <w:b/>
          <w:i/>
          <w:sz w:val="32"/>
          <w:szCs w:val="32"/>
          <w:u w:val="single"/>
        </w:rPr>
        <w:t xml:space="preserve"> fakturačních měřidel tepla</w:t>
      </w:r>
    </w:p>
    <w:p w:rsidR="00E92939" w:rsidRDefault="00E92939" w:rsidP="000C27BB">
      <w:pPr>
        <w:jc w:val="both"/>
        <w:rPr>
          <w:b/>
          <w:i/>
          <w:sz w:val="32"/>
          <w:szCs w:val="32"/>
          <w:u w:val="single"/>
        </w:rPr>
      </w:pPr>
    </w:p>
    <w:p w:rsidR="00E92939" w:rsidRPr="00CD5AF9" w:rsidRDefault="00E92939" w:rsidP="000C27BB">
      <w:pPr>
        <w:jc w:val="both"/>
        <w:rPr>
          <w:b/>
          <w:i/>
          <w:sz w:val="32"/>
          <w:szCs w:val="32"/>
          <w:u w:val="single"/>
        </w:rPr>
      </w:pPr>
    </w:p>
    <w:p w:rsidR="007C4366" w:rsidRPr="00CA0F8E" w:rsidRDefault="007C4366" w:rsidP="00277F35">
      <w:pPr>
        <w:spacing w:after="160" w:line="259" w:lineRule="auto"/>
        <w:rPr>
          <w:sz w:val="32"/>
          <w:szCs w:val="32"/>
        </w:rPr>
      </w:pPr>
    </w:p>
    <w:p w:rsidR="00294EDA" w:rsidRPr="005C725D" w:rsidRDefault="00E92939" w:rsidP="006F7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160" w:line="259" w:lineRule="auto"/>
        <w:rPr>
          <w:b/>
          <w:sz w:val="32"/>
          <w:szCs w:val="32"/>
          <w:bdr w:val="single" w:sz="4" w:space="0" w:color="auto"/>
        </w:rPr>
      </w:pPr>
      <w:r w:rsidRPr="00CA0F8E">
        <w:rPr>
          <w:b/>
          <w:sz w:val="32"/>
          <w:szCs w:val="32"/>
          <w:bdr w:val="single" w:sz="4" w:space="0" w:color="auto"/>
        </w:rPr>
        <w:t xml:space="preserve"> </w:t>
      </w:r>
      <w:r w:rsidR="004E16B9" w:rsidRPr="00C73C8E">
        <w:rPr>
          <w:b/>
          <w:sz w:val="32"/>
          <w:szCs w:val="32"/>
          <w:bdr w:val="single" w:sz="4" w:space="0" w:color="auto"/>
        </w:rPr>
        <w:t xml:space="preserve">č. </w:t>
      </w:r>
      <w:r w:rsidR="001F6531" w:rsidRPr="00C73C8E">
        <w:rPr>
          <w:b/>
          <w:sz w:val="32"/>
          <w:szCs w:val="32"/>
          <w:bdr w:val="single" w:sz="4" w:space="0" w:color="auto"/>
        </w:rPr>
        <w:t xml:space="preserve">    </w:t>
      </w:r>
      <w:r w:rsidR="004E16B9" w:rsidRPr="00C73C8E">
        <w:rPr>
          <w:b/>
          <w:sz w:val="32"/>
          <w:szCs w:val="32"/>
          <w:bdr w:val="single" w:sz="4" w:space="0" w:color="auto"/>
        </w:rPr>
        <w:t xml:space="preserve"> </w:t>
      </w:r>
      <w:proofErr w:type="spellStart"/>
      <w:r w:rsidR="004E16B9" w:rsidRPr="00C73C8E">
        <w:rPr>
          <w:b/>
          <w:sz w:val="32"/>
          <w:szCs w:val="32"/>
          <w:bdr w:val="single" w:sz="4" w:space="0" w:color="auto"/>
        </w:rPr>
        <w:t>odb.místo</w:t>
      </w:r>
      <w:proofErr w:type="spellEnd"/>
      <w:r w:rsidRPr="00C73C8E">
        <w:rPr>
          <w:b/>
          <w:sz w:val="32"/>
          <w:szCs w:val="32"/>
          <w:bdr w:val="single" w:sz="4" w:space="0" w:color="auto"/>
        </w:rPr>
        <w:t xml:space="preserve">         </w:t>
      </w:r>
      <w:r w:rsidR="004E16B9" w:rsidRPr="00C73C8E">
        <w:rPr>
          <w:b/>
          <w:sz w:val="32"/>
          <w:szCs w:val="32"/>
          <w:bdr w:val="single" w:sz="4" w:space="0" w:color="auto"/>
        </w:rPr>
        <w:t xml:space="preserve"> </w:t>
      </w:r>
      <w:r w:rsidR="00CA0F8E" w:rsidRPr="00C73C8E">
        <w:rPr>
          <w:b/>
          <w:sz w:val="32"/>
          <w:szCs w:val="32"/>
          <w:bdr w:val="single" w:sz="4" w:space="0" w:color="auto"/>
        </w:rPr>
        <w:t xml:space="preserve"> </w:t>
      </w:r>
      <w:r w:rsidR="001F6531" w:rsidRPr="00C73C8E">
        <w:rPr>
          <w:b/>
          <w:sz w:val="32"/>
          <w:szCs w:val="32"/>
          <w:bdr w:val="single" w:sz="4" w:space="0" w:color="auto"/>
        </w:rPr>
        <w:t xml:space="preserve"> typ měřidla        </w:t>
      </w:r>
      <w:r w:rsidRPr="00C73C8E">
        <w:rPr>
          <w:b/>
          <w:sz w:val="32"/>
          <w:szCs w:val="32"/>
          <w:bdr w:val="single" w:sz="4" w:space="0" w:color="auto"/>
        </w:rPr>
        <w:t xml:space="preserve"> </w:t>
      </w:r>
      <w:r w:rsidR="00CA0F8E" w:rsidRPr="00C73C8E">
        <w:rPr>
          <w:b/>
          <w:sz w:val="32"/>
          <w:szCs w:val="32"/>
          <w:bdr w:val="single" w:sz="4" w:space="0" w:color="auto"/>
        </w:rPr>
        <w:t xml:space="preserve"> </w:t>
      </w:r>
      <w:r w:rsidR="001F6531" w:rsidRPr="00C73C8E">
        <w:rPr>
          <w:b/>
          <w:sz w:val="32"/>
          <w:szCs w:val="32"/>
          <w:bdr w:val="single" w:sz="4" w:space="0" w:color="auto"/>
        </w:rPr>
        <w:t xml:space="preserve"> </w:t>
      </w:r>
      <w:proofErr w:type="spellStart"/>
      <w:r w:rsidR="001F6531" w:rsidRPr="00C73C8E">
        <w:rPr>
          <w:b/>
          <w:sz w:val="32"/>
          <w:szCs w:val="32"/>
          <w:bdr w:val="single" w:sz="4" w:space="0" w:color="auto"/>
        </w:rPr>
        <w:t>v.č</w:t>
      </w:r>
      <w:proofErr w:type="spellEnd"/>
      <w:r w:rsidR="001F6531" w:rsidRPr="00C73C8E">
        <w:rPr>
          <w:b/>
          <w:sz w:val="32"/>
          <w:szCs w:val="32"/>
          <w:bdr w:val="single" w:sz="4" w:space="0" w:color="auto"/>
        </w:rPr>
        <w:t xml:space="preserve">. měřidla     stav </w:t>
      </w:r>
      <w:r w:rsidRPr="00C73C8E">
        <w:rPr>
          <w:b/>
          <w:sz w:val="32"/>
          <w:szCs w:val="32"/>
          <w:bdr w:val="single" w:sz="4" w:space="0" w:color="auto"/>
        </w:rPr>
        <w:t>k </w:t>
      </w:r>
      <w:bookmarkStart w:id="0" w:name="_GoBack"/>
      <w:r w:rsidRPr="00DF43E3">
        <w:rPr>
          <w:b/>
          <w:sz w:val="32"/>
          <w:szCs w:val="32"/>
          <w:bdr w:val="single" w:sz="4" w:space="0" w:color="auto"/>
        </w:rPr>
        <w:t>1.1.20</w:t>
      </w:r>
      <w:r w:rsidR="005C725D" w:rsidRPr="00DF43E3">
        <w:rPr>
          <w:b/>
          <w:sz w:val="32"/>
          <w:szCs w:val="32"/>
          <w:bdr w:val="single" w:sz="4" w:space="0" w:color="auto"/>
        </w:rPr>
        <w:t>2</w:t>
      </w:r>
      <w:r w:rsidR="0022622F" w:rsidRPr="00DF43E3">
        <w:rPr>
          <w:b/>
          <w:sz w:val="32"/>
          <w:szCs w:val="32"/>
          <w:bdr w:val="single" w:sz="4" w:space="0" w:color="auto"/>
        </w:rPr>
        <w:t>6</w:t>
      </w:r>
      <w:bookmarkEnd w:id="0"/>
    </w:p>
    <w:p w:rsidR="00294EDA" w:rsidRPr="00C73C8E" w:rsidRDefault="00CA0F8E" w:rsidP="00294EDA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160" w:line="259" w:lineRule="auto"/>
        <w:rPr>
          <w:sz w:val="22"/>
          <w:szCs w:val="22"/>
        </w:rPr>
      </w:pPr>
      <w:r w:rsidRPr="00294EDA">
        <w:rPr>
          <w:sz w:val="22"/>
          <w:szCs w:val="22"/>
        </w:rPr>
        <w:t xml:space="preserve">          DPS, Školní ul.                   </w:t>
      </w:r>
      <w:proofErr w:type="spellStart"/>
      <w:r w:rsidRPr="00294EDA">
        <w:rPr>
          <w:sz w:val="22"/>
          <w:szCs w:val="22"/>
        </w:rPr>
        <w:t>Mul</w:t>
      </w:r>
      <w:r w:rsidR="001F6531" w:rsidRPr="00294EDA">
        <w:rPr>
          <w:sz w:val="22"/>
          <w:szCs w:val="22"/>
        </w:rPr>
        <w:t>tical</w:t>
      </w:r>
      <w:proofErr w:type="spellEnd"/>
      <w:r w:rsidR="001F6531" w:rsidRPr="00294EDA">
        <w:rPr>
          <w:sz w:val="22"/>
          <w:szCs w:val="22"/>
        </w:rPr>
        <w:t xml:space="preserve"> </w:t>
      </w:r>
      <w:proofErr w:type="spellStart"/>
      <w:r w:rsidR="001F6531" w:rsidRPr="00C73C8E">
        <w:rPr>
          <w:sz w:val="22"/>
          <w:szCs w:val="22"/>
        </w:rPr>
        <w:t>Kamstrup</w:t>
      </w:r>
      <w:proofErr w:type="spellEnd"/>
      <w:r w:rsidR="001F6531" w:rsidRPr="00C73C8E">
        <w:rPr>
          <w:sz w:val="22"/>
          <w:szCs w:val="22"/>
        </w:rPr>
        <w:t xml:space="preserve">               </w:t>
      </w:r>
      <w:r w:rsidRPr="00C73C8E">
        <w:rPr>
          <w:sz w:val="22"/>
          <w:szCs w:val="22"/>
        </w:rPr>
        <w:t xml:space="preserve"> </w:t>
      </w:r>
      <w:r w:rsidR="00BD2316" w:rsidRPr="00C73C8E">
        <w:rPr>
          <w:sz w:val="22"/>
          <w:szCs w:val="22"/>
        </w:rPr>
        <w:t>(</w:t>
      </w:r>
      <w:r w:rsidRPr="00C73C8E">
        <w:rPr>
          <w:sz w:val="22"/>
          <w:szCs w:val="22"/>
        </w:rPr>
        <w:t xml:space="preserve"> </w:t>
      </w:r>
      <w:proofErr w:type="gramStart"/>
      <w:r w:rsidRPr="00C73C8E">
        <w:rPr>
          <w:sz w:val="22"/>
          <w:szCs w:val="22"/>
        </w:rPr>
        <w:t xml:space="preserve">4245779 </w:t>
      </w:r>
      <w:r w:rsidR="00BD2316" w:rsidRPr="00C73C8E">
        <w:rPr>
          <w:sz w:val="22"/>
          <w:szCs w:val="22"/>
        </w:rPr>
        <w:t>)</w:t>
      </w:r>
      <w:proofErr w:type="gramEnd"/>
      <w:r w:rsidRPr="00C73C8E">
        <w:rPr>
          <w:sz w:val="22"/>
          <w:szCs w:val="22"/>
        </w:rPr>
        <w:t xml:space="preserve"> </w:t>
      </w:r>
      <w:r w:rsidR="00092AC8" w:rsidRPr="00C73C8E">
        <w:rPr>
          <w:sz w:val="22"/>
          <w:szCs w:val="22"/>
        </w:rPr>
        <w:t xml:space="preserve">                                                                       </w:t>
      </w:r>
      <w:r w:rsidR="00294EDA" w:rsidRPr="00C73C8E">
        <w:rPr>
          <w:sz w:val="22"/>
          <w:szCs w:val="22"/>
        </w:rPr>
        <w:t xml:space="preserve">                </w:t>
      </w:r>
    </w:p>
    <w:p w:rsidR="00294EDA" w:rsidRPr="00C73C8E" w:rsidRDefault="00294EDA" w:rsidP="00294EDA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160" w:line="259" w:lineRule="auto"/>
        <w:rPr>
          <w:sz w:val="22"/>
          <w:szCs w:val="22"/>
        </w:rPr>
      </w:pPr>
      <w:r w:rsidRPr="00C73C8E">
        <w:rPr>
          <w:sz w:val="22"/>
          <w:szCs w:val="22"/>
        </w:rPr>
        <w:t xml:space="preserve"> </w:t>
      </w:r>
      <w:r w:rsidR="00CA0F8E" w:rsidRPr="00C73C8E">
        <w:rPr>
          <w:sz w:val="22"/>
          <w:szCs w:val="22"/>
        </w:rPr>
        <w:t xml:space="preserve">         Spo</w:t>
      </w:r>
      <w:r w:rsidRPr="00C73C8E">
        <w:rPr>
          <w:sz w:val="22"/>
          <w:szCs w:val="22"/>
        </w:rPr>
        <w:t xml:space="preserve">rtovní hala                   </w:t>
      </w:r>
      <w:r w:rsidR="00CA0F8E" w:rsidRPr="00C73C8E">
        <w:rPr>
          <w:sz w:val="22"/>
          <w:szCs w:val="22"/>
        </w:rPr>
        <w:t xml:space="preserve"> </w:t>
      </w:r>
      <w:proofErr w:type="spellStart"/>
      <w:r w:rsidR="00CA0F8E" w:rsidRPr="00C73C8E">
        <w:rPr>
          <w:sz w:val="22"/>
          <w:szCs w:val="22"/>
        </w:rPr>
        <w:t>Mu</w:t>
      </w:r>
      <w:r w:rsidR="001F6531" w:rsidRPr="00C73C8E">
        <w:rPr>
          <w:sz w:val="22"/>
          <w:szCs w:val="22"/>
        </w:rPr>
        <w:t>ltical</w:t>
      </w:r>
      <w:proofErr w:type="spellEnd"/>
      <w:r w:rsidR="001F6531" w:rsidRPr="00C73C8E">
        <w:rPr>
          <w:sz w:val="22"/>
          <w:szCs w:val="22"/>
        </w:rPr>
        <w:t xml:space="preserve"> </w:t>
      </w:r>
      <w:proofErr w:type="spellStart"/>
      <w:r w:rsidR="001F6531" w:rsidRPr="00C73C8E">
        <w:rPr>
          <w:sz w:val="22"/>
          <w:szCs w:val="22"/>
        </w:rPr>
        <w:t>Kamstrup</w:t>
      </w:r>
      <w:proofErr w:type="spellEnd"/>
      <w:r w:rsidR="001F6531" w:rsidRPr="00C73C8E">
        <w:rPr>
          <w:sz w:val="22"/>
          <w:szCs w:val="22"/>
        </w:rPr>
        <w:t xml:space="preserve">                </w:t>
      </w:r>
      <w:r w:rsidR="00BD2316" w:rsidRPr="00C73C8E">
        <w:rPr>
          <w:sz w:val="22"/>
          <w:szCs w:val="22"/>
        </w:rPr>
        <w:t>(</w:t>
      </w:r>
      <w:r w:rsidR="00CA0F8E" w:rsidRPr="00C73C8E">
        <w:rPr>
          <w:sz w:val="22"/>
          <w:szCs w:val="22"/>
        </w:rPr>
        <w:t xml:space="preserve"> </w:t>
      </w:r>
      <w:proofErr w:type="gramStart"/>
      <w:r w:rsidR="006F731B" w:rsidRPr="00C73C8E">
        <w:rPr>
          <w:sz w:val="22"/>
          <w:szCs w:val="22"/>
        </w:rPr>
        <w:t>42457</w:t>
      </w:r>
      <w:r w:rsidRPr="00C73C8E">
        <w:rPr>
          <w:sz w:val="22"/>
          <w:szCs w:val="22"/>
        </w:rPr>
        <w:t>80 )</w:t>
      </w:r>
      <w:proofErr w:type="gramEnd"/>
      <w:r w:rsidR="00092AC8" w:rsidRPr="00C73C8E">
        <w:rPr>
          <w:sz w:val="22"/>
          <w:szCs w:val="22"/>
        </w:rPr>
        <w:t xml:space="preserve">   </w:t>
      </w:r>
    </w:p>
    <w:p w:rsidR="00294EDA" w:rsidRPr="00C73C8E" w:rsidRDefault="00CA0F8E" w:rsidP="00294EDA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160" w:line="259" w:lineRule="auto"/>
        <w:rPr>
          <w:sz w:val="22"/>
          <w:szCs w:val="22"/>
        </w:rPr>
      </w:pPr>
      <w:r w:rsidRPr="00C73C8E">
        <w:rPr>
          <w:sz w:val="22"/>
          <w:szCs w:val="22"/>
        </w:rPr>
        <w:t xml:space="preserve">         </w:t>
      </w:r>
      <w:r w:rsidR="00294EDA" w:rsidRPr="00C73C8E">
        <w:rPr>
          <w:sz w:val="22"/>
          <w:szCs w:val="22"/>
        </w:rPr>
        <w:t xml:space="preserve"> Beseda Bowling                </w:t>
      </w:r>
      <w:r w:rsidRPr="00C73C8E">
        <w:rPr>
          <w:sz w:val="22"/>
          <w:szCs w:val="22"/>
        </w:rPr>
        <w:t xml:space="preserve"> </w:t>
      </w:r>
      <w:proofErr w:type="spellStart"/>
      <w:r w:rsidRPr="00C73C8E">
        <w:rPr>
          <w:sz w:val="22"/>
          <w:szCs w:val="22"/>
        </w:rPr>
        <w:t>Viterr</w:t>
      </w:r>
      <w:r w:rsidR="001F6531" w:rsidRPr="00C73C8E">
        <w:rPr>
          <w:sz w:val="22"/>
          <w:szCs w:val="22"/>
        </w:rPr>
        <w:t>a</w:t>
      </w:r>
      <w:proofErr w:type="spellEnd"/>
      <w:r w:rsidR="001F6531" w:rsidRPr="00C73C8E">
        <w:rPr>
          <w:sz w:val="22"/>
          <w:szCs w:val="22"/>
        </w:rPr>
        <w:t xml:space="preserve"> </w:t>
      </w:r>
      <w:proofErr w:type="spellStart"/>
      <w:r w:rsidR="001F6531" w:rsidRPr="00C73C8E">
        <w:rPr>
          <w:sz w:val="22"/>
          <w:szCs w:val="22"/>
        </w:rPr>
        <w:t>Sensonic</w:t>
      </w:r>
      <w:proofErr w:type="spellEnd"/>
      <w:r w:rsidR="001F6531" w:rsidRPr="00C73C8E">
        <w:rPr>
          <w:sz w:val="22"/>
          <w:szCs w:val="22"/>
        </w:rPr>
        <w:t xml:space="preserve"> </w:t>
      </w:r>
      <w:proofErr w:type="gramStart"/>
      <w:r w:rsidR="001F6531" w:rsidRPr="00C73C8E">
        <w:rPr>
          <w:sz w:val="22"/>
          <w:szCs w:val="22"/>
        </w:rPr>
        <w:t>II</w:t>
      </w:r>
      <w:proofErr w:type="gramEnd"/>
      <w:r w:rsidR="001F6531" w:rsidRPr="00C73C8E">
        <w:rPr>
          <w:sz w:val="22"/>
          <w:szCs w:val="22"/>
        </w:rPr>
        <w:t xml:space="preserve">               </w:t>
      </w:r>
      <w:r w:rsidR="00BD2316" w:rsidRPr="00C73C8E">
        <w:rPr>
          <w:sz w:val="22"/>
          <w:szCs w:val="22"/>
        </w:rPr>
        <w:t>(</w:t>
      </w:r>
      <w:r w:rsidRPr="00C73C8E">
        <w:rPr>
          <w:sz w:val="22"/>
          <w:szCs w:val="22"/>
        </w:rPr>
        <w:t xml:space="preserve"> </w:t>
      </w:r>
      <w:proofErr w:type="gramStart"/>
      <w:r w:rsidRPr="00C73C8E">
        <w:rPr>
          <w:sz w:val="22"/>
          <w:szCs w:val="22"/>
        </w:rPr>
        <w:t>247108101</w:t>
      </w:r>
      <w:proofErr w:type="gramEnd"/>
      <w:r w:rsidR="00BD2316" w:rsidRPr="00C73C8E">
        <w:rPr>
          <w:sz w:val="22"/>
          <w:szCs w:val="22"/>
        </w:rPr>
        <w:t>)</w:t>
      </w:r>
    </w:p>
    <w:p w:rsidR="00294EDA" w:rsidRDefault="005A107D" w:rsidP="00294EDA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          Beseda </w:t>
      </w:r>
      <w:proofErr w:type="gramStart"/>
      <w:r>
        <w:rPr>
          <w:sz w:val="22"/>
          <w:szCs w:val="22"/>
        </w:rPr>
        <w:t>přísálí                     výpočet</w:t>
      </w:r>
      <w:proofErr w:type="gramEnd"/>
      <w:r>
        <w:rPr>
          <w:sz w:val="22"/>
          <w:szCs w:val="22"/>
        </w:rPr>
        <w:t xml:space="preserve"> ze spotřeby kotelny a spotřeby ostatních odběratelů </w:t>
      </w:r>
    </w:p>
    <w:p w:rsidR="00C9468F" w:rsidRPr="00294EDA" w:rsidRDefault="005A107D" w:rsidP="00294EDA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          Restaurace                           </w:t>
      </w:r>
      <w:proofErr w:type="spellStart"/>
      <w:r>
        <w:rPr>
          <w:sz w:val="22"/>
          <w:szCs w:val="22"/>
        </w:rPr>
        <w:t>Multical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Kamstrup</w:t>
      </w:r>
      <w:proofErr w:type="spellEnd"/>
      <w:r>
        <w:rPr>
          <w:sz w:val="22"/>
          <w:szCs w:val="22"/>
        </w:rPr>
        <w:t xml:space="preserve">               </w:t>
      </w:r>
      <w:r w:rsidRPr="005A107D">
        <w:rPr>
          <w:sz w:val="22"/>
          <w:szCs w:val="22"/>
          <w:highlight w:val="yellow"/>
        </w:rPr>
        <w:t xml:space="preserve">( </w:t>
      </w:r>
      <w:proofErr w:type="spellStart"/>
      <w:proofErr w:type="gramStart"/>
      <w:r w:rsidRPr="005A107D">
        <w:rPr>
          <w:sz w:val="22"/>
          <w:szCs w:val="22"/>
          <w:highlight w:val="yellow"/>
        </w:rPr>
        <w:t>xxxxxxx</w:t>
      </w:r>
      <w:proofErr w:type="spellEnd"/>
      <w:r w:rsidRPr="005A107D">
        <w:rPr>
          <w:sz w:val="22"/>
          <w:szCs w:val="22"/>
          <w:highlight w:val="yellow"/>
        </w:rPr>
        <w:t xml:space="preserve"> )</w:t>
      </w:r>
      <w:r>
        <w:rPr>
          <w:sz w:val="22"/>
          <w:szCs w:val="22"/>
        </w:rPr>
        <w:t xml:space="preserve">        * nový</w:t>
      </w:r>
      <w:proofErr w:type="gramEnd"/>
      <w:r>
        <w:rPr>
          <w:sz w:val="22"/>
          <w:szCs w:val="22"/>
        </w:rPr>
        <w:t xml:space="preserve"> odběr   </w:t>
      </w:r>
    </w:p>
    <w:p w:rsidR="00C9468F" w:rsidRDefault="00C9468F" w:rsidP="00C9468F">
      <w:pPr>
        <w:pStyle w:val="Odstavecseseznamem"/>
        <w:spacing w:after="160" w:line="259" w:lineRule="auto"/>
        <w:ind w:left="360"/>
        <w:rPr>
          <w:sz w:val="22"/>
          <w:szCs w:val="22"/>
        </w:rPr>
      </w:pPr>
    </w:p>
    <w:p w:rsidR="00C9468F" w:rsidRPr="00C9468F" w:rsidRDefault="00C9468F" w:rsidP="00C9468F">
      <w:pPr>
        <w:pStyle w:val="Odstavecseseznamem"/>
        <w:spacing w:after="160" w:line="259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sectPr w:rsidR="00C9468F" w:rsidRPr="00C9468F" w:rsidSect="00E0532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0B18"/>
    <w:multiLevelType w:val="multilevel"/>
    <w:tmpl w:val="DCBEE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02019A"/>
    <w:multiLevelType w:val="hybridMultilevel"/>
    <w:tmpl w:val="2AE64910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4546F4D2">
      <w:start w:val="1"/>
      <w:numFmt w:val="decimal"/>
      <w:lvlText w:val="%2)"/>
      <w:lvlJc w:val="left"/>
      <w:pPr>
        <w:ind w:left="223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0C3576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4860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C66F6D"/>
    <w:multiLevelType w:val="multilevel"/>
    <w:tmpl w:val="49DAAB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88C4A8D"/>
    <w:multiLevelType w:val="hybridMultilevel"/>
    <w:tmpl w:val="B0CC00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C469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882E51"/>
    <w:multiLevelType w:val="hybridMultilevel"/>
    <w:tmpl w:val="7B10AE94"/>
    <w:lvl w:ilvl="0" w:tplc="DCCE4A90">
      <w:start w:val="4"/>
      <w:numFmt w:val="decimal"/>
      <w:lvlText w:val="%1"/>
      <w:lvlJc w:val="left"/>
      <w:pPr>
        <w:ind w:left="4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35BE0B7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7AD32D9"/>
    <w:multiLevelType w:val="hybridMultilevel"/>
    <w:tmpl w:val="972CF11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B2B0F96"/>
    <w:multiLevelType w:val="multilevel"/>
    <w:tmpl w:val="49DAAB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E18711F"/>
    <w:multiLevelType w:val="hybridMultilevel"/>
    <w:tmpl w:val="6868EF5A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>
    <w:nsid w:val="460D28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A487C38"/>
    <w:multiLevelType w:val="hybridMultilevel"/>
    <w:tmpl w:val="85742FDE"/>
    <w:lvl w:ilvl="0" w:tplc="CFF46CE2">
      <w:start w:val="1"/>
      <w:numFmt w:val="decimal"/>
      <w:lvlText w:val="%1"/>
      <w:lvlJc w:val="left"/>
      <w:pPr>
        <w:ind w:left="465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52704E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67D40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6AF4C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7B914B3"/>
    <w:multiLevelType w:val="multilevel"/>
    <w:tmpl w:val="49DAAB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BCF59D2"/>
    <w:multiLevelType w:val="hybridMultilevel"/>
    <w:tmpl w:val="4224E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C52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E1338EB"/>
    <w:multiLevelType w:val="hybridMultilevel"/>
    <w:tmpl w:val="1A28F642"/>
    <w:lvl w:ilvl="0" w:tplc="4606A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DE0D25"/>
    <w:multiLevelType w:val="hybridMultilevel"/>
    <w:tmpl w:val="D1C61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44B1D"/>
    <w:multiLevelType w:val="hybridMultilevel"/>
    <w:tmpl w:val="ADD8B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E4B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9B4928"/>
    <w:multiLevelType w:val="hybridMultilevel"/>
    <w:tmpl w:val="5C3C02CE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>
    <w:nsid w:val="76684159"/>
    <w:multiLevelType w:val="multilevel"/>
    <w:tmpl w:val="49DAAB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BE67E1B"/>
    <w:multiLevelType w:val="hybridMultilevel"/>
    <w:tmpl w:val="317A90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1"/>
  </w:num>
  <w:num w:numId="4">
    <w:abstractNumId w:val="22"/>
  </w:num>
  <w:num w:numId="5">
    <w:abstractNumId w:val="11"/>
  </w:num>
  <w:num w:numId="6">
    <w:abstractNumId w:val="3"/>
  </w:num>
  <w:num w:numId="7">
    <w:abstractNumId w:val="5"/>
  </w:num>
  <w:num w:numId="8">
    <w:abstractNumId w:val="24"/>
  </w:num>
  <w:num w:numId="9">
    <w:abstractNumId w:val="1"/>
  </w:num>
  <w:num w:numId="10">
    <w:abstractNumId w:val="25"/>
  </w:num>
  <w:num w:numId="11">
    <w:abstractNumId w:val="17"/>
  </w:num>
  <w:num w:numId="12">
    <w:abstractNumId w:val="10"/>
  </w:num>
  <w:num w:numId="13">
    <w:abstractNumId w:val="4"/>
  </w:num>
  <w:num w:numId="14">
    <w:abstractNumId w:val="26"/>
  </w:num>
  <w:num w:numId="15">
    <w:abstractNumId w:val="12"/>
  </w:num>
  <w:num w:numId="16">
    <w:abstractNumId w:val="9"/>
  </w:num>
  <w:num w:numId="17">
    <w:abstractNumId w:val="19"/>
  </w:num>
  <w:num w:numId="18">
    <w:abstractNumId w:val="14"/>
  </w:num>
  <w:num w:numId="19">
    <w:abstractNumId w:val="0"/>
  </w:num>
  <w:num w:numId="20">
    <w:abstractNumId w:val="23"/>
  </w:num>
  <w:num w:numId="21">
    <w:abstractNumId w:val="16"/>
  </w:num>
  <w:num w:numId="22">
    <w:abstractNumId w:val="15"/>
  </w:num>
  <w:num w:numId="23">
    <w:abstractNumId w:val="8"/>
  </w:num>
  <w:num w:numId="24">
    <w:abstractNumId w:val="18"/>
  </w:num>
  <w:num w:numId="25">
    <w:abstractNumId w:val="20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88"/>
    <w:rsid w:val="000004EB"/>
    <w:rsid w:val="000006E9"/>
    <w:rsid w:val="00000F13"/>
    <w:rsid w:val="000011D2"/>
    <w:rsid w:val="000013A8"/>
    <w:rsid w:val="000015AC"/>
    <w:rsid w:val="00001AC7"/>
    <w:rsid w:val="00001F41"/>
    <w:rsid w:val="00002767"/>
    <w:rsid w:val="000027C0"/>
    <w:rsid w:val="00002BFB"/>
    <w:rsid w:val="00002DD5"/>
    <w:rsid w:val="00002E4B"/>
    <w:rsid w:val="00002EF4"/>
    <w:rsid w:val="00003B44"/>
    <w:rsid w:val="00004902"/>
    <w:rsid w:val="00004BB1"/>
    <w:rsid w:val="00005504"/>
    <w:rsid w:val="0000576D"/>
    <w:rsid w:val="00006B75"/>
    <w:rsid w:val="00006BDD"/>
    <w:rsid w:val="00006CFE"/>
    <w:rsid w:val="000071C3"/>
    <w:rsid w:val="0000735E"/>
    <w:rsid w:val="00007429"/>
    <w:rsid w:val="00007824"/>
    <w:rsid w:val="0001056E"/>
    <w:rsid w:val="00010B01"/>
    <w:rsid w:val="00010F80"/>
    <w:rsid w:val="000114C3"/>
    <w:rsid w:val="00011C61"/>
    <w:rsid w:val="00011C76"/>
    <w:rsid w:val="00011F1B"/>
    <w:rsid w:val="000125F0"/>
    <w:rsid w:val="000129BE"/>
    <w:rsid w:val="00012F53"/>
    <w:rsid w:val="00013639"/>
    <w:rsid w:val="00014FBF"/>
    <w:rsid w:val="000153B4"/>
    <w:rsid w:val="000155B6"/>
    <w:rsid w:val="0001592A"/>
    <w:rsid w:val="00017523"/>
    <w:rsid w:val="00017846"/>
    <w:rsid w:val="00017E99"/>
    <w:rsid w:val="000201F3"/>
    <w:rsid w:val="000202C2"/>
    <w:rsid w:val="000202EB"/>
    <w:rsid w:val="00021A10"/>
    <w:rsid w:val="000220F7"/>
    <w:rsid w:val="0002237F"/>
    <w:rsid w:val="000224E9"/>
    <w:rsid w:val="00022D65"/>
    <w:rsid w:val="000230B5"/>
    <w:rsid w:val="00023221"/>
    <w:rsid w:val="00023646"/>
    <w:rsid w:val="00024471"/>
    <w:rsid w:val="00024A33"/>
    <w:rsid w:val="00024A72"/>
    <w:rsid w:val="000253B7"/>
    <w:rsid w:val="00025DC6"/>
    <w:rsid w:val="00025DF9"/>
    <w:rsid w:val="000266A1"/>
    <w:rsid w:val="00026863"/>
    <w:rsid w:val="00026B3D"/>
    <w:rsid w:val="00026E63"/>
    <w:rsid w:val="00027566"/>
    <w:rsid w:val="000277D7"/>
    <w:rsid w:val="000278AE"/>
    <w:rsid w:val="000279E6"/>
    <w:rsid w:val="00030AE9"/>
    <w:rsid w:val="00030F10"/>
    <w:rsid w:val="00031929"/>
    <w:rsid w:val="000319F3"/>
    <w:rsid w:val="00031E5B"/>
    <w:rsid w:val="00032D23"/>
    <w:rsid w:val="0003332A"/>
    <w:rsid w:val="00034952"/>
    <w:rsid w:val="00034E61"/>
    <w:rsid w:val="00035812"/>
    <w:rsid w:val="00036267"/>
    <w:rsid w:val="0003663A"/>
    <w:rsid w:val="0003746B"/>
    <w:rsid w:val="0003754B"/>
    <w:rsid w:val="00040816"/>
    <w:rsid w:val="00041059"/>
    <w:rsid w:val="00041610"/>
    <w:rsid w:val="000424B6"/>
    <w:rsid w:val="00042705"/>
    <w:rsid w:val="00042964"/>
    <w:rsid w:val="00042A48"/>
    <w:rsid w:val="00042C3A"/>
    <w:rsid w:val="0004315F"/>
    <w:rsid w:val="0004325E"/>
    <w:rsid w:val="00043986"/>
    <w:rsid w:val="00044EB9"/>
    <w:rsid w:val="00044F45"/>
    <w:rsid w:val="00045AB0"/>
    <w:rsid w:val="000465EC"/>
    <w:rsid w:val="00046AAA"/>
    <w:rsid w:val="00047062"/>
    <w:rsid w:val="00047540"/>
    <w:rsid w:val="000479AB"/>
    <w:rsid w:val="00047F92"/>
    <w:rsid w:val="000508A4"/>
    <w:rsid w:val="000519FE"/>
    <w:rsid w:val="00052152"/>
    <w:rsid w:val="00052202"/>
    <w:rsid w:val="0005262A"/>
    <w:rsid w:val="00052A09"/>
    <w:rsid w:val="00052A54"/>
    <w:rsid w:val="00052BA0"/>
    <w:rsid w:val="000532A4"/>
    <w:rsid w:val="00053536"/>
    <w:rsid w:val="00053C9B"/>
    <w:rsid w:val="00053F8F"/>
    <w:rsid w:val="00054239"/>
    <w:rsid w:val="000543D6"/>
    <w:rsid w:val="000545CF"/>
    <w:rsid w:val="000548EE"/>
    <w:rsid w:val="00054FA9"/>
    <w:rsid w:val="00055019"/>
    <w:rsid w:val="00055107"/>
    <w:rsid w:val="00055638"/>
    <w:rsid w:val="00055D75"/>
    <w:rsid w:val="00055FEB"/>
    <w:rsid w:val="000563B4"/>
    <w:rsid w:val="000567A9"/>
    <w:rsid w:val="00056FE4"/>
    <w:rsid w:val="000572F8"/>
    <w:rsid w:val="00057BE1"/>
    <w:rsid w:val="00060527"/>
    <w:rsid w:val="000606E8"/>
    <w:rsid w:val="00060A59"/>
    <w:rsid w:val="00061CF7"/>
    <w:rsid w:val="00061FD4"/>
    <w:rsid w:val="000624B2"/>
    <w:rsid w:val="00063375"/>
    <w:rsid w:val="000633B1"/>
    <w:rsid w:val="00064078"/>
    <w:rsid w:val="000644B9"/>
    <w:rsid w:val="00065D13"/>
    <w:rsid w:val="0006608B"/>
    <w:rsid w:val="000666AB"/>
    <w:rsid w:val="000669A9"/>
    <w:rsid w:val="00066B88"/>
    <w:rsid w:val="00066F91"/>
    <w:rsid w:val="00067ADE"/>
    <w:rsid w:val="00067E64"/>
    <w:rsid w:val="00067E98"/>
    <w:rsid w:val="000705EE"/>
    <w:rsid w:val="000707A1"/>
    <w:rsid w:val="00070FCE"/>
    <w:rsid w:val="00072032"/>
    <w:rsid w:val="00072BE0"/>
    <w:rsid w:val="0007331A"/>
    <w:rsid w:val="000743B7"/>
    <w:rsid w:val="00074444"/>
    <w:rsid w:val="00074D7E"/>
    <w:rsid w:val="000751A0"/>
    <w:rsid w:val="000751BF"/>
    <w:rsid w:val="000754BA"/>
    <w:rsid w:val="000766B9"/>
    <w:rsid w:val="00077606"/>
    <w:rsid w:val="000776E5"/>
    <w:rsid w:val="00080787"/>
    <w:rsid w:val="00080B45"/>
    <w:rsid w:val="00080ED5"/>
    <w:rsid w:val="00081027"/>
    <w:rsid w:val="000817F0"/>
    <w:rsid w:val="0008197D"/>
    <w:rsid w:val="00082AFC"/>
    <w:rsid w:val="00082B2D"/>
    <w:rsid w:val="00082CED"/>
    <w:rsid w:val="00082E3A"/>
    <w:rsid w:val="000832BE"/>
    <w:rsid w:val="000835FD"/>
    <w:rsid w:val="000838E5"/>
    <w:rsid w:val="0008397F"/>
    <w:rsid w:val="00083B8A"/>
    <w:rsid w:val="0008496F"/>
    <w:rsid w:val="000869D8"/>
    <w:rsid w:val="00086AFD"/>
    <w:rsid w:val="0008762C"/>
    <w:rsid w:val="00087D6B"/>
    <w:rsid w:val="00090026"/>
    <w:rsid w:val="00090363"/>
    <w:rsid w:val="00090A5F"/>
    <w:rsid w:val="000914D7"/>
    <w:rsid w:val="000918BB"/>
    <w:rsid w:val="00091906"/>
    <w:rsid w:val="00092015"/>
    <w:rsid w:val="0009201D"/>
    <w:rsid w:val="00092928"/>
    <w:rsid w:val="00092AC8"/>
    <w:rsid w:val="00092E2B"/>
    <w:rsid w:val="00093134"/>
    <w:rsid w:val="00093658"/>
    <w:rsid w:val="00093723"/>
    <w:rsid w:val="000937C0"/>
    <w:rsid w:val="000938AF"/>
    <w:rsid w:val="00093A1B"/>
    <w:rsid w:val="0009424B"/>
    <w:rsid w:val="00094974"/>
    <w:rsid w:val="0009640F"/>
    <w:rsid w:val="00096A93"/>
    <w:rsid w:val="00096AAB"/>
    <w:rsid w:val="000974D4"/>
    <w:rsid w:val="000976F3"/>
    <w:rsid w:val="000978CB"/>
    <w:rsid w:val="00097EB7"/>
    <w:rsid w:val="000A00B6"/>
    <w:rsid w:val="000A064B"/>
    <w:rsid w:val="000A1A8F"/>
    <w:rsid w:val="000A1D1E"/>
    <w:rsid w:val="000A297F"/>
    <w:rsid w:val="000A2B25"/>
    <w:rsid w:val="000A2C14"/>
    <w:rsid w:val="000A3704"/>
    <w:rsid w:val="000A3818"/>
    <w:rsid w:val="000A3916"/>
    <w:rsid w:val="000A3E6B"/>
    <w:rsid w:val="000A3E89"/>
    <w:rsid w:val="000A3EB7"/>
    <w:rsid w:val="000A4105"/>
    <w:rsid w:val="000A4C39"/>
    <w:rsid w:val="000A5132"/>
    <w:rsid w:val="000A5E29"/>
    <w:rsid w:val="000A643B"/>
    <w:rsid w:val="000A6959"/>
    <w:rsid w:val="000A69B5"/>
    <w:rsid w:val="000A6A26"/>
    <w:rsid w:val="000A74B6"/>
    <w:rsid w:val="000A78CA"/>
    <w:rsid w:val="000A791D"/>
    <w:rsid w:val="000B0008"/>
    <w:rsid w:val="000B0324"/>
    <w:rsid w:val="000B05DC"/>
    <w:rsid w:val="000B0DFE"/>
    <w:rsid w:val="000B12EB"/>
    <w:rsid w:val="000B166D"/>
    <w:rsid w:val="000B1BC4"/>
    <w:rsid w:val="000B1FAD"/>
    <w:rsid w:val="000B2329"/>
    <w:rsid w:val="000B256C"/>
    <w:rsid w:val="000B2812"/>
    <w:rsid w:val="000B2B2B"/>
    <w:rsid w:val="000B3523"/>
    <w:rsid w:val="000B3B82"/>
    <w:rsid w:val="000B3C7C"/>
    <w:rsid w:val="000B4669"/>
    <w:rsid w:val="000B4811"/>
    <w:rsid w:val="000B4C43"/>
    <w:rsid w:val="000B5048"/>
    <w:rsid w:val="000B564D"/>
    <w:rsid w:val="000B5A26"/>
    <w:rsid w:val="000B5D12"/>
    <w:rsid w:val="000B5D3E"/>
    <w:rsid w:val="000B7333"/>
    <w:rsid w:val="000B75FF"/>
    <w:rsid w:val="000B7C51"/>
    <w:rsid w:val="000B7D7A"/>
    <w:rsid w:val="000C0116"/>
    <w:rsid w:val="000C048C"/>
    <w:rsid w:val="000C06D7"/>
    <w:rsid w:val="000C0CE6"/>
    <w:rsid w:val="000C0DC0"/>
    <w:rsid w:val="000C21F2"/>
    <w:rsid w:val="000C27BB"/>
    <w:rsid w:val="000C2B41"/>
    <w:rsid w:val="000C2B65"/>
    <w:rsid w:val="000C2F52"/>
    <w:rsid w:val="000C5374"/>
    <w:rsid w:val="000C5AE3"/>
    <w:rsid w:val="000C5FBE"/>
    <w:rsid w:val="000C61D2"/>
    <w:rsid w:val="000C62A7"/>
    <w:rsid w:val="000C62E1"/>
    <w:rsid w:val="000C65FA"/>
    <w:rsid w:val="000C6921"/>
    <w:rsid w:val="000C6999"/>
    <w:rsid w:val="000C7819"/>
    <w:rsid w:val="000D0274"/>
    <w:rsid w:val="000D065E"/>
    <w:rsid w:val="000D16A1"/>
    <w:rsid w:val="000D1E1F"/>
    <w:rsid w:val="000D257A"/>
    <w:rsid w:val="000D273E"/>
    <w:rsid w:val="000D2B5F"/>
    <w:rsid w:val="000D2D95"/>
    <w:rsid w:val="000D2DB9"/>
    <w:rsid w:val="000D3137"/>
    <w:rsid w:val="000D37F1"/>
    <w:rsid w:val="000D476E"/>
    <w:rsid w:val="000D5220"/>
    <w:rsid w:val="000D5BC9"/>
    <w:rsid w:val="000D5EDB"/>
    <w:rsid w:val="000D6257"/>
    <w:rsid w:val="000D68F4"/>
    <w:rsid w:val="000D6B91"/>
    <w:rsid w:val="000D6F2E"/>
    <w:rsid w:val="000D72A6"/>
    <w:rsid w:val="000E0955"/>
    <w:rsid w:val="000E0BBF"/>
    <w:rsid w:val="000E0C03"/>
    <w:rsid w:val="000E201A"/>
    <w:rsid w:val="000E239A"/>
    <w:rsid w:val="000E270B"/>
    <w:rsid w:val="000E2BA0"/>
    <w:rsid w:val="000E2BB1"/>
    <w:rsid w:val="000E2C6F"/>
    <w:rsid w:val="000E312C"/>
    <w:rsid w:val="000E5550"/>
    <w:rsid w:val="000E5B4C"/>
    <w:rsid w:val="000E62C3"/>
    <w:rsid w:val="000E639F"/>
    <w:rsid w:val="000E63C0"/>
    <w:rsid w:val="000E6A6A"/>
    <w:rsid w:val="000E7F9B"/>
    <w:rsid w:val="000F016D"/>
    <w:rsid w:val="000F0262"/>
    <w:rsid w:val="000F0508"/>
    <w:rsid w:val="000F0D11"/>
    <w:rsid w:val="000F0DC7"/>
    <w:rsid w:val="000F1FC5"/>
    <w:rsid w:val="000F2570"/>
    <w:rsid w:val="000F28BA"/>
    <w:rsid w:val="000F3560"/>
    <w:rsid w:val="000F3A29"/>
    <w:rsid w:val="000F3BAD"/>
    <w:rsid w:val="000F3DB1"/>
    <w:rsid w:val="000F43C4"/>
    <w:rsid w:val="000F4569"/>
    <w:rsid w:val="000F47A6"/>
    <w:rsid w:val="000F6376"/>
    <w:rsid w:val="000F6929"/>
    <w:rsid w:val="000F7253"/>
    <w:rsid w:val="000F7A83"/>
    <w:rsid w:val="000F7CD0"/>
    <w:rsid w:val="001004A0"/>
    <w:rsid w:val="00100C1C"/>
    <w:rsid w:val="001019E3"/>
    <w:rsid w:val="00101E53"/>
    <w:rsid w:val="00102D2B"/>
    <w:rsid w:val="0010318D"/>
    <w:rsid w:val="00103386"/>
    <w:rsid w:val="00103502"/>
    <w:rsid w:val="001039B5"/>
    <w:rsid w:val="00103E89"/>
    <w:rsid w:val="001040ED"/>
    <w:rsid w:val="001045FA"/>
    <w:rsid w:val="00104904"/>
    <w:rsid w:val="00104F13"/>
    <w:rsid w:val="00105E47"/>
    <w:rsid w:val="00106679"/>
    <w:rsid w:val="00107605"/>
    <w:rsid w:val="0010793A"/>
    <w:rsid w:val="00110A4C"/>
    <w:rsid w:val="00110C81"/>
    <w:rsid w:val="001110B3"/>
    <w:rsid w:val="001115DA"/>
    <w:rsid w:val="001117B1"/>
    <w:rsid w:val="001138CE"/>
    <w:rsid w:val="00114B43"/>
    <w:rsid w:val="00115265"/>
    <w:rsid w:val="00115A39"/>
    <w:rsid w:val="00115A64"/>
    <w:rsid w:val="00115E13"/>
    <w:rsid w:val="00115FC0"/>
    <w:rsid w:val="00117028"/>
    <w:rsid w:val="00117668"/>
    <w:rsid w:val="0012012C"/>
    <w:rsid w:val="001202B7"/>
    <w:rsid w:val="00120720"/>
    <w:rsid w:val="001208F6"/>
    <w:rsid w:val="0012095F"/>
    <w:rsid w:val="00120EB9"/>
    <w:rsid w:val="001210E0"/>
    <w:rsid w:val="001217A0"/>
    <w:rsid w:val="00121FCA"/>
    <w:rsid w:val="001225B4"/>
    <w:rsid w:val="001229A5"/>
    <w:rsid w:val="00122B91"/>
    <w:rsid w:val="001232A5"/>
    <w:rsid w:val="00124013"/>
    <w:rsid w:val="001240CC"/>
    <w:rsid w:val="00125810"/>
    <w:rsid w:val="00125839"/>
    <w:rsid w:val="0012588E"/>
    <w:rsid w:val="00125C6B"/>
    <w:rsid w:val="001268AD"/>
    <w:rsid w:val="0012691B"/>
    <w:rsid w:val="00126E9E"/>
    <w:rsid w:val="00126F5C"/>
    <w:rsid w:val="00127458"/>
    <w:rsid w:val="0012787A"/>
    <w:rsid w:val="00130499"/>
    <w:rsid w:val="001308AD"/>
    <w:rsid w:val="001317F6"/>
    <w:rsid w:val="001318C8"/>
    <w:rsid w:val="001328D6"/>
    <w:rsid w:val="0013334B"/>
    <w:rsid w:val="00133EBE"/>
    <w:rsid w:val="00133F7F"/>
    <w:rsid w:val="0013421B"/>
    <w:rsid w:val="00134372"/>
    <w:rsid w:val="00134459"/>
    <w:rsid w:val="0013455C"/>
    <w:rsid w:val="00134802"/>
    <w:rsid w:val="0013520E"/>
    <w:rsid w:val="001353E3"/>
    <w:rsid w:val="00135454"/>
    <w:rsid w:val="00135DF6"/>
    <w:rsid w:val="00136043"/>
    <w:rsid w:val="00136B5C"/>
    <w:rsid w:val="00137978"/>
    <w:rsid w:val="00137BE9"/>
    <w:rsid w:val="0014045C"/>
    <w:rsid w:val="00140513"/>
    <w:rsid w:val="00140BC0"/>
    <w:rsid w:val="001415ED"/>
    <w:rsid w:val="001416F8"/>
    <w:rsid w:val="00141C04"/>
    <w:rsid w:val="00141CC0"/>
    <w:rsid w:val="001425CB"/>
    <w:rsid w:val="00142EF9"/>
    <w:rsid w:val="00143637"/>
    <w:rsid w:val="00143EAA"/>
    <w:rsid w:val="00144239"/>
    <w:rsid w:val="001445CB"/>
    <w:rsid w:val="00144C2A"/>
    <w:rsid w:val="001453F2"/>
    <w:rsid w:val="001455BA"/>
    <w:rsid w:val="00145952"/>
    <w:rsid w:val="00146DF1"/>
    <w:rsid w:val="001470BC"/>
    <w:rsid w:val="00147202"/>
    <w:rsid w:val="0014730B"/>
    <w:rsid w:val="00147754"/>
    <w:rsid w:val="00147D31"/>
    <w:rsid w:val="00147E3E"/>
    <w:rsid w:val="0015020C"/>
    <w:rsid w:val="00150822"/>
    <w:rsid w:val="00151033"/>
    <w:rsid w:val="00151112"/>
    <w:rsid w:val="00151165"/>
    <w:rsid w:val="00151709"/>
    <w:rsid w:val="001518EC"/>
    <w:rsid w:val="00151B6C"/>
    <w:rsid w:val="00151D04"/>
    <w:rsid w:val="00152379"/>
    <w:rsid w:val="00152390"/>
    <w:rsid w:val="001525C7"/>
    <w:rsid w:val="001533BC"/>
    <w:rsid w:val="00153450"/>
    <w:rsid w:val="00153B92"/>
    <w:rsid w:val="00154056"/>
    <w:rsid w:val="0015435E"/>
    <w:rsid w:val="0015464E"/>
    <w:rsid w:val="00154B32"/>
    <w:rsid w:val="001554D8"/>
    <w:rsid w:val="0015573A"/>
    <w:rsid w:val="00156003"/>
    <w:rsid w:val="00156424"/>
    <w:rsid w:val="00156AB1"/>
    <w:rsid w:val="00156E39"/>
    <w:rsid w:val="001573BB"/>
    <w:rsid w:val="001575F3"/>
    <w:rsid w:val="00157704"/>
    <w:rsid w:val="00157C30"/>
    <w:rsid w:val="00157DDA"/>
    <w:rsid w:val="001603A5"/>
    <w:rsid w:val="00160571"/>
    <w:rsid w:val="00160E38"/>
    <w:rsid w:val="00161443"/>
    <w:rsid w:val="001614EF"/>
    <w:rsid w:val="0016212F"/>
    <w:rsid w:val="001621D6"/>
    <w:rsid w:val="0016295D"/>
    <w:rsid w:val="0016319E"/>
    <w:rsid w:val="0016369F"/>
    <w:rsid w:val="0016423A"/>
    <w:rsid w:val="0016498A"/>
    <w:rsid w:val="001654B4"/>
    <w:rsid w:val="00165902"/>
    <w:rsid w:val="00165D9A"/>
    <w:rsid w:val="00166269"/>
    <w:rsid w:val="0016711A"/>
    <w:rsid w:val="0016727F"/>
    <w:rsid w:val="00167300"/>
    <w:rsid w:val="00167502"/>
    <w:rsid w:val="001676CC"/>
    <w:rsid w:val="0017053E"/>
    <w:rsid w:val="00170CD6"/>
    <w:rsid w:val="00170D7B"/>
    <w:rsid w:val="001714FC"/>
    <w:rsid w:val="001723DE"/>
    <w:rsid w:val="00172852"/>
    <w:rsid w:val="00173516"/>
    <w:rsid w:val="001736E9"/>
    <w:rsid w:val="00173757"/>
    <w:rsid w:val="00173CE1"/>
    <w:rsid w:val="00173FC4"/>
    <w:rsid w:val="001746D6"/>
    <w:rsid w:val="00175141"/>
    <w:rsid w:val="001778FB"/>
    <w:rsid w:val="00177A90"/>
    <w:rsid w:val="00177FEA"/>
    <w:rsid w:val="00180206"/>
    <w:rsid w:val="00180376"/>
    <w:rsid w:val="00180A1F"/>
    <w:rsid w:val="00180A7C"/>
    <w:rsid w:val="00181681"/>
    <w:rsid w:val="0018201E"/>
    <w:rsid w:val="00182040"/>
    <w:rsid w:val="00182554"/>
    <w:rsid w:val="00183A41"/>
    <w:rsid w:val="00184529"/>
    <w:rsid w:val="001845B2"/>
    <w:rsid w:val="001850ED"/>
    <w:rsid w:val="001854B0"/>
    <w:rsid w:val="001856C5"/>
    <w:rsid w:val="00185F39"/>
    <w:rsid w:val="00185FA8"/>
    <w:rsid w:val="001863B0"/>
    <w:rsid w:val="001868FA"/>
    <w:rsid w:val="0019078B"/>
    <w:rsid w:val="00190862"/>
    <w:rsid w:val="00190A56"/>
    <w:rsid w:val="00191278"/>
    <w:rsid w:val="001912A4"/>
    <w:rsid w:val="00192989"/>
    <w:rsid w:val="00192B2D"/>
    <w:rsid w:val="00193167"/>
    <w:rsid w:val="001932CC"/>
    <w:rsid w:val="0019338E"/>
    <w:rsid w:val="0019369E"/>
    <w:rsid w:val="001938C9"/>
    <w:rsid w:val="00193A34"/>
    <w:rsid w:val="00194084"/>
    <w:rsid w:val="0019451E"/>
    <w:rsid w:val="00194D44"/>
    <w:rsid w:val="00195207"/>
    <w:rsid w:val="0019638C"/>
    <w:rsid w:val="00196D39"/>
    <w:rsid w:val="00197E38"/>
    <w:rsid w:val="001A106B"/>
    <w:rsid w:val="001A1624"/>
    <w:rsid w:val="001A1D3A"/>
    <w:rsid w:val="001A1D65"/>
    <w:rsid w:val="001A1EA0"/>
    <w:rsid w:val="001A25B7"/>
    <w:rsid w:val="001A2EF2"/>
    <w:rsid w:val="001A3190"/>
    <w:rsid w:val="001A4735"/>
    <w:rsid w:val="001A4DF2"/>
    <w:rsid w:val="001A5A81"/>
    <w:rsid w:val="001A678C"/>
    <w:rsid w:val="001A6839"/>
    <w:rsid w:val="001A6C70"/>
    <w:rsid w:val="001A6F54"/>
    <w:rsid w:val="001A7507"/>
    <w:rsid w:val="001A75DD"/>
    <w:rsid w:val="001B024E"/>
    <w:rsid w:val="001B03C2"/>
    <w:rsid w:val="001B0856"/>
    <w:rsid w:val="001B0D2D"/>
    <w:rsid w:val="001B0EE5"/>
    <w:rsid w:val="001B1C10"/>
    <w:rsid w:val="001B1DED"/>
    <w:rsid w:val="001B4221"/>
    <w:rsid w:val="001B4343"/>
    <w:rsid w:val="001B44FB"/>
    <w:rsid w:val="001B4734"/>
    <w:rsid w:val="001B5007"/>
    <w:rsid w:val="001B50C0"/>
    <w:rsid w:val="001B5417"/>
    <w:rsid w:val="001B559C"/>
    <w:rsid w:val="001B561D"/>
    <w:rsid w:val="001B56A9"/>
    <w:rsid w:val="001B59AE"/>
    <w:rsid w:val="001B5ABE"/>
    <w:rsid w:val="001B5EEF"/>
    <w:rsid w:val="001B5F1F"/>
    <w:rsid w:val="001B642E"/>
    <w:rsid w:val="001B6C32"/>
    <w:rsid w:val="001B6CFE"/>
    <w:rsid w:val="001B6F2E"/>
    <w:rsid w:val="001B7010"/>
    <w:rsid w:val="001B7445"/>
    <w:rsid w:val="001B7B7F"/>
    <w:rsid w:val="001B7CE4"/>
    <w:rsid w:val="001C04CE"/>
    <w:rsid w:val="001C0CA0"/>
    <w:rsid w:val="001C102F"/>
    <w:rsid w:val="001C144F"/>
    <w:rsid w:val="001C1533"/>
    <w:rsid w:val="001C1AC4"/>
    <w:rsid w:val="001C2122"/>
    <w:rsid w:val="001C294D"/>
    <w:rsid w:val="001C2D30"/>
    <w:rsid w:val="001C3344"/>
    <w:rsid w:val="001C357D"/>
    <w:rsid w:val="001C35C4"/>
    <w:rsid w:val="001C3932"/>
    <w:rsid w:val="001C41B8"/>
    <w:rsid w:val="001C46BB"/>
    <w:rsid w:val="001C4805"/>
    <w:rsid w:val="001C4A77"/>
    <w:rsid w:val="001C53CC"/>
    <w:rsid w:val="001C5701"/>
    <w:rsid w:val="001C5F66"/>
    <w:rsid w:val="001C5FB4"/>
    <w:rsid w:val="001C63A1"/>
    <w:rsid w:val="001C73B1"/>
    <w:rsid w:val="001C74AE"/>
    <w:rsid w:val="001C79B8"/>
    <w:rsid w:val="001D02B7"/>
    <w:rsid w:val="001D05F1"/>
    <w:rsid w:val="001D0695"/>
    <w:rsid w:val="001D132D"/>
    <w:rsid w:val="001D1BB0"/>
    <w:rsid w:val="001D1C09"/>
    <w:rsid w:val="001D1FDB"/>
    <w:rsid w:val="001D2475"/>
    <w:rsid w:val="001D27C0"/>
    <w:rsid w:val="001D2C2E"/>
    <w:rsid w:val="001D345B"/>
    <w:rsid w:val="001D3A09"/>
    <w:rsid w:val="001D3CCC"/>
    <w:rsid w:val="001D4C2F"/>
    <w:rsid w:val="001D5566"/>
    <w:rsid w:val="001D57E6"/>
    <w:rsid w:val="001D6137"/>
    <w:rsid w:val="001D644B"/>
    <w:rsid w:val="001D65CF"/>
    <w:rsid w:val="001D6CEC"/>
    <w:rsid w:val="001D723D"/>
    <w:rsid w:val="001D77FF"/>
    <w:rsid w:val="001D79C8"/>
    <w:rsid w:val="001E0474"/>
    <w:rsid w:val="001E0701"/>
    <w:rsid w:val="001E0922"/>
    <w:rsid w:val="001E0ADC"/>
    <w:rsid w:val="001E0C43"/>
    <w:rsid w:val="001E0D0A"/>
    <w:rsid w:val="001E0F17"/>
    <w:rsid w:val="001E27DE"/>
    <w:rsid w:val="001E36B3"/>
    <w:rsid w:val="001E3B2A"/>
    <w:rsid w:val="001E48F7"/>
    <w:rsid w:val="001E4CE5"/>
    <w:rsid w:val="001E62E4"/>
    <w:rsid w:val="001E7A74"/>
    <w:rsid w:val="001E7F02"/>
    <w:rsid w:val="001F0285"/>
    <w:rsid w:val="001F051A"/>
    <w:rsid w:val="001F10B5"/>
    <w:rsid w:val="001F23B6"/>
    <w:rsid w:val="001F25EF"/>
    <w:rsid w:val="001F2618"/>
    <w:rsid w:val="001F2B84"/>
    <w:rsid w:val="001F3715"/>
    <w:rsid w:val="001F3800"/>
    <w:rsid w:val="001F3E08"/>
    <w:rsid w:val="001F4257"/>
    <w:rsid w:val="001F42A4"/>
    <w:rsid w:val="001F42B8"/>
    <w:rsid w:val="001F4B2C"/>
    <w:rsid w:val="001F4BDA"/>
    <w:rsid w:val="001F4D65"/>
    <w:rsid w:val="001F4F3A"/>
    <w:rsid w:val="001F6264"/>
    <w:rsid w:val="001F63F1"/>
    <w:rsid w:val="001F6531"/>
    <w:rsid w:val="001F73B2"/>
    <w:rsid w:val="001F745C"/>
    <w:rsid w:val="001F78D0"/>
    <w:rsid w:val="00200414"/>
    <w:rsid w:val="00200522"/>
    <w:rsid w:val="002008A4"/>
    <w:rsid w:val="00200C5C"/>
    <w:rsid w:val="00200D9A"/>
    <w:rsid w:val="00200F4F"/>
    <w:rsid w:val="002013DA"/>
    <w:rsid w:val="002015FC"/>
    <w:rsid w:val="00201F5E"/>
    <w:rsid w:val="00202062"/>
    <w:rsid w:val="00202A5C"/>
    <w:rsid w:val="00202EE9"/>
    <w:rsid w:val="0020521C"/>
    <w:rsid w:val="002055C3"/>
    <w:rsid w:val="00205B9C"/>
    <w:rsid w:val="0020603C"/>
    <w:rsid w:val="002062C6"/>
    <w:rsid w:val="00206CBB"/>
    <w:rsid w:val="00206F15"/>
    <w:rsid w:val="002072BD"/>
    <w:rsid w:val="00207D19"/>
    <w:rsid w:val="0021049F"/>
    <w:rsid w:val="0021094A"/>
    <w:rsid w:val="00210DD0"/>
    <w:rsid w:val="00211061"/>
    <w:rsid w:val="00211106"/>
    <w:rsid w:val="002112C5"/>
    <w:rsid w:val="002115E4"/>
    <w:rsid w:val="0021280C"/>
    <w:rsid w:val="002135DA"/>
    <w:rsid w:val="002136AF"/>
    <w:rsid w:val="00213746"/>
    <w:rsid w:val="00213922"/>
    <w:rsid w:val="00213AA5"/>
    <w:rsid w:val="0021409D"/>
    <w:rsid w:val="00214552"/>
    <w:rsid w:val="00214AA9"/>
    <w:rsid w:val="00214B75"/>
    <w:rsid w:val="0021502E"/>
    <w:rsid w:val="002153FE"/>
    <w:rsid w:val="00215CF6"/>
    <w:rsid w:val="002165D2"/>
    <w:rsid w:val="00216DD7"/>
    <w:rsid w:val="00217163"/>
    <w:rsid w:val="002172BB"/>
    <w:rsid w:val="0021761E"/>
    <w:rsid w:val="0021793B"/>
    <w:rsid w:val="00217CCF"/>
    <w:rsid w:val="0022103B"/>
    <w:rsid w:val="00221690"/>
    <w:rsid w:val="0022185A"/>
    <w:rsid w:val="0022188C"/>
    <w:rsid w:val="002225F6"/>
    <w:rsid w:val="002227FB"/>
    <w:rsid w:val="00222BEC"/>
    <w:rsid w:val="00222C7A"/>
    <w:rsid w:val="00223185"/>
    <w:rsid w:val="00223254"/>
    <w:rsid w:val="002233AA"/>
    <w:rsid w:val="00223C72"/>
    <w:rsid w:val="00225400"/>
    <w:rsid w:val="00225C68"/>
    <w:rsid w:val="00225F2B"/>
    <w:rsid w:val="00226182"/>
    <w:rsid w:val="0022622F"/>
    <w:rsid w:val="00226BBE"/>
    <w:rsid w:val="00227525"/>
    <w:rsid w:val="00227643"/>
    <w:rsid w:val="00227FF8"/>
    <w:rsid w:val="0023044F"/>
    <w:rsid w:val="002306F1"/>
    <w:rsid w:val="0023079A"/>
    <w:rsid w:val="00230A96"/>
    <w:rsid w:val="002314F5"/>
    <w:rsid w:val="002315E5"/>
    <w:rsid w:val="002315E6"/>
    <w:rsid w:val="002315FD"/>
    <w:rsid w:val="002316B1"/>
    <w:rsid w:val="0023180A"/>
    <w:rsid w:val="002321AA"/>
    <w:rsid w:val="0023267D"/>
    <w:rsid w:val="002327AD"/>
    <w:rsid w:val="00232E83"/>
    <w:rsid w:val="00234332"/>
    <w:rsid w:val="00234B16"/>
    <w:rsid w:val="00234C16"/>
    <w:rsid w:val="0023501C"/>
    <w:rsid w:val="00235334"/>
    <w:rsid w:val="002356A5"/>
    <w:rsid w:val="00236124"/>
    <w:rsid w:val="0023637B"/>
    <w:rsid w:val="002369D6"/>
    <w:rsid w:val="00236B1A"/>
    <w:rsid w:val="00236BC1"/>
    <w:rsid w:val="00237579"/>
    <w:rsid w:val="00237761"/>
    <w:rsid w:val="00237AE7"/>
    <w:rsid w:val="00237EA4"/>
    <w:rsid w:val="00240598"/>
    <w:rsid w:val="00240905"/>
    <w:rsid w:val="00240FAF"/>
    <w:rsid w:val="00241122"/>
    <w:rsid w:val="0024140D"/>
    <w:rsid w:val="002414B7"/>
    <w:rsid w:val="00241C1B"/>
    <w:rsid w:val="00241FF5"/>
    <w:rsid w:val="002424E6"/>
    <w:rsid w:val="002425AB"/>
    <w:rsid w:val="00243D24"/>
    <w:rsid w:val="0024524F"/>
    <w:rsid w:val="002459EA"/>
    <w:rsid w:val="00245D0A"/>
    <w:rsid w:val="00245D8A"/>
    <w:rsid w:val="00246290"/>
    <w:rsid w:val="002470CD"/>
    <w:rsid w:val="00247D34"/>
    <w:rsid w:val="002500A6"/>
    <w:rsid w:val="00250B28"/>
    <w:rsid w:val="00250DE0"/>
    <w:rsid w:val="00250FC0"/>
    <w:rsid w:val="00251017"/>
    <w:rsid w:val="00251BAA"/>
    <w:rsid w:val="00251C1F"/>
    <w:rsid w:val="00251EEB"/>
    <w:rsid w:val="002521CC"/>
    <w:rsid w:val="00252CE2"/>
    <w:rsid w:val="00252DD9"/>
    <w:rsid w:val="00252EC5"/>
    <w:rsid w:val="00253A77"/>
    <w:rsid w:val="00253C6A"/>
    <w:rsid w:val="002541C0"/>
    <w:rsid w:val="00254F29"/>
    <w:rsid w:val="00255826"/>
    <w:rsid w:val="002568AD"/>
    <w:rsid w:val="00256C27"/>
    <w:rsid w:val="00257060"/>
    <w:rsid w:val="00257AED"/>
    <w:rsid w:val="00257B0A"/>
    <w:rsid w:val="0026006F"/>
    <w:rsid w:val="0026088B"/>
    <w:rsid w:val="002608D0"/>
    <w:rsid w:val="00260F9C"/>
    <w:rsid w:val="00261301"/>
    <w:rsid w:val="00261AA2"/>
    <w:rsid w:val="002622B5"/>
    <w:rsid w:val="002632EB"/>
    <w:rsid w:val="002634EB"/>
    <w:rsid w:val="002638D3"/>
    <w:rsid w:val="00264087"/>
    <w:rsid w:val="002644C0"/>
    <w:rsid w:val="002646CD"/>
    <w:rsid w:val="00264BCC"/>
    <w:rsid w:val="00265807"/>
    <w:rsid w:val="00265C56"/>
    <w:rsid w:val="00265F51"/>
    <w:rsid w:val="00266139"/>
    <w:rsid w:val="002661DB"/>
    <w:rsid w:val="002662B3"/>
    <w:rsid w:val="00266AC8"/>
    <w:rsid w:val="00266C3F"/>
    <w:rsid w:val="00266E27"/>
    <w:rsid w:val="002670EB"/>
    <w:rsid w:val="0026722A"/>
    <w:rsid w:val="0026731B"/>
    <w:rsid w:val="00267487"/>
    <w:rsid w:val="0026759B"/>
    <w:rsid w:val="002675FD"/>
    <w:rsid w:val="00270CA4"/>
    <w:rsid w:val="0027115D"/>
    <w:rsid w:val="00271D01"/>
    <w:rsid w:val="00271E53"/>
    <w:rsid w:val="002726D6"/>
    <w:rsid w:val="0027466C"/>
    <w:rsid w:val="002747E8"/>
    <w:rsid w:val="00274BA6"/>
    <w:rsid w:val="00275083"/>
    <w:rsid w:val="00275163"/>
    <w:rsid w:val="002756F8"/>
    <w:rsid w:val="00275776"/>
    <w:rsid w:val="002758FC"/>
    <w:rsid w:val="00276A7C"/>
    <w:rsid w:val="00277984"/>
    <w:rsid w:val="00277F35"/>
    <w:rsid w:val="002800CB"/>
    <w:rsid w:val="00280148"/>
    <w:rsid w:val="00280689"/>
    <w:rsid w:val="0028150C"/>
    <w:rsid w:val="002815D0"/>
    <w:rsid w:val="00281C71"/>
    <w:rsid w:val="00282642"/>
    <w:rsid w:val="00282A51"/>
    <w:rsid w:val="00282A89"/>
    <w:rsid w:val="00282FFD"/>
    <w:rsid w:val="00283CBE"/>
    <w:rsid w:val="00283EA5"/>
    <w:rsid w:val="0028441F"/>
    <w:rsid w:val="002847ED"/>
    <w:rsid w:val="00285B9D"/>
    <w:rsid w:val="0028613E"/>
    <w:rsid w:val="00286387"/>
    <w:rsid w:val="002868BA"/>
    <w:rsid w:val="002869D6"/>
    <w:rsid w:val="00286F6F"/>
    <w:rsid w:val="00287A4F"/>
    <w:rsid w:val="002900C7"/>
    <w:rsid w:val="00290461"/>
    <w:rsid w:val="00290907"/>
    <w:rsid w:val="00290BFD"/>
    <w:rsid w:val="00292208"/>
    <w:rsid w:val="002927DC"/>
    <w:rsid w:val="002929C9"/>
    <w:rsid w:val="00292A2F"/>
    <w:rsid w:val="00292FAE"/>
    <w:rsid w:val="002930EA"/>
    <w:rsid w:val="00293645"/>
    <w:rsid w:val="0029369D"/>
    <w:rsid w:val="002938D9"/>
    <w:rsid w:val="00294C32"/>
    <w:rsid w:val="00294EDA"/>
    <w:rsid w:val="00294F44"/>
    <w:rsid w:val="0029527F"/>
    <w:rsid w:val="0029536F"/>
    <w:rsid w:val="00295439"/>
    <w:rsid w:val="002975F7"/>
    <w:rsid w:val="0029799A"/>
    <w:rsid w:val="00297BE2"/>
    <w:rsid w:val="002A038C"/>
    <w:rsid w:val="002A075B"/>
    <w:rsid w:val="002A08A7"/>
    <w:rsid w:val="002A22E1"/>
    <w:rsid w:val="002A29BF"/>
    <w:rsid w:val="002A2C09"/>
    <w:rsid w:val="002A2EAD"/>
    <w:rsid w:val="002A32B6"/>
    <w:rsid w:val="002A3617"/>
    <w:rsid w:val="002A3899"/>
    <w:rsid w:val="002A3A03"/>
    <w:rsid w:val="002A46D7"/>
    <w:rsid w:val="002A4A4D"/>
    <w:rsid w:val="002A4C24"/>
    <w:rsid w:val="002A4CA8"/>
    <w:rsid w:val="002A567F"/>
    <w:rsid w:val="002A5863"/>
    <w:rsid w:val="002A5DE2"/>
    <w:rsid w:val="002A5E81"/>
    <w:rsid w:val="002A5E96"/>
    <w:rsid w:val="002A63A5"/>
    <w:rsid w:val="002A7EA9"/>
    <w:rsid w:val="002A7EAF"/>
    <w:rsid w:val="002B0649"/>
    <w:rsid w:val="002B0855"/>
    <w:rsid w:val="002B0AD3"/>
    <w:rsid w:val="002B0C2E"/>
    <w:rsid w:val="002B0E31"/>
    <w:rsid w:val="002B1599"/>
    <w:rsid w:val="002B1694"/>
    <w:rsid w:val="002B16EC"/>
    <w:rsid w:val="002B198A"/>
    <w:rsid w:val="002B1BB6"/>
    <w:rsid w:val="002B2832"/>
    <w:rsid w:val="002B310E"/>
    <w:rsid w:val="002B38C7"/>
    <w:rsid w:val="002B3937"/>
    <w:rsid w:val="002B3C25"/>
    <w:rsid w:val="002B464F"/>
    <w:rsid w:val="002B4970"/>
    <w:rsid w:val="002B5078"/>
    <w:rsid w:val="002B50C4"/>
    <w:rsid w:val="002B6062"/>
    <w:rsid w:val="002B648B"/>
    <w:rsid w:val="002B7E25"/>
    <w:rsid w:val="002B7F5F"/>
    <w:rsid w:val="002C079D"/>
    <w:rsid w:val="002C0AEC"/>
    <w:rsid w:val="002C1583"/>
    <w:rsid w:val="002C1F16"/>
    <w:rsid w:val="002C25F2"/>
    <w:rsid w:val="002C32DE"/>
    <w:rsid w:val="002C388B"/>
    <w:rsid w:val="002C4418"/>
    <w:rsid w:val="002C757C"/>
    <w:rsid w:val="002C7C4C"/>
    <w:rsid w:val="002C7D2B"/>
    <w:rsid w:val="002D0E79"/>
    <w:rsid w:val="002D1337"/>
    <w:rsid w:val="002D202F"/>
    <w:rsid w:val="002D250A"/>
    <w:rsid w:val="002D2AB5"/>
    <w:rsid w:val="002D2C74"/>
    <w:rsid w:val="002D2E73"/>
    <w:rsid w:val="002D313E"/>
    <w:rsid w:val="002D32F8"/>
    <w:rsid w:val="002D3901"/>
    <w:rsid w:val="002D3CC6"/>
    <w:rsid w:val="002D40B0"/>
    <w:rsid w:val="002D44D1"/>
    <w:rsid w:val="002D47E7"/>
    <w:rsid w:val="002D58E7"/>
    <w:rsid w:val="002D6802"/>
    <w:rsid w:val="002D6A68"/>
    <w:rsid w:val="002D6BE5"/>
    <w:rsid w:val="002D6D65"/>
    <w:rsid w:val="002D6D98"/>
    <w:rsid w:val="002D710A"/>
    <w:rsid w:val="002D7F6B"/>
    <w:rsid w:val="002E0028"/>
    <w:rsid w:val="002E07F0"/>
    <w:rsid w:val="002E0954"/>
    <w:rsid w:val="002E0B6B"/>
    <w:rsid w:val="002E0DC1"/>
    <w:rsid w:val="002E0F35"/>
    <w:rsid w:val="002E1F2E"/>
    <w:rsid w:val="002E2D13"/>
    <w:rsid w:val="002E30AF"/>
    <w:rsid w:val="002E37DA"/>
    <w:rsid w:val="002E3F7A"/>
    <w:rsid w:val="002E45B0"/>
    <w:rsid w:val="002E4CAA"/>
    <w:rsid w:val="002E4E75"/>
    <w:rsid w:val="002E4F02"/>
    <w:rsid w:val="002E575B"/>
    <w:rsid w:val="002E599D"/>
    <w:rsid w:val="002E5C25"/>
    <w:rsid w:val="002E5F70"/>
    <w:rsid w:val="002E66A9"/>
    <w:rsid w:val="002E688D"/>
    <w:rsid w:val="002E6AA1"/>
    <w:rsid w:val="002E7121"/>
    <w:rsid w:val="002F0F2A"/>
    <w:rsid w:val="002F16E9"/>
    <w:rsid w:val="002F1B96"/>
    <w:rsid w:val="002F1C0A"/>
    <w:rsid w:val="002F2017"/>
    <w:rsid w:val="002F2150"/>
    <w:rsid w:val="002F256E"/>
    <w:rsid w:val="002F290A"/>
    <w:rsid w:val="002F2CA2"/>
    <w:rsid w:val="002F2CCB"/>
    <w:rsid w:val="002F2FDD"/>
    <w:rsid w:val="002F3322"/>
    <w:rsid w:val="002F3668"/>
    <w:rsid w:val="002F3A8F"/>
    <w:rsid w:val="002F3D7F"/>
    <w:rsid w:val="002F3DD2"/>
    <w:rsid w:val="002F4396"/>
    <w:rsid w:val="002F45BB"/>
    <w:rsid w:val="002F4F2C"/>
    <w:rsid w:val="002F4F36"/>
    <w:rsid w:val="002F4F63"/>
    <w:rsid w:val="002F55F4"/>
    <w:rsid w:val="002F6DE4"/>
    <w:rsid w:val="002F792E"/>
    <w:rsid w:val="0030059F"/>
    <w:rsid w:val="003009F5"/>
    <w:rsid w:val="00301333"/>
    <w:rsid w:val="00301B62"/>
    <w:rsid w:val="003025F3"/>
    <w:rsid w:val="0030274D"/>
    <w:rsid w:val="00302A3E"/>
    <w:rsid w:val="00303185"/>
    <w:rsid w:val="003035CA"/>
    <w:rsid w:val="00303F29"/>
    <w:rsid w:val="0030582F"/>
    <w:rsid w:val="0030620B"/>
    <w:rsid w:val="0030649A"/>
    <w:rsid w:val="003065DE"/>
    <w:rsid w:val="003071BD"/>
    <w:rsid w:val="003074C5"/>
    <w:rsid w:val="00307D68"/>
    <w:rsid w:val="003103BF"/>
    <w:rsid w:val="00310960"/>
    <w:rsid w:val="00311A40"/>
    <w:rsid w:val="00311CE3"/>
    <w:rsid w:val="00311F5D"/>
    <w:rsid w:val="00312773"/>
    <w:rsid w:val="00312B65"/>
    <w:rsid w:val="00312EF8"/>
    <w:rsid w:val="003132BD"/>
    <w:rsid w:val="003132FD"/>
    <w:rsid w:val="003135DA"/>
    <w:rsid w:val="00313C01"/>
    <w:rsid w:val="00314679"/>
    <w:rsid w:val="00314F43"/>
    <w:rsid w:val="00315A5D"/>
    <w:rsid w:val="00315F34"/>
    <w:rsid w:val="0031635E"/>
    <w:rsid w:val="00316882"/>
    <w:rsid w:val="00316889"/>
    <w:rsid w:val="003179D7"/>
    <w:rsid w:val="00317B5A"/>
    <w:rsid w:val="003210DF"/>
    <w:rsid w:val="0032176D"/>
    <w:rsid w:val="00321F26"/>
    <w:rsid w:val="00322FB9"/>
    <w:rsid w:val="0032372F"/>
    <w:rsid w:val="00323A3F"/>
    <w:rsid w:val="00323C09"/>
    <w:rsid w:val="00323F86"/>
    <w:rsid w:val="003240CD"/>
    <w:rsid w:val="0032427B"/>
    <w:rsid w:val="0032467B"/>
    <w:rsid w:val="003246D6"/>
    <w:rsid w:val="00324BBE"/>
    <w:rsid w:val="00325C14"/>
    <w:rsid w:val="003267DC"/>
    <w:rsid w:val="00326D01"/>
    <w:rsid w:val="003275C2"/>
    <w:rsid w:val="0033003B"/>
    <w:rsid w:val="003307A6"/>
    <w:rsid w:val="003309C1"/>
    <w:rsid w:val="003310B3"/>
    <w:rsid w:val="003315B0"/>
    <w:rsid w:val="00331920"/>
    <w:rsid w:val="003321DD"/>
    <w:rsid w:val="003322BD"/>
    <w:rsid w:val="003322C1"/>
    <w:rsid w:val="00332557"/>
    <w:rsid w:val="00332A22"/>
    <w:rsid w:val="00333504"/>
    <w:rsid w:val="00334E28"/>
    <w:rsid w:val="003353C7"/>
    <w:rsid w:val="00335428"/>
    <w:rsid w:val="0033544D"/>
    <w:rsid w:val="003360D3"/>
    <w:rsid w:val="00336182"/>
    <w:rsid w:val="00336E39"/>
    <w:rsid w:val="003374A3"/>
    <w:rsid w:val="00337547"/>
    <w:rsid w:val="0033771D"/>
    <w:rsid w:val="00337B5C"/>
    <w:rsid w:val="00337DAD"/>
    <w:rsid w:val="00337EEF"/>
    <w:rsid w:val="0034044D"/>
    <w:rsid w:val="00340A26"/>
    <w:rsid w:val="00340A85"/>
    <w:rsid w:val="00340CCE"/>
    <w:rsid w:val="003418DF"/>
    <w:rsid w:val="00341B47"/>
    <w:rsid w:val="00341DBD"/>
    <w:rsid w:val="003420C1"/>
    <w:rsid w:val="003423E3"/>
    <w:rsid w:val="003425F1"/>
    <w:rsid w:val="00342787"/>
    <w:rsid w:val="00342C18"/>
    <w:rsid w:val="0034350B"/>
    <w:rsid w:val="003439E8"/>
    <w:rsid w:val="00343E57"/>
    <w:rsid w:val="00344119"/>
    <w:rsid w:val="00344439"/>
    <w:rsid w:val="00344A2E"/>
    <w:rsid w:val="00344E95"/>
    <w:rsid w:val="00344E99"/>
    <w:rsid w:val="00345B5E"/>
    <w:rsid w:val="00345C09"/>
    <w:rsid w:val="00346074"/>
    <w:rsid w:val="003460DA"/>
    <w:rsid w:val="00346303"/>
    <w:rsid w:val="00346342"/>
    <w:rsid w:val="0034668E"/>
    <w:rsid w:val="00346E62"/>
    <w:rsid w:val="00350BF7"/>
    <w:rsid w:val="00350CF4"/>
    <w:rsid w:val="00350FA6"/>
    <w:rsid w:val="00351586"/>
    <w:rsid w:val="0035164B"/>
    <w:rsid w:val="003518D5"/>
    <w:rsid w:val="00351AD5"/>
    <w:rsid w:val="00351FA5"/>
    <w:rsid w:val="0035212A"/>
    <w:rsid w:val="003521B6"/>
    <w:rsid w:val="003524F7"/>
    <w:rsid w:val="0035259A"/>
    <w:rsid w:val="003527EF"/>
    <w:rsid w:val="003529D1"/>
    <w:rsid w:val="00352AA5"/>
    <w:rsid w:val="0035361D"/>
    <w:rsid w:val="00353A24"/>
    <w:rsid w:val="00353BC6"/>
    <w:rsid w:val="003546F7"/>
    <w:rsid w:val="00354C14"/>
    <w:rsid w:val="00355681"/>
    <w:rsid w:val="00355CC9"/>
    <w:rsid w:val="0035624E"/>
    <w:rsid w:val="00356671"/>
    <w:rsid w:val="003567CC"/>
    <w:rsid w:val="00356CFC"/>
    <w:rsid w:val="003574C8"/>
    <w:rsid w:val="00357A9D"/>
    <w:rsid w:val="00357EA9"/>
    <w:rsid w:val="00360285"/>
    <w:rsid w:val="00360840"/>
    <w:rsid w:val="00360DBC"/>
    <w:rsid w:val="00361299"/>
    <w:rsid w:val="003616FC"/>
    <w:rsid w:val="003623B7"/>
    <w:rsid w:val="00362709"/>
    <w:rsid w:val="00362848"/>
    <w:rsid w:val="003632DE"/>
    <w:rsid w:val="003635C3"/>
    <w:rsid w:val="00363976"/>
    <w:rsid w:val="00364A3F"/>
    <w:rsid w:val="00365F71"/>
    <w:rsid w:val="003660E6"/>
    <w:rsid w:val="0036650C"/>
    <w:rsid w:val="00366607"/>
    <w:rsid w:val="00366676"/>
    <w:rsid w:val="00367B27"/>
    <w:rsid w:val="00370BE7"/>
    <w:rsid w:val="00370DA5"/>
    <w:rsid w:val="003718ED"/>
    <w:rsid w:val="00371DEC"/>
    <w:rsid w:val="00372684"/>
    <w:rsid w:val="00373155"/>
    <w:rsid w:val="0037354D"/>
    <w:rsid w:val="00373781"/>
    <w:rsid w:val="00373D5C"/>
    <w:rsid w:val="00373D76"/>
    <w:rsid w:val="00373EC7"/>
    <w:rsid w:val="00374986"/>
    <w:rsid w:val="00374A84"/>
    <w:rsid w:val="00374DE8"/>
    <w:rsid w:val="00375DE0"/>
    <w:rsid w:val="00375F98"/>
    <w:rsid w:val="00376303"/>
    <w:rsid w:val="00376885"/>
    <w:rsid w:val="00376AC1"/>
    <w:rsid w:val="00376D6F"/>
    <w:rsid w:val="00376E9C"/>
    <w:rsid w:val="0037783E"/>
    <w:rsid w:val="00380680"/>
    <w:rsid w:val="0038078A"/>
    <w:rsid w:val="00380919"/>
    <w:rsid w:val="003819B6"/>
    <w:rsid w:val="00382163"/>
    <w:rsid w:val="00383033"/>
    <w:rsid w:val="003837F3"/>
    <w:rsid w:val="00384530"/>
    <w:rsid w:val="0038462E"/>
    <w:rsid w:val="003848B4"/>
    <w:rsid w:val="0038492E"/>
    <w:rsid w:val="0038515E"/>
    <w:rsid w:val="003863CD"/>
    <w:rsid w:val="00386672"/>
    <w:rsid w:val="0038725A"/>
    <w:rsid w:val="00387367"/>
    <w:rsid w:val="0038752C"/>
    <w:rsid w:val="00387885"/>
    <w:rsid w:val="00387BB4"/>
    <w:rsid w:val="00390400"/>
    <w:rsid w:val="003907E0"/>
    <w:rsid w:val="00390E6B"/>
    <w:rsid w:val="00390FD6"/>
    <w:rsid w:val="003917F2"/>
    <w:rsid w:val="0039217A"/>
    <w:rsid w:val="00392738"/>
    <w:rsid w:val="00392761"/>
    <w:rsid w:val="00392876"/>
    <w:rsid w:val="00392A2C"/>
    <w:rsid w:val="003938A4"/>
    <w:rsid w:val="003943D7"/>
    <w:rsid w:val="00394791"/>
    <w:rsid w:val="003949D8"/>
    <w:rsid w:val="00394E04"/>
    <w:rsid w:val="003950BC"/>
    <w:rsid w:val="00396223"/>
    <w:rsid w:val="0039671D"/>
    <w:rsid w:val="00396905"/>
    <w:rsid w:val="003A00D6"/>
    <w:rsid w:val="003A059C"/>
    <w:rsid w:val="003A0772"/>
    <w:rsid w:val="003A0904"/>
    <w:rsid w:val="003A0F06"/>
    <w:rsid w:val="003A111D"/>
    <w:rsid w:val="003A2288"/>
    <w:rsid w:val="003A29F9"/>
    <w:rsid w:val="003A36BF"/>
    <w:rsid w:val="003A39A1"/>
    <w:rsid w:val="003A3D38"/>
    <w:rsid w:val="003A3F46"/>
    <w:rsid w:val="003A5437"/>
    <w:rsid w:val="003A5B2C"/>
    <w:rsid w:val="003A5C0E"/>
    <w:rsid w:val="003A5C9E"/>
    <w:rsid w:val="003A5F95"/>
    <w:rsid w:val="003A6E35"/>
    <w:rsid w:val="003A6F2B"/>
    <w:rsid w:val="003A7556"/>
    <w:rsid w:val="003A7862"/>
    <w:rsid w:val="003A7C5C"/>
    <w:rsid w:val="003B026A"/>
    <w:rsid w:val="003B08D9"/>
    <w:rsid w:val="003B09B3"/>
    <w:rsid w:val="003B0EA9"/>
    <w:rsid w:val="003B0F15"/>
    <w:rsid w:val="003B15B2"/>
    <w:rsid w:val="003B1770"/>
    <w:rsid w:val="003B3AED"/>
    <w:rsid w:val="003B4068"/>
    <w:rsid w:val="003B4074"/>
    <w:rsid w:val="003B424D"/>
    <w:rsid w:val="003B4A2E"/>
    <w:rsid w:val="003B4BAB"/>
    <w:rsid w:val="003B4CAD"/>
    <w:rsid w:val="003B51CE"/>
    <w:rsid w:val="003B569E"/>
    <w:rsid w:val="003B5B51"/>
    <w:rsid w:val="003B65D1"/>
    <w:rsid w:val="003B664E"/>
    <w:rsid w:val="003B7183"/>
    <w:rsid w:val="003B72BB"/>
    <w:rsid w:val="003B7C6F"/>
    <w:rsid w:val="003B7D2B"/>
    <w:rsid w:val="003C05F6"/>
    <w:rsid w:val="003C0AAE"/>
    <w:rsid w:val="003C13E9"/>
    <w:rsid w:val="003C2331"/>
    <w:rsid w:val="003C2B98"/>
    <w:rsid w:val="003C2D1B"/>
    <w:rsid w:val="003C2FDE"/>
    <w:rsid w:val="003C33E7"/>
    <w:rsid w:val="003C3B92"/>
    <w:rsid w:val="003C4E25"/>
    <w:rsid w:val="003C5508"/>
    <w:rsid w:val="003C6130"/>
    <w:rsid w:val="003C63BF"/>
    <w:rsid w:val="003C6DB0"/>
    <w:rsid w:val="003C7E99"/>
    <w:rsid w:val="003C7FBB"/>
    <w:rsid w:val="003D051D"/>
    <w:rsid w:val="003D1167"/>
    <w:rsid w:val="003D14D7"/>
    <w:rsid w:val="003D176B"/>
    <w:rsid w:val="003D1971"/>
    <w:rsid w:val="003D1F1D"/>
    <w:rsid w:val="003D2A46"/>
    <w:rsid w:val="003D327A"/>
    <w:rsid w:val="003D34CD"/>
    <w:rsid w:val="003D38D8"/>
    <w:rsid w:val="003D41E0"/>
    <w:rsid w:val="003D4731"/>
    <w:rsid w:val="003D4EB7"/>
    <w:rsid w:val="003D5529"/>
    <w:rsid w:val="003D562B"/>
    <w:rsid w:val="003D6C24"/>
    <w:rsid w:val="003D6E27"/>
    <w:rsid w:val="003D75E8"/>
    <w:rsid w:val="003E0543"/>
    <w:rsid w:val="003E06CE"/>
    <w:rsid w:val="003E0E93"/>
    <w:rsid w:val="003E17BB"/>
    <w:rsid w:val="003E1952"/>
    <w:rsid w:val="003E1E60"/>
    <w:rsid w:val="003E21FA"/>
    <w:rsid w:val="003E22E1"/>
    <w:rsid w:val="003E276A"/>
    <w:rsid w:val="003E30D7"/>
    <w:rsid w:val="003E33B9"/>
    <w:rsid w:val="003E3531"/>
    <w:rsid w:val="003E397C"/>
    <w:rsid w:val="003E47BC"/>
    <w:rsid w:val="003E53AA"/>
    <w:rsid w:val="003E5C9F"/>
    <w:rsid w:val="003E5DD6"/>
    <w:rsid w:val="003E5DE7"/>
    <w:rsid w:val="003E6639"/>
    <w:rsid w:val="003E6FC2"/>
    <w:rsid w:val="003E7885"/>
    <w:rsid w:val="003E7CDB"/>
    <w:rsid w:val="003E7EEE"/>
    <w:rsid w:val="003F04D4"/>
    <w:rsid w:val="003F0522"/>
    <w:rsid w:val="003F1A5B"/>
    <w:rsid w:val="003F1AB2"/>
    <w:rsid w:val="003F1C03"/>
    <w:rsid w:val="003F1CBC"/>
    <w:rsid w:val="003F2531"/>
    <w:rsid w:val="003F336A"/>
    <w:rsid w:val="003F3A04"/>
    <w:rsid w:val="003F3D16"/>
    <w:rsid w:val="003F3E4E"/>
    <w:rsid w:val="003F4167"/>
    <w:rsid w:val="003F5ABD"/>
    <w:rsid w:val="003F5BDD"/>
    <w:rsid w:val="003F6001"/>
    <w:rsid w:val="003F62E2"/>
    <w:rsid w:val="003F65CD"/>
    <w:rsid w:val="003F6777"/>
    <w:rsid w:val="003F706A"/>
    <w:rsid w:val="00400334"/>
    <w:rsid w:val="00400570"/>
    <w:rsid w:val="00400D64"/>
    <w:rsid w:val="00400E91"/>
    <w:rsid w:val="00400EB1"/>
    <w:rsid w:val="004012D7"/>
    <w:rsid w:val="00401CB8"/>
    <w:rsid w:val="00401DA0"/>
    <w:rsid w:val="00401EC3"/>
    <w:rsid w:val="00402E1A"/>
    <w:rsid w:val="004034DA"/>
    <w:rsid w:val="004037EF"/>
    <w:rsid w:val="004039F7"/>
    <w:rsid w:val="00403B6A"/>
    <w:rsid w:val="0040426E"/>
    <w:rsid w:val="0040457F"/>
    <w:rsid w:val="004047FC"/>
    <w:rsid w:val="00404981"/>
    <w:rsid w:val="00404FA7"/>
    <w:rsid w:val="004051D7"/>
    <w:rsid w:val="004053A9"/>
    <w:rsid w:val="004053F0"/>
    <w:rsid w:val="00405B20"/>
    <w:rsid w:val="00406327"/>
    <w:rsid w:val="004064C7"/>
    <w:rsid w:val="004067A4"/>
    <w:rsid w:val="00406881"/>
    <w:rsid w:val="00406CCE"/>
    <w:rsid w:val="00406EC2"/>
    <w:rsid w:val="00407300"/>
    <w:rsid w:val="00407362"/>
    <w:rsid w:val="00407411"/>
    <w:rsid w:val="00410565"/>
    <w:rsid w:val="004108D0"/>
    <w:rsid w:val="00411265"/>
    <w:rsid w:val="00412568"/>
    <w:rsid w:val="004126E0"/>
    <w:rsid w:val="00412CA7"/>
    <w:rsid w:val="0041373C"/>
    <w:rsid w:val="00413EB0"/>
    <w:rsid w:val="004140DE"/>
    <w:rsid w:val="004143E0"/>
    <w:rsid w:val="004147A9"/>
    <w:rsid w:val="00414F35"/>
    <w:rsid w:val="00415969"/>
    <w:rsid w:val="0041623B"/>
    <w:rsid w:val="0041623C"/>
    <w:rsid w:val="00416EA2"/>
    <w:rsid w:val="0041762D"/>
    <w:rsid w:val="00417BCD"/>
    <w:rsid w:val="00420475"/>
    <w:rsid w:val="00420737"/>
    <w:rsid w:val="00420F21"/>
    <w:rsid w:val="00421200"/>
    <w:rsid w:val="00421572"/>
    <w:rsid w:val="00421604"/>
    <w:rsid w:val="004219E9"/>
    <w:rsid w:val="00421EB4"/>
    <w:rsid w:val="00422E7B"/>
    <w:rsid w:val="00423041"/>
    <w:rsid w:val="00423D65"/>
    <w:rsid w:val="00424735"/>
    <w:rsid w:val="00424DD1"/>
    <w:rsid w:val="0042527E"/>
    <w:rsid w:val="0042538B"/>
    <w:rsid w:val="004254FD"/>
    <w:rsid w:val="00426C80"/>
    <w:rsid w:val="004278FD"/>
    <w:rsid w:val="004301F7"/>
    <w:rsid w:val="004306B9"/>
    <w:rsid w:val="0043076B"/>
    <w:rsid w:val="0043191D"/>
    <w:rsid w:val="004322D5"/>
    <w:rsid w:val="0043309F"/>
    <w:rsid w:val="004332CE"/>
    <w:rsid w:val="004339D0"/>
    <w:rsid w:val="00434F68"/>
    <w:rsid w:val="00434F89"/>
    <w:rsid w:val="00435011"/>
    <w:rsid w:val="00435683"/>
    <w:rsid w:val="00435C96"/>
    <w:rsid w:val="00436327"/>
    <w:rsid w:val="00436903"/>
    <w:rsid w:val="00437702"/>
    <w:rsid w:val="00437EE1"/>
    <w:rsid w:val="0044006E"/>
    <w:rsid w:val="00440A4A"/>
    <w:rsid w:val="004412AA"/>
    <w:rsid w:val="004413D9"/>
    <w:rsid w:val="00441B09"/>
    <w:rsid w:val="00442202"/>
    <w:rsid w:val="00442626"/>
    <w:rsid w:val="00442A9C"/>
    <w:rsid w:val="0044398C"/>
    <w:rsid w:val="00444884"/>
    <w:rsid w:val="00444AEA"/>
    <w:rsid w:val="00444AFD"/>
    <w:rsid w:val="0044627A"/>
    <w:rsid w:val="00446366"/>
    <w:rsid w:val="00446652"/>
    <w:rsid w:val="00447753"/>
    <w:rsid w:val="00447CC9"/>
    <w:rsid w:val="0045088B"/>
    <w:rsid w:val="004509E0"/>
    <w:rsid w:val="00450DAF"/>
    <w:rsid w:val="004513FE"/>
    <w:rsid w:val="0045216A"/>
    <w:rsid w:val="0045232B"/>
    <w:rsid w:val="00452570"/>
    <w:rsid w:val="00452859"/>
    <w:rsid w:val="00453080"/>
    <w:rsid w:val="0045323A"/>
    <w:rsid w:val="004537E1"/>
    <w:rsid w:val="00453C5B"/>
    <w:rsid w:val="00453F2B"/>
    <w:rsid w:val="004545EA"/>
    <w:rsid w:val="0045485C"/>
    <w:rsid w:val="00455320"/>
    <w:rsid w:val="00455E4A"/>
    <w:rsid w:val="00456434"/>
    <w:rsid w:val="00456B5D"/>
    <w:rsid w:val="00456BB1"/>
    <w:rsid w:val="00456C9B"/>
    <w:rsid w:val="00456D56"/>
    <w:rsid w:val="0045706A"/>
    <w:rsid w:val="004571B9"/>
    <w:rsid w:val="00460942"/>
    <w:rsid w:val="00460C19"/>
    <w:rsid w:val="00460E33"/>
    <w:rsid w:val="0046100F"/>
    <w:rsid w:val="00461753"/>
    <w:rsid w:val="0046242F"/>
    <w:rsid w:val="00462ADF"/>
    <w:rsid w:val="00462AFC"/>
    <w:rsid w:val="00462D1C"/>
    <w:rsid w:val="00462E9D"/>
    <w:rsid w:val="00462F0A"/>
    <w:rsid w:val="004636EE"/>
    <w:rsid w:val="004641BD"/>
    <w:rsid w:val="0046432F"/>
    <w:rsid w:val="004645B9"/>
    <w:rsid w:val="00464B6B"/>
    <w:rsid w:val="00465138"/>
    <w:rsid w:val="00465311"/>
    <w:rsid w:val="00465C1C"/>
    <w:rsid w:val="00466A65"/>
    <w:rsid w:val="00466DD3"/>
    <w:rsid w:val="004670D9"/>
    <w:rsid w:val="0046735D"/>
    <w:rsid w:val="00467CC0"/>
    <w:rsid w:val="00467DF8"/>
    <w:rsid w:val="004713A7"/>
    <w:rsid w:val="00471DFE"/>
    <w:rsid w:val="00472AC2"/>
    <w:rsid w:val="00474445"/>
    <w:rsid w:val="004744C9"/>
    <w:rsid w:val="00474636"/>
    <w:rsid w:val="00475582"/>
    <w:rsid w:val="00475A37"/>
    <w:rsid w:val="004766A3"/>
    <w:rsid w:val="00476B37"/>
    <w:rsid w:val="00477654"/>
    <w:rsid w:val="00480A4E"/>
    <w:rsid w:val="00482806"/>
    <w:rsid w:val="004835A9"/>
    <w:rsid w:val="00483B18"/>
    <w:rsid w:val="004861C7"/>
    <w:rsid w:val="004862A1"/>
    <w:rsid w:val="0048687C"/>
    <w:rsid w:val="00486A70"/>
    <w:rsid w:val="004870A1"/>
    <w:rsid w:val="00487391"/>
    <w:rsid w:val="00487718"/>
    <w:rsid w:val="004901C6"/>
    <w:rsid w:val="00490824"/>
    <w:rsid w:val="0049109B"/>
    <w:rsid w:val="004915C7"/>
    <w:rsid w:val="00491779"/>
    <w:rsid w:val="004917B7"/>
    <w:rsid w:val="00491F4A"/>
    <w:rsid w:val="00492111"/>
    <w:rsid w:val="00492285"/>
    <w:rsid w:val="00492D2C"/>
    <w:rsid w:val="00493363"/>
    <w:rsid w:val="00494537"/>
    <w:rsid w:val="004946D0"/>
    <w:rsid w:val="00495567"/>
    <w:rsid w:val="00495E2E"/>
    <w:rsid w:val="004A0637"/>
    <w:rsid w:val="004A068E"/>
    <w:rsid w:val="004A1A6D"/>
    <w:rsid w:val="004A1FD4"/>
    <w:rsid w:val="004A2020"/>
    <w:rsid w:val="004A215A"/>
    <w:rsid w:val="004A3217"/>
    <w:rsid w:val="004A3425"/>
    <w:rsid w:val="004A3EF4"/>
    <w:rsid w:val="004A47E4"/>
    <w:rsid w:val="004A4A4F"/>
    <w:rsid w:val="004A4F99"/>
    <w:rsid w:val="004A5139"/>
    <w:rsid w:val="004A606C"/>
    <w:rsid w:val="004A752E"/>
    <w:rsid w:val="004A767C"/>
    <w:rsid w:val="004A78D7"/>
    <w:rsid w:val="004A7FE9"/>
    <w:rsid w:val="004B026C"/>
    <w:rsid w:val="004B038E"/>
    <w:rsid w:val="004B04AB"/>
    <w:rsid w:val="004B04AE"/>
    <w:rsid w:val="004B07AA"/>
    <w:rsid w:val="004B07B2"/>
    <w:rsid w:val="004B0C00"/>
    <w:rsid w:val="004B0CCC"/>
    <w:rsid w:val="004B0D1A"/>
    <w:rsid w:val="004B0DF4"/>
    <w:rsid w:val="004B1069"/>
    <w:rsid w:val="004B1531"/>
    <w:rsid w:val="004B1CB9"/>
    <w:rsid w:val="004B2DAC"/>
    <w:rsid w:val="004B2DB5"/>
    <w:rsid w:val="004B2E36"/>
    <w:rsid w:val="004B2ED8"/>
    <w:rsid w:val="004B3031"/>
    <w:rsid w:val="004B32ED"/>
    <w:rsid w:val="004B35ED"/>
    <w:rsid w:val="004B3B7A"/>
    <w:rsid w:val="004B4CCC"/>
    <w:rsid w:val="004B4CD2"/>
    <w:rsid w:val="004B5742"/>
    <w:rsid w:val="004B5EDB"/>
    <w:rsid w:val="004B6367"/>
    <w:rsid w:val="004B6431"/>
    <w:rsid w:val="004B6598"/>
    <w:rsid w:val="004B7533"/>
    <w:rsid w:val="004B75EA"/>
    <w:rsid w:val="004C0DE5"/>
    <w:rsid w:val="004C1155"/>
    <w:rsid w:val="004C1E47"/>
    <w:rsid w:val="004C234C"/>
    <w:rsid w:val="004C2FC4"/>
    <w:rsid w:val="004C381C"/>
    <w:rsid w:val="004C3CDE"/>
    <w:rsid w:val="004C48F2"/>
    <w:rsid w:val="004C53CE"/>
    <w:rsid w:val="004C6495"/>
    <w:rsid w:val="004C65DA"/>
    <w:rsid w:val="004C6E8D"/>
    <w:rsid w:val="004C717D"/>
    <w:rsid w:val="004C7188"/>
    <w:rsid w:val="004C73BD"/>
    <w:rsid w:val="004C74F6"/>
    <w:rsid w:val="004C7661"/>
    <w:rsid w:val="004C7BAD"/>
    <w:rsid w:val="004D0689"/>
    <w:rsid w:val="004D09F9"/>
    <w:rsid w:val="004D1970"/>
    <w:rsid w:val="004D1D43"/>
    <w:rsid w:val="004D2440"/>
    <w:rsid w:val="004D2A04"/>
    <w:rsid w:val="004D2AD9"/>
    <w:rsid w:val="004D2C58"/>
    <w:rsid w:val="004D2DFB"/>
    <w:rsid w:val="004D3894"/>
    <w:rsid w:val="004D4190"/>
    <w:rsid w:val="004D46A0"/>
    <w:rsid w:val="004D4966"/>
    <w:rsid w:val="004D54C0"/>
    <w:rsid w:val="004D5DEB"/>
    <w:rsid w:val="004D6CC8"/>
    <w:rsid w:val="004D7315"/>
    <w:rsid w:val="004D7A84"/>
    <w:rsid w:val="004D7BB9"/>
    <w:rsid w:val="004D7C09"/>
    <w:rsid w:val="004D7EAA"/>
    <w:rsid w:val="004E00C3"/>
    <w:rsid w:val="004E0108"/>
    <w:rsid w:val="004E0958"/>
    <w:rsid w:val="004E0D37"/>
    <w:rsid w:val="004E12A9"/>
    <w:rsid w:val="004E14F8"/>
    <w:rsid w:val="004E1591"/>
    <w:rsid w:val="004E16B9"/>
    <w:rsid w:val="004E2193"/>
    <w:rsid w:val="004E3844"/>
    <w:rsid w:val="004E3929"/>
    <w:rsid w:val="004E3BBF"/>
    <w:rsid w:val="004E3E4F"/>
    <w:rsid w:val="004E4814"/>
    <w:rsid w:val="004E4C10"/>
    <w:rsid w:val="004E5152"/>
    <w:rsid w:val="004E692E"/>
    <w:rsid w:val="004E6C91"/>
    <w:rsid w:val="004E6CE6"/>
    <w:rsid w:val="004E767C"/>
    <w:rsid w:val="004F0041"/>
    <w:rsid w:val="004F0165"/>
    <w:rsid w:val="004F031B"/>
    <w:rsid w:val="004F0733"/>
    <w:rsid w:val="004F09D5"/>
    <w:rsid w:val="004F0AC4"/>
    <w:rsid w:val="004F0F83"/>
    <w:rsid w:val="004F10A4"/>
    <w:rsid w:val="004F12EC"/>
    <w:rsid w:val="004F15CB"/>
    <w:rsid w:val="004F1C4D"/>
    <w:rsid w:val="004F1D64"/>
    <w:rsid w:val="004F21CC"/>
    <w:rsid w:val="004F2287"/>
    <w:rsid w:val="004F2879"/>
    <w:rsid w:val="004F2E92"/>
    <w:rsid w:val="004F315C"/>
    <w:rsid w:val="004F3651"/>
    <w:rsid w:val="004F38E2"/>
    <w:rsid w:val="004F3BDB"/>
    <w:rsid w:val="004F3E45"/>
    <w:rsid w:val="004F3F0F"/>
    <w:rsid w:val="004F4065"/>
    <w:rsid w:val="004F4791"/>
    <w:rsid w:val="004F4908"/>
    <w:rsid w:val="004F4D7B"/>
    <w:rsid w:val="004F5F61"/>
    <w:rsid w:val="004F6246"/>
    <w:rsid w:val="004F66BF"/>
    <w:rsid w:val="004F68AC"/>
    <w:rsid w:val="004F68E4"/>
    <w:rsid w:val="004F6AFA"/>
    <w:rsid w:val="004F7357"/>
    <w:rsid w:val="004F7A76"/>
    <w:rsid w:val="0050051D"/>
    <w:rsid w:val="00500672"/>
    <w:rsid w:val="005007D1"/>
    <w:rsid w:val="0050085C"/>
    <w:rsid w:val="00500BDA"/>
    <w:rsid w:val="005018C6"/>
    <w:rsid w:val="00501BE9"/>
    <w:rsid w:val="00502453"/>
    <w:rsid w:val="00503148"/>
    <w:rsid w:val="0050330E"/>
    <w:rsid w:val="005043F7"/>
    <w:rsid w:val="00504754"/>
    <w:rsid w:val="00504CBB"/>
    <w:rsid w:val="005051D2"/>
    <w:rsid w:val="005059DE"/>
    <w:rsid w:val="00505B49"/>
    <w:rsid w:val="0050610B"/>
    <w:rsid w:val="005063EE"/>
    <w:rsid w:val="005067FF"/>
    <w:rsid w:val="00506944"/>
    <w:rsid w:val="00506E24"/>
    <w:rsid w:val="005076C2"/>
    <w:rsid w:val="0050782A"/>
    <w:rsid w:val="0051023D"/>
    <w:rsid w:val="0051053D"/>
    <w:rsid w:val="00510545"/>
    <w:rsid w:val="00510716"/>
    <w:rsid w:val="00510E78"/>
    <w:rsid w:val="00510F1E"/>
    <w:rsid w:val="00510F22"/>
    <w:rsid w:val="0051102C"/>
    <w:rsid w:val="005114F2"/>
    <w:rsid w:val="005117B7"/>
    <w:rsid w:val="00511B68"/>
    <w:rsid w:val="005125C9"/>
    <w:rsid w:val="00512697"/>
    <w:rsid w:val="00512E93"/>
    <w:rsid w:val="0051356F"/>
    <w:rsid w:val="005136A8"/>
    <w:rsid w:val="005143CD"/>
    <w:rsid w:val="005144B2"/>
    <w:rsid w:val="005150DA"/>
    <w:rsid w:val="0051514A"/>
    <w:rsid w:val="0051581E"/>
    <w:rsid w:val="0051614A"/>
    <w:rsid w:val="0051616D"/>
    <w:rsid w:val="00516935"/>
    <w:rsid w:val="00516985"/>
    <w:rsid w:val="005173EF"/>
    <w:rsid w:val="005173F8"/>
    <w:rsid w:val="00520B0E"/>
    <w:rsid w:val="00520E66"/>
    <w:rsid w:val="00520FCF"/>
    <w:rsid w:val="00522049"/>
    <w:rsid w:val="00522517"/>
    <w:rsid w:val="005229CE"/>
    <w:rsid w:val="00523011"/>
    <w:rsid w:val="00523159"/>
    <w:rsid w:val="005236D6"/>
    <w:rsid w:val="005243EB"/>
    <w:rsid w:val="005244B9"/>
    <w:rsid w:val="005247C5"/>
    <w:rsid w:val="00524E13"/>
    <w:rsid w:val="00524FA6"/>
    <w:rsid w:val="0052517D"/>
    <w:rsid w:val="00525A8F"/>
    <w:rsid w:val="0052608F"/>
    <w:rsid w:val="005273AB"/>
    <w:rsid w:val="005278F5"/>
    <w:rsid w:val="005279AD"/>
    <w:rsid w:val="00527A24"/>
    <w:rsid w:val="00527C05"/>
    <w:rsid w:val="005305F1"/>
    <w:rsid w:val="00530791"/>
    <w:rsid w:val="005307A0"/>
    <w:rsid w:val="00530F32"/>
    <w:rsid w:val="00531712"/>
    <w:rsid w:val="00532B33"/>
    <w:rsid w:val="00533762"/>
    <w:rsid w:val="00533912"/>
    <w:rsid w:val="00533BA6"/>
    <w:rsid w:val="005345C3"/>
    <w:rsid w:val="005353BE"/>
    <w:rsid w:val="005359F2"/>
    <w:rsid w:val="00535C4E"/>
    <w:rsid w:val="005362D1"/>
    <w:rsid w:val="00536586"/>
    <w:rsid w:val="005366DC"/>
    <w:rsid w:val="00536861"/>
    <w:rsid w:val="00536B2E"/>
    <w:rsid w:val="00537DFE"/>
    <w:rsid w:val="005412A6"/>
    <w:rsid w:val="00541566"/>
    <w:rsid w:val="005419E7"/>
    <w:rsid w:val="00541ADE"/>
    <w:rsid w:val="00541B7D"/>
    <w:rsid w:val="00542D07"/>
    <w:rsid w:val="005438D1"/>
    <w:rsid w:val="00543AAE"/>
    <w:rsid w:val="00543FA6"/>
    <w:rsid w:val="00543FA7"/>
    <w:rsid w:val="005452EA"/>
    <w:rsid w:val="00545583"/>
    <w:rsid w:val="005466C5"/>
    <w:rsid w:val="005466C7"/>
    <w:rsid w:val="0054671E"/>
    <w:rsid w:val="00546722"/>
    <w:rsid w:val="00546A7C"/>
    <w:rsid w:val="00546DD0"/>
    <w:rsid w:val="0054722A"/>
    <w:rsid w:val="00550220"/>
    <w:rsid w:val="00550490"/>
    <w:rsid w:val="00551935"/>
    <w:rsid w:val="00552B18"/>
    <w:rsid w:val="00553D46"/>
    <w:rsid w:val="00554835"/>
    <w:rsid w:val="005548A6"/>
    <w:rsid w:val="00555197"/>
    <w:rsid w:val="005551D8"/>
    <w:rsid w:val="0055539F"/>
    <w:rsid w:val="00555544"/>
    <w:rsid w:val="00555669"/>
    <w:rsid w:val="00555A35"/>
    <w:rsid w:val="00555A40"/>
    <w:rsid w:val="00555DD0"/>
    <w:rsid w:val="0055725B"/>
    <w:rsid w:val="00557301"/>
    <w:rsid w:val="005576FF"/>
    <w:rsid w:val="00557FA1"/>
    <w:rsid w:val="0056036F"/>
    <w:rsid w:val="005603AA"/>
    <w:rsid w:val="0056110B"/>
    <w:rsid w:val="005611DC"/>
    <w:rsid w:val="005622B9"/>
    <w:rsid w:val="005623C7"/>
    <w:rsid w:val="0056293D"/>
    <w:rsid w:val="005636E3"/>
    <w:rsid w:val="005637E8"/>
    <w:rsid w:val="00563B2D"/>
    <w:rsid w:val="0056450D"/>
    <w:rsid w:val="00564CA1"/>
    <w:rsid w:val="00565477"/>
    <w:rsid w:val="005655CD"/>
    <w:rsid w:val="005659B1"/>
    <w:rsid w:val="00566136"/>
    <w:rsid w:val="0056624B"/>
    <w:rsid w:val="00566D82"/>
    <w:rsid w:val="005672BF"/>
    <w:rsid w:val="0056764F"/>
    <w:rsid w:val="00567CF7"/>
    <w:rsid w:val="0057065B"/>
    <w:rsid w:val="005707F5"/>
    <w:rsid w:val="00570926"/>
    <w:rsid w:val="00571073"/>
    <w:rsid w:val="00571238"/>
    <w:rsid w:val="00571239"/>
    <w:rsid w:val="00571684"/>
    <w:rsid w:val="005721C2"/>
    <w:rsid w:val="0057220C"/>
    <w:rsid w:val="005723A2"/>
    <w:rsid w:val="005728FD"/>
    <w:rsid w:val="00572E71"/>
    <w:rsid w:val="0057405B"/>
    <w:rsid w:val="00574DDD"/>
    <w:rsid w:val="00575CB5"/>
    <w:rsid w:val="0057655B"/>
    <w:rsid w:val="005769E2"/>
    <w:rsid w:val="00577A0E"/>
    <w:rsid w:val="00577A6D"/>
    <w:rsid w:val="00577C61"/>
    <w:rsid w:val="00580777"/>
    <w:rsid w:val="00580854"/>
    <w:rsid w:val="0058095A"/>
    <w:rsid w:val="005813DE"/>
    <w:rsid w:val="005816FD"/>
    <w:rsid w:val="00581876"/>
    <w:rsid w:val="00582A37"/>
    <w:rsid w:val="00582EFA"/>
    <w:rsid w:val="005832B1"/>
    <w:rsid w:val="005832E0"/>
    <w:rsid w:val="00583C1C"/>
    <w:rsid w:val="005842AE"/>
    <w:rsid w:val="005857BB"/>
    <w:rsid w:val="005857FC"/>
    <w:rsid w:val="00585832"/>
    <w:rsid w:val="00585C82"/>
    <w:rsid w:val="005860BE"/>
    <w:rsid w:val="005864CA"/>
    <w:rsid w:val="0058655D"/>
    <w:rsid w:val="00586B66"/>
    <w:rsid w:val="00586C4A"/>
    <w:rsid w:val="0058725B"/>
    <w:rsid w:val="00587468"/>
    <w:rsid w:val="00587D1D"/>
    <w:rsid w:val="00590232"/>
    <w:rsid w:val="00590C3D"/>
    <w:rsid w:val="00591C7D"/>
    <w:rsid w:val="0059214B"/>
    <w:rsid w:val="00593125"/>
    <w:rsid w:val="005939EF"/>
    <w:rsid w:val="00594466"/>
    <w:rsid w:val="00594654"/>
    <w:rsid w:val="00594690"/>
    <w:rsid w:val="00595076"/>
    <w:rsid w:val="00595A50"/>
    <w:rsid w:val="00595CF0"/>
    <w:rsid w:val="00596260"/>
    <w:rsid w:val="00596697"/>
    <w:rsid w:val="00596782"/>
    <w:rsid w:val="00596CA4"/>
    <w:rsid w:val="00597604"/>
    <w:rsid w:val="0059772F"/>
    <w:rsid w:val="0059774A"/>
    <w:rsid w:val="005A01AA"/>
    <w:rsid w:val="005A0349"/>
    <w:rsid w:val="005A107D"/>
    <w:rsid w:val="005A120E"/>
    <w:rsid w:val="005A2226"/>
    <w:rsid w:val="005A28C5"/>
    <w:rsid w:val="005A3120"/>
    <w:rsid w:val="005A3421"/>
    <w:rsid w:val="005A347C"/>
    <w:rsid w:val="005A3F25"/>
    <w:rsid w:val="005A4F6F"/>
    <w:rsid w:val="005A5A3D"/>
    <w:rsid w:val="005A5D06"/>
    <w:rsid w:val="005B0518"/>
    <w:rsid w:val="005B0D59"/>
    <w:rsid w:val="005B14BA"/>
    <w:rsid w:val="005B1893"/>
    <w:rsid w:val="005B1C30"/>
    <w:rsid w:val="005B1E12"/>
    <w:rsid w:val="005B1F75"/>
    <w:rsid w:val="005B254C"/>
    <w:rsid w:val="005B3592"/>
    <w:rsid w:val="005B35C9"/>
    <w:rsid w:val="005B3ACD"/>
    <w:rsid w:val="005B3B60"/>
    <w:rsid w:val="005B40DE"/>
    <w:rsid w:val="005B4C6E"/>
    <w:rsid w:val="005B508A"/>
    <w:rsid w:val="005B58AD"/>
    <w:rsid w:val="005B5B7D"/>
    <w:rsid w:val="005B5D9F"/>
    <w:rsid w:val="005B6089"/>
    <w:rsid w:val="005B66D4"/>
    <w:rsid w:val="005B670F"/>
    <w:rsid w:val="005B68D6"/>
    <w:rsid w:val="005B6EBB"/>
    <w:rsid w:val="005B765E"/>
    <w:rsid w:val="005B7811"/>
    <w:rsid w:val="005B7929"/>
    <w:rsid w:val="005B79CA"/>
    <w:rsid w:val="005C02E4"/>
    <w:rsid w:val="005C0A03"/>
    <w:rsid w:val="005C0B54"/>
    <w:rsid w:val="005C0FAD"/>
    <w:rsid w:val="005C112E"/>
    <w:rsid w:val="005C1166"/>
    <w:rsid w:val="005C193F"/>
    <w:rsid w:val="005C1B6D"/>
    <w:rsid w:val="005C259F"/>
    <w:rsid w:val="005C25B5"/>
    <w:rsid w:val="005C2A21"/>
    <w:rsid w:val="005C438C"/>
    <w:rsid w:val="005C4776"/>
    <w:rsid w:val="005C4AAD"/>
    <w:rsid w:val="005C6995"/>
    <w:rsid w:val="005C6C7B"/>
    <w:rsid w:val="005C6CBF"/>
    <w:rsid w:val="005C725D"/>
    <w:rsid w:val="005C766E"/>
    <w:rsid w:val="005D047A"/>
    <w:rsid w:val="005D0F4E"/>
    <w:rsid w:val="005D1146"/>
    <w:rsid w:val="005D11BA"/>
    <w:rsid w:val="005D13B4"/>
    <w:rsid w:val="005D25EF"/>
    <w:rsid w:val="005D3B43"/>
    <w:rsid w:val="005D3F0C"/>
    <w:rsid w:val="005D59BE"/>
    <w:rsid w:val="005D5DCF"/>
    <w:rsid w:val="005D635D"/>
    <w:rsid w:val="005D636D"/>
    <w:rsid w:val="005D66FA"/>
    <w:rsid w:val="005D69F7"/>
    <w:rsid w:val="005D700F"/>
    <w:rsid w:val="005D756B"/>
    <w:rsid w:val="005D7B13"/>
    <w:rsid w:val="005D7EBE"/>
    <w:rsid w:val="005E07E5"/>
    <w:rsid w:val="005E094A"/>
    <w:rsid w:val="005E1ABB"/>
    <w:rsid w:val="005E23E3"/>
    <w:rsid w:val="005E3517"/>
    <w:rsid w:val="005E4768"/>
    <w:rsid w:val="005E4CD3"/>
    <w:rsid w:val="005E54CA"/>
    <w:rsid w:val="005E574F"/>
    <w:rsid w:val="005E5888"/>
    <w:rsid w:val="005E61DB"/>
    <w:rsid w:val="005E6371"/>
    <w:rsid w:val="005E650B"/>
    <w:rsid w:val="005E7798"/>
    <w:rsid w:val="005E7926"/>
    <w:rsid w:val="005F062B"/>
    <w:rsid w:val="005F06FB"/>
    <w:rsid w:val="005F09E9"/>
    <w:rsid w:val="005F1E25"/>
    <w:rsid w:val="005F1FF0"/>
    <w:rsid w:val="005F21AC"/>
    <w:rsid w:val="005F2BF7"/>
    <w:rsid w:val="005F2E98"/>
    <w:rsid w:val="005F36BA"/>
    <w:rsid w:val="005F4853"/>
    <w:rsid w:val="005F48E7"/>
    <w:rsid w:val="005F4A38"/>
    <w:rsid w:val="005F4E84"/>
    <w:rsid w:val="005F5EBD"/>
    <w:rsid w:val="005F6903"/>
    <w:rsid w:val="005F6B4D"/>
    <w:rsid w:val="005F6BB0"/>
    <w:rsid w:val="005F6BC6"/>
    <w:rsid w:val="005F7526"/>
    <w:rsid w:val="00600210"/>
    <w:rsid w:val="006009C0"/>
    <w:rsid w:val="0060116D"/>
    <w:rsid w:val="00601BE2"/>
    <w:rsid w:val="00601D19"/>
    <w:rsid w:val="0060201B"/>
    <w:rsid w:val="006021FF"/>
    <w:rsid w:val="006028C2"/>
    <w:rsid w:val="00602D82"/>
    <w:rsid w:val="00603579"/>
    <w:rsid w:val="00603A60"/>
    <w:rsid w:val="00603A6F"/>
    <w:rsid w:val="00604100"/>
    <w:rsid w:val="006043CE"/>
    <w:rsid w:val="006053E7"/>
    <w:rsid w:val="00605789"/>
    <w:rsid w:val="006059B2"/>
    <w:rsid w:val="00605F62"/>
    <w:rsid w:val="0060656E"/>
    <w:rsid w:val="00606936"/>
    <w:rsid w:val="00607019"/>
    <w:rsid w:val="006071BD"/>
    <w:rsid w:val="0060755A"/>
    <w:rsid w:val="00607D21"/>
    <w:rsid w:val="00607E07"/>
    <w:rsid w:val="00610653"/>
    <w:rsid w:val="00610E6B"/>
    <w:rsid w:val="006113F1"/>
    <w:rsid w:val="006117A5"/>
    <w:rsid w:val="00611D17"/>
    <w:rsid w:val="00611EC6"/>
    <w:rsid w:val="00612564"/>
    <w:rsid w:val="00612B1F"/>
    <w:rsid w:val="00612B25"/>
    <w:rsid w:val="006132C5"/>
    <w:rsid w:val="00614057"/>
    <w:rsid w:val="00614193"/>
    <w:rsid w:val="006148F7"/>
    <w:rsid w:val="00614CF5"/>
    <w:rsid w:val="00614EFD"/>
    <w:rsid w:val="00615BC8"/>
    <w:rsid w:val="00615BD1"/>
    <w:rsid w:val="00617558"/>
    <w:rsid w:val="00617657"/>
    <w:rsid w:val="006179E1"/>
    <w:rsid w:val="00617AD5"/>
    <w:rsid w:val="00620102"/>
    <w:rsid w:val="00620C4F"/>
    <w:rsid w:val="0062112F"/>
    <w:rsid w:val="0062126E"/>
    <w:rsid w:val="00621731"/>
    <w:rsid w:val="006219A3"/>
    <w:rsid w:val="00621D4A"/>
    <w:rsid w:val="006223E7"/>
    <w:rsid w:val="00623F1A"/>
    <w:rsid w:val="006245D2"/>
    <w:rsid w:val="00624A3E"/>
    <w:rsid w:val="00624F1F"/>
    <w:rsid w:val="00625295"/>
    <w:rsid w:val="00625372"/>
    <w:rsid w:val="006254A2"/>
    <w:rsid w:val="006261A2"/>
    <w:rsid w:val="00626840"/>
    <w:rsid w:val="00626C3E"/>
    <w:rsid w:val="00627857"/>
    <w:rsid w:val="00627BCB"/>
    <w:rsid w:val="00627BD5"/>
    <w:rsid w:val="00627E93"/>
    <w:rsid w:val="00630110"/>
    <w:rsid w:val="0063076A"/>
    <w:rsid w:val="00630CC1"/>
    <w:rsid w:val="0063170D"/>
    <w:rsid w:val="006328AA"/>
    <w:rsid w:val="00632972"/>
    <w:rsid w:val="00633620"/>
    <w:rsid w:val="00634285"/>
    <w:rsid w:val="00634290"/>
    <w:rsid w:val="006346EF"/>
    <w:rsid w:val="00634AB2"/>
    <w:rsid w:val="00635E2E"/>
    <w:rsid w:val="00635E49"/>
    <w:rsid w:val="00636A8C"/>
    <w:rsid w:val="00636F11"/>
    <w:rsid w:val="006379D5"/>
    <w:rsid w:val="00637B14"/>
    <w:rsid w:val="00637F3F"/>
    <w:rsid w:val="0064038A"/>
    <w:rsid w:val="006405B9"/>
    <w:rsid w:val="006406AD"/>
    <w:rsid w:val="0064076D"/>
    <w:rsid w:val="00640A94"/>
    <w:rsid w:val="00640AE0"/>
    <w:rsid w:val="00640E3C"/>
    <w:rsid w:val="00643494"/>
    <w:rsid w:val="006434F8"/>
    <w:rsid w:val="00643A78"/>
    <w:rsid w:val="00643FB7"/>
    <w:rsid w:val="00644012"/>
    <w:rsid w:val="00644208"/>
    <w:rsid w:val="006446D3"/>
    <w:rsid w:val="00644A2C"/>
    <w:rsid w:val="00645D57"/>
    <w:rsid w:val="0064689C"/>
    <w:rsid w:val="00646C01"/>
    <w:rsid w:val="0064725C"/>
    <w:rsid w:val="00647DD9"/>
    <w:rsid w:val="00650396"/>
    <w:rsid w:val="00650F2D"/>
    <w:rsid w:val="00652412"/>
    <w:rsid w:val="006524B3"/>
    <w:rsid w:val="00653746"/>
    <w:rsid w:val="00653CD2"/>
    <w:rsid w:val="00654A0F"/>
    <w:rsid w:val="00654A40"/>
    <w:rsid w:val="006551BD"/>
    <w:rsid w:val="006553FD"/>
    <w:rsid w:val="00656CD0"/>
    <w:rsid w:val="00657378"/>
    <w:rsid w:val="00657F1B"/>
    <w:rsid w:val="00660BC6"/>
    <w:rsid w:val="00660EB2"/>
    <w:rsid w:val="00660F09"/>
    <w:rsid w:val="00661346"/>
    <w:rsid w:val="00661D76"/>
    <w:rsid w:val="00662BF0"/>
    <w:rsid w:val="00663339"/>
    <w:rsid w:val="006637E1"/>
    <w:rsid w:val="00663BB4"/>
    <w:rsid w:val="006642B0"/>
    <w:rsid w:val="0066436A"/>
    <w:rsid w:val="00664C2D"/>
    <w:rsid w:val="00664E4B"/>
    <w:rsid w:val="00666266"/>
    <w:rsid w:val="00666546"/>
    <w:rsid w:val="00666C4A"/>
    <w:rsid w:val="00667282"/>
    <w:rsid w:val="006700B2"/>
    <w:rsid w:val="00670308"/>
    <w:rsid w:val="00670CFA"/>
    <w:rsid w:val="0067144D"/>
    <w:rsid w:val="006724D2"/>
    <w:rsid w:val="00672631"/>
    <w:rsid w:val="0067277B"/>
    <w:rsid w:val="00673798"/>
    <w:rsid w:val="00673B22"/>
    <w:rsid w:val="00673B4C"/>
    <w:rsid w:val="00674167"/>
    <w:rsid w:val="006741F1"/>
    <w:rsid w:val="0067439B"/>
    <w:rsid w:val="006749CF"/>
    <w:rsid w:val="00675561"/>
    <w:rsid w:val="00675729"/>
    <w:rsid w:val="0067669F"/>
    <w:rsid w:val="00676F45"/>
    <w:rsid w:val="00676FEC"/>
    <w:rsid w:val="00677FDD"/>
    <w:rsid w:val="00680315"/>
    <w:rsid w:val="00680B07"/>
    <w:rsid w:val="00680C4E"/>
    <w:rsid w:val="00680DA0"/>
    <w:rsid w:val="006822C1"/>
    <w:rsid w:val="00682895"/>
    <w:rsid w:val="00682EE7"/>
    <w:rsid w:val="0068327F"/>
    <w:rsid w:val="00683FDF"/>
    <w:rsid w:val="00684497"/>
    <w:rsid w:val="00684E22"/>
    <w:rsid w:val="0068564A"/>
    <w:rsid w:val="0068589F"/>
    <w:rsid w:val="00685971"/>
    <w:rsid w:val="0068598A"/>
    <w:rsid w:val="006863BE"/>
    <w:rsid w:val="0068687F"/>
    <w:rsid w:val="0068749E"/>
    <w:rsid w:val="00687E3D"/>
    <w:rsid w:val="006913B2"/>
    <w:rsid w:val="0069219A"/>
    <w:rsid w:val="00692506"/>
    <w:rsid w:val="00693ACB"/>
    <w:rsid w:val="0069570C"/>
    <w:rsid w:val="00696700"/>
    <w:rsid w:val="006976B1"/>
    <w:rsid w:val="00697724"/>
    <w:rsid w:val="00697903"/>
    <w:rsid w:val="00697B52"/>
    <w:rsid w:val="00697B66"/>
    <w:rsid w:val="006A014C"/>
    <w:rsid w:val="006A122F"/>
    <w:rsid w:val="006A126C"/>
    <w:rsid w:val="006A12F1"/>
    <w:rsid w:val="006A140F"/>
    <w:rsid w:val="006A1809"/>
    <w:rsid w:val="006A26AC"/>
    <w:rsid w:val="006A29AF"/>
    <w:rsid w:val="006A3000"/>
    <w:rsid w:val="006A3209"/>
    <w:rsid w:val="006A3C42"/>
    <w:rsid w:val="006A513F"/>
    <w:rsid w:val="006A625C"/>
    <w:rsid w:val="006A642E"/>
    <w:rsid w:val="006A700C"/>
    <w:rsid w:val="006A70AA"/>
    <w:rsid w:val="006A70B9"/>
    <w:rsid w:val="006A7EF6"/>
    <w:rsid w:val="006B0463"/>
    <w:rsid w:val="006B05C9"/>
    <w:rsid w:val="006B1378"/>
    <w:rsid w:val="006B19F9"/>
    <w:rsid w:val="006B2313"/>
    <w:rsid w:val="006B265B"/>
    <w:rsid w:val="006B2ACD"/>
    <w:rsid w:val="006B2D0C"/>
    <w:rsid w:val="006B3C81"/>
    <w:rsid w:val="006B3FB9"/>
    <w:rsid w:val="006B48CB"/>
    <w:rsid w:val="006B51B8"/>
    <w:rsid w:val="006B54C9"/>
    <w:rsid w:val="006B69AE"/>
    <w:rsid w:val="006B6C5B"/>
    <w:rsid w:val="006B6CC7"/>
    <w:rsid w:val="006B6D0D"/>
    <w:rsid w:val="006B7137"/>
    <w:rsid w:val="006C1522"/>
    <w:rsid w:val="006C1664"/>
    <w:rsid w:val="006C16E3"/>
    <w:rsid w:val="006C19A7"/>
    <w:rsid w:val="006C1DFA"/>
    <w:rsid w:val="006C21FD"/>
    <w:rsid w:val="006C25B4"/>
    <w:rsid w:val="006C2609"/>
    <w:rsid w:val="006C2720"/>
    <w:rsid w:val="006C29E3"/>
    <w:rsid w:val="006C353F"/>
    <w:rsid w:val="006C3CC7"/>
    <w:rsid w:val="006C4534"/>
    <w:rsid w:val="006C550F"/>
    <w:rsid w:val="006C558B"/>
    <w:rsid w:val="006C55FB"/>
    <w:rsid w:val="006C5EC6"/>
    <w:rsid w:val="006C6009"/>
    <w:rsid w:val="006C6D82"/>
    <w:rsid w:val="006C7212"/>
    <w:rsid w:val="006C755F"/>
    <w:rsid w:val="006D0013"/>
    <w:rsid w:val="006D0DE5"/>
    <w:rsid w:val="006D149D"/>
    <w:rsid w:val="006D1550"/>
    <w:rsid w:val="006D16A0"/>
    <w:rsid w:val="006D17C2"/>
    <w:rsid w:val="006D1C77"/>
    <w:rsid w:val="006D2699"/>
    <w:rsid w:val="006D26E6"/>
    <w:rsid w:val="006D3301"/>
    <w:rsid w:val="006D3F3B"/>
    <w:rsid w:val="006D4244"/>
    <w:rsid w:val="006D5975"/>
    <w:rsid w:val="006D5FFD"/>
    <w:rsid w:val="006D6034"/>
    <w:rsid w:val="006D6374"/>
    <w:rsid w:val="006D6EBF"/>
    <w:rsid w:val="006D7B74"/>
    <w:rsid w:val="006D7D31"/>
    <w:rsid w:val="006E0656"/>
    <w:rsid w:val="006E13BB"/>
    <w:rsid w:val="006E142D"/>
    <w:rsid w:val="006E14E5"/>
    <w:rsid w:val="006E1743"/>
    <w:rsid w:val="006E1C02"/>
    <w:rsid w:val="006E22AD"/>
    <w:rsid w:val="006E2C8E"/>
    <w:rsid w:val="006E31A3"/>
    <w:rsid w:val="006E42CA"/>
    <w:rsid w:val="006E4367"/>
    <w:rsid w:val="006E46E9"/>
    <w:rsid w:val="006E4A21"/>
    <w:rsid w:val="006E4CF6"/>
    <w:rsid w:val="006E4D8A"/>
    <w:rsid w:val="006E4FAC"/>
    <w:rsid w:val="006E538D"/>
    <w:rsid w:val="006E5D5C"/>
    <w:rsid w:val="006E669A"/>
    <w:rsid w:val="006E67B1"/>
    <w:rsid w:val="006E75A9"/>
    <w:rsid w:val="006E7D64"/>
    <w:rsid w:val="006F0210"/>
    <w:rsid w:val="006F05E5"/>
    <w:rsid w:val="006F0A42"/>
    <w:rsid w:val="006F123D"/>
    <w:rsid w:val="006F1FEA"/>
    <w:rsid w:val="006F2FB0"/>
    <w:rsid w:val="006F3066"/>
    <w:rsid w:val="006F3490"/>
    <w:rsid w:val="006F364D"/>
    <w:rsid w:val="006F3820"/>
    <w:rsid w:val="006F3839"/>
    <w:rsid w:val="006F3E21"/>
    <w:rsid w:val="006F44B0"/>
    <w:rsid w:val="006F4E2F"/>
    <w:rsid w:val="006F5353"/>
    <w:rsid w:val="006F58B1"/>
    <w:rsid w:val="006F5F1C"/>
    <w:rsid w:val="006F6ADC"/>
    <w:rsid w:val="006F6B8E"/>
    <w:rsid w:val="006F6C20"/>
    <w:rsid w:val="006F731B"/>
    <w:rsid w:val="006F7369"/>
    <w:rsid w:val="006F767E"/>
    <w:rsid w:val="00700000"/>
    <w:rsid w:val="007000D2"/>
    <w:rsid w:val="0070030F"/>
    <w:rsid w:val="0070031B"/>
    <w:rsid w:val="00701749"/>
    <w:rsid w:val="00701753"/>
    <w:rsid w:val="00701906"/>
    <w:rsid w:val="00701D17"/>
    <w:rsid w:val="00702448"/>
    <w:rsid w:val="00702B52"/>
    <w:rsid w:val="00703402"/>
    <w:rsid w:val="007036A5"/>
    <w:rsid w:val="007037EB"/>
    <w:rsid w:val="0070420E"/>
    <w:rsid w:val="00704BEC"/>
    <w:rsid w:val="00704D24"/>
    <w:rsid w:val="00704F0A"/>
    <w:rsid w:val="00705C91"/>
    <w:rsid w:val="007065AF"/>
    <w:rsid w:val="0070695D"/>
    <w:rsid w:val="00706C3E"/>
    <w:rsid w:val="00706C54"/>
    <w:rsid w:val="007077F0"/>
    <w:rsid w:val="007103CB"/>
    <w:rsid w:val="00710730"/>
    <w:rsid w:val="00710BA6"/>
    <w:rsid w:val="00710BBC"/>
    <w:rsid w:val="00712A76"/>
    <w:rsid w:val="00712ADB"/>
    <w:rsid w:val="00712E52"/>
    <w:rsid w:val="00713443"/>
    <w:rsid w:val="00713730"/>
    <w:rsid w:val="00713B79"/>
    <w:rsid w:val="00714494"/>
    <w:rsid w:val="00715AE1"/>
    <w:rsid w:val="00716EB9"/>
    <w:rsid w:val="0071727E"/>
    <w:rsid w:val="007177C9"/>
    <w:rsid w:val="0072042C"/>
    <w:rsid w:val="0072069E"/>
    <w:rsid w:val="007209C8"/>
    <w:rsid w:val="00720A2D"/>
    <w:rsid w:val="00720A70"/>
    <w:rsid w:val="00720AE1"/>
    <w:rsid w:val="00720C19"/>
    <w:rsid w:val="00720CD7"/>
    <w:rsid w:val="00722529"/>
    <w:rsid w:val="0072288F"/>
    <w:rsid w:val="00722E6C"/>
    <w:rsid w:val="0072307E"/>
    <w:rsid w:val="00723446"/>
    <w:rsid w:val="00723CF8"/>
    <w:rsid w:val="0072435C"/>
    <w:rsid w:val="00725CE3"/>
    <w:rsid w:val="0072613B"/>
    <w:rsid w:val="0072666C"/>
    <w:rsid w:val="00726FDA"/>
    <w:rsid w:val="0072752A"/>
    <w:rsid w:val="00727B98"/>
    <w:rsid w:val="007304D3"/>
    <w:rsid w:val="00730A39"/>
    <w:rsid w:val="00730D4F"/>
    <w:rsid w:val="00731E05"/>
    <w:rsid w:val="0073230A"/>
    <w:rsid w:val="007324A5"/>
    <w:rsid w:val="007341D7"/>
    <w:rsid w:val="00734278"/>
    <w:rsid w:val="00734E6B"/>
    <w:rsid w:val="00734EDB"/>
    <w:rsid w:val="00735554"/>
    <w:rsid w:val="00735A70"/>
    <w:rsid w:val="00736111"/>
    <w:rsid w:val="00736A27"/>
    <w:rsid w:val="00736BC2"/>
    <w:rsid w:val="0073728E"/>
    <w:rsid w:val="00737502"/>
    <w:rsid w:val="007377D7"/>
    <w:rsid w:val="00737AFA"/>
    <w:rsid w:val="00737DE4"/>
    <w:rsid w:val="007421AD"/>
    <w:rsid w:val="00742728"/>
    <w:rsid w:val="00742E2D"/>
    <w:rsid w:val="00743172"/>
    <w:rsid w:val="00743413"/>
    <w:rsid w:val="007438ED"/>
    <w:rsid w:val="007443E6"/>
    <w:rsid w:val="007449C4"/>
    <w:rsid w:val="00744B11"/>
    <w:rsid w:val="00744D42"/>
    <w:rsid w:val="00745045"/>
    <w:rsid w:val="00745259"/>
    <w:rsid w:val="00745C6E"/>
    <w:rsid w:val="00745FCB"/>
    <w:rsid w:val="00746104"/>
    <w:rsid w:val="00746152"/>
    <w:rsid w:val="007461A0"/>
    <w:rsid w:val="007463CF"/>
    <w:rsid w:val="00746745"/>
    <w:rsid w:val="00746C26"/>
    <w:rsid w:val="00747CD9"/>
    <w:rsid w:val="00747D3D"/>
    <w:rsid w:val="0075034F"/>
    <w:rsid w:val="00750424"/>
    <w:rsid w:val="00751E20"/>
    <w:rsid w:val="0075208E"/>
    <w:rsid w:val="00752FF9"/>
    <w:rsid w:val="007530B0"/>
    <w:rsid w:val="0075340C"/>
    <w:rsid w:val="00753F71"/>
    <w:rsid w:val="00754E49"/>
    <w:rsid w:val="00755197"/>
    <w:rsid w:val="0075521E"/>
    <w:rsid w:val="0075552F"/>
    <w:rsid w:val="00755905"/>
    <w:rsid w:val="00755A88"/>
    <w:rsid w:val="00756C26"/>
    <w:rsid w:val="00757505"/>
    <w:rsid w:val="007575F1"/>
    <w:rsid w:val="00757629"/>
    <w:rsid w:val="00757EC7"/>
    <w:rsid w:val="0076020A"/>
    <w:rsid w:val="007610BC"/>
    <w:rsid w:val="007615F3"/>
    <w:rsid w:val="007617D6"/>
    <w:rsid w:val="0076210F"/>
    <w:rsid w:val="00762512"/>
    <w:rsid w:val="00762861"/>
    <w:rsid w:val="00762C8E"/>
    <w:rsid w:val="00762E03"/>
    <w:rsid w:val="00762FF2"/>
    <w:rsid w:val="00763232"/>
    <w:rsid w:val="0076342F"/>
    <w:rsid w:val="00763BCA"/>
    <w:rsid w:val="00763F66"/>
    <w:rsid w:val="007648D4"/>
    <w:rsid w:val="007651CC"/>
    <w:rsid w:val="00765476"/>
    <w:rsid w:val="0076594D"/>
    <w:rsid w:val="00765976"/>
    <w:rsid w:val="00765CAB"/>
    <w:rsid w:val="00765ED6"/>
    <w:rsid w:val="00765FB5"/>
    <w:rsid w:val="00766273"/>
    <w:rsid w:val="007663B7"/>
    <w:rsid w:val="007670AC"/>
    <w:rsid w:val="007705C7"/>
    <w:rsid w:val="00770868"/>
    <w:rsid w:val="00770938"/>
    <w:rsid w:val="00770C66"/>
    <w:rsid w:val="0077192E"/>
    <w:rsid w:val="0077198D"/>
    <w:rsid w:val="00774189"/>
    <w:rsid w:val="007747F1"/>
    <w:rsid w:val="0077489A"/>
    <w:rsid w:val="0077501A"/>
    <w:rsid w:val="00775463"/>
    <w:rsid w:val="007754CA"/>
    <w:rsid w:val="007755B8"/>
    <w:rsid w:val="0077590E"/>
    <w:rsid w:val="00775B8A"/>
    <w:rsid w:val="00775BE3"/>
    <w:rsid w:val="00776488"/>
    <w:rsid w:val="0077670D"/>
    <w:rsid w:val="007768E8"/>
    <w:rsid w:val="007769D4"/>
    <w:rsid w:val="00776E28"/>
    <w:rsid w:val="00777413"/>
    <w:rsid w:val="007775A4"/>
    <w:rsid w:val="00780139"/>
    <w:rsid w:val="007805D7"/>
    <w:rsid w:val="00780D72"/>
    <w:rsid w:val="00780D89"/>
    <w:rsid w:val="007812AB"/>
    <w:rsid w:val="007819CD"/>
    <w:rsid w:val="00781ECA"/>
    <w:rsid w:val="00781F50"/>
    <w:rsid w:val="00782ECF"/>
    <w:rsid w:val="007832D4"/>
    <w:rsid w:val="00783370"/>
    <w:rsid w:val="00783E28"/>
    <w:rsid w:val="00784036"/>
    <w:rsid w:val="0078469F"/>
    <w:rsid w:val="00784D3E"/>
    <w:rsid w:val="00787443"/>
    <w:rsid w:val="00787699"/>
    <w:rsid w:val="00787789"/>
    <w:rsid w:val="00787EFA"/>
    <w:rsid w:val="007909E3"/>
    <w:rsid w:val="007910FF"/>
    <w:rsid w:val="0079119B"/>
    <w:rsid w:val="007916D9"/>
    <w:rsid w:val="00792265"/>
    <w:rsid w:val="00792C87"/>
    <w:rsid w:val="0079334C"/>
    <w:rsid w:val="007934E5"/>
    <w:rsid w:val="007935EA"/>
    <w:rsid w:val="00793EC7"/>
    <w:rsid w:val="0079481C"/>
    <w:rsid w:val="00794B29"/>
    <w:rsid w:val="00795064"/>
    <w:rsid w:val="007953C0"/>
    <w:rsid w:val="00795B72"/>
    <w:rsid w:val="00796D0F"/>
    <w:rsid w:val="007972FD"/>
    <w:rsid w:val="007A0C64"/>
    <w:rsid w:val="007A0E6C"/>
    <w:rsid w:val="007A0F5B"/>
    <w:rsid w:val="007A1C22"/>
    <w:rsid w:val="007A1ED3"/>
    <w:rsid w:val="007A2C34"/>
    <w:rsid w:val="007A32CF"/>
    <w:rsid w:val="007A4440"/>
    <w:rsid w:val="007A46A9"/>
    <w:rsid w:val="007A4D77"/>
    <w:rsid w:val="007A558D"/>
    <w:rsid w:val="007A565A"/>
    <w:rsid w:val="007A59CC"/>
    <w:rsid w:val="007A5E50"/>
    <w:rsid w:val="007A5FD2"/>
    <w:rsid w:val="007A60D2"/>
    <w:rsid w:val="007A6428"/>
    <w:rsid w:val="007A6D5E"/>
    <w:rsid w:val="007A6E21"/>
    <w:rsid w:val="007A72BA"/>
    <w:rsid w:val="007B055C"/>
    <w:rsid w:val="007B0B44"/>
    <w:rsid w:val="007B0FB9"/>
    <w:rsid w:val="007B108A"/>
    <w:rsid w:val="007B1112"/>
    <w:rsid w:val="007B1206"/>
    <w:rsid w:val="007B1632"/>
    <w:rsid w:val="007B1C93"/>
    <w:rsid w:val="007B250A"/>
    <w:rsid w:val="007B2B66"/>
    <w:rsid w:val="007B302F"/>
    <w:rsid w:val="007B31F8"/>
    <w:rsid w:val="007B45C0"/>
    <w:rsid w:val="007B52B2"/>
    <w:rsid w:val="007B59E3"/>
    <w:rsid w:val="007B5EB7"/>
    <w:rsid w:val="007B6217"/>
    <w:rsid w:val="007B650B"/>
    <w:rsid w:val="007B655E"/>
    <w:rsid w:val="007B7794"/>
    <w:rsid w:val="007B7B36"/>
    <w:rsid w:val="007B7B6E"/>
    <w:rsid w:val="007B7DE6"/>
    <w:rsid w:val="007B7F03"/>
    <w:rsid w:val="007C061D"/>
    <w:rsid w:val="007C11FE"/>
    <w:rsid w:val="007C1646"/>
    <w:rsid w:val="007C1855"/>
    <w:rsid w:val="007C4204"/>
    <w:rsid w:val="007C4366"/>
    <w:rsid w:val="007C4FF7"/>
    <w:rsid w:val="007C5041"/>
    <w:rsid w:val="007C5741"/>
    <w:rsid w:val="007C57C2"/>
    <w:rsid w:val="007C5AC6"/>
    <w:rsid w:val="007C684B"/>
    <w:rsid w:val="007D00E4"/>
    <w:rsid w:val="007D1936"/>
    <w:rsid w:val="007D19F9"/>
    <w:rsid w:val="007D2364"/>
    <w:rsid w:val="007D2950"/>
    <w:rsid w:val="007D2D7D"/>
    <w:rsid w:val="007D31DD"/>
    <w:rsid w:val="007D335D"/>
    <w:rsid w:val="007D3593"/>
    <w:rsid w:val="007D3AF6"/>
    <w:rsid w:val="007D5520"/>
    <w:rsid w:val="007D5A1B"/>
    <w:rsid w:val="007D5CF6"/>
    <w:rsid w:val="007D5D2C"/>
    <w:rsid w:val="007D61F5"/>
    <w:rsid w:val="007D6EC9"/>
    <w:rsid w:val="007D72C8"/>
    <w:rsid w:val="007D74E1"/>
    <w:rsid w:val="007D76E8"/>
    <w:rsid w:val="007D782A"/>
    <w:rsid w:val="007E0712"/>
    <w:rsid w:val="007E11FF"/>
    <w:rsid w:val="007E1EDF"/>
    <w:rsid w:val="007E3050"/>
    <w:rsid w:val="007E31B6"/>
    <w:rsid w:val="007E389A"/>
    <w:rsid w:val="007E3FE1"/>
    <w:rsid w:val="007E4478"/>
    <w:rsid w:val="007E472F"/>
    <w:rsid w:val="007E54C5"/>
    <w:rsid w:val="007E5CC7"/>
    <w:rsid w:val="007E611E"/>
    <w:rsid w:val="007E6356"/>
    <w:rsid w:val="007E6B36"/>
    <w:rsid w:val="007E735A"/>
    <w:rsid w:val="007E769F"/>
    <w:rsid w:val="007E78AD"/>
    <w:rsid w:val="007E790E"/>
    <w:rsid w:val="007E7952"/>
    <w:rsid w:val="007E7BFB"/>
    <w:rsid w:val="007F07B9"/>
    <w:rsid w:val="007F0870"/>
    <w:rsid w:val="007F0D6C"/>
    <w:rsid w:val="007F140E"/>
    <w:rsid w:val="007F1D9F"/>
    <w:rsid w:val="007F2FC3"/>
    <w:rsid w:val="007F3EB8"/>
    <w:rsid w:val="007F438B"/>
    <w:rsid w:val="007F44BE"/>
    <w:rsid w:val="007F51BF"/>
    <w:rsid w:val="007F51C2"/>
    <w:rsid w:val="007F5D1D"/>
    <w:rsid w:val="007F61C2"/>
    <w:rsid w:val="007F675D"/>
    <w:rsid w:val="007F728D"/>
    <w:rsid w:val="007F7342"/>
    <w:rsid w:val="007F753C"/>
    <w:rsid w:val="008014E9"/>
    <w:rsid w:val="0080171A"/>
    <w:rsid w:val="00801728"/>
    <w:rsid w:val="0080203B"/>
    <w:rsid w:val="00802195"/>
    <w:rsid w:val="00802986"/>
    <w:rsid w:val="00802EDF"/>
    <w:rsid w:val="00803491"/>
    <w:rsid w:val="00803A13"/>
    <w:rsid w:val="00803B28"/>
    <w:rsid w:val="00803DC2"/>
    <w:rsid w:val="008044C5"/>
    <w:rsid w:val="00804706"/>
    <w:rsid w:val="008047E3"/>
    <w:rsid w:val="00804CED"/>
    <w:rsid w:val="00805568"/>
    <w:rsid w:val="00805730"/>
    <w:rsid w:val="00805E99"/>
    <w:rsid w:val="00806257"/>
    <w:rsid w:val="008065CC"/>
    <w:rsid w:val="00806E07"/>
    <w:rsid w:val="008109BC"/>
    <w:rsid w:val="00810DEB"/>
    <w:rsid w:val="00810F26"/>
    <w:rsid w:val="00812016"/>
    <w:rsid w:val="00812BFE"/>
    <w:rsid w:val="00813774"/>
    <w:rsid w:val="0081428E"/>
    <w:rsid w:val="00814611"/>
    <w:rsid w:val="0081488D"/>
    <w:rsid w:val="00814A81"/>
    <w:rsid w:val="00814F45"/>
    <w:rsid w:val="008151B3"/>
    <w:rsid w:val="008160C7"/>
    <w:rsid w:val="00816234"/>
    <w:rsid w:val="0081640D"/>
    <w:rsid w:val="0081655F"/>
    <w:rsid w:val="0081701F"/>
    <w:rsid w:val="0081772E"/>
    <w:rsid w:val="008178D2"/>
    <w:rsid w:val="00817CC3"/>
    <w:rsid w:val="00817D35"/>
    <w:rsid w:val="00820B84"/>
    <w:rsid w:val="00821471"/>
    <w:rsid w:val="008219CD"/>
    <w:rsid w:val="00821CC9"/>
    <w:rsid w:val="0082269B"/>
    <w:rsid w:val="008231C7"/>
    <w:rsid w:val="0082370C"/>
    <w:rsid w:val="00824D31"/>
    <w:rsid w:val="00825254"/>
    <w:rsid w:val="00825DF0"/>
    <w:rsid w:val="00825FC4"/>
    <w:rsid w:val="008267E6"/>
    <w:rsid w:val="00826D2C"/>
    <w:rsid w:val="008271E7"/>
    <w:rsid w:val="008307D6"/>
    <w:rsid w:val="008308D0"/>
    <w:rsid w:val="00830A92"/>
    <w:rsid w:val="008318B0"/>
    <w:rsid w:val="008318C8"/>
    <w:rsid w:val="008323C7"/>
    <w:rsid w:val="008325F1"/>
    <w:rsid w:val="00832971"/>
    <w:rsid w:val="00832C0A"/>
    <w:rsid w:val="008331BC"/>
    <w:rsid w:val="00833384"/>
    <w:rsid w:val="00835113"/>
    <w:rsid w:val="0083528D"/>
    <w:rsid w:val="00835BE6"/>
    <w:rsid w:val="00835F91"/>
    <w:rsid w:val="008361BA"/>
    <w:rsid w:val="00836444"/>
    <w:rsid w:val="0083674E"/>
    <w:rsid w:val="00836E3A"/>
    <w:rsid w:val="00837AF8"/>
    <w:rsid w:val="00840047"/>
    <w:rsid w:val="0084015F"/>
    <w:rsid w:val="00840DF1"/>
    <w:rsid w:val="008413E1"/>
    <w:rsid w:val="008417AE"/>
    <w:rsid w:val="008422FF"/>
    <w:rsid w:val="00842C8C"/>
    <w:rsid w:val="00842F5F"/>
    <w:rsid w:val="0084354B"/>
    <w:rsid w:val="0084356A"/>
    <w:rsid w:val="00843665"/>
    <w:rsid w:val="00843AB0"/>
    <w:rsid w:val="00843DBC"/>
    <w:rsid w:val="008443B1"/>
    <w:rsid w:val="00844F9A"/>
    <w:rsid w:val="00845B40"/>
    <w:rsid w:val="00845EFC"/>
    <w:rsid w:val="00846B22"/>
    <w:rsid w:val="00846B47"/>
    <w:rsid w:val="00846B84"/>
    <w:rsid w:val="00847027"/>
    <w:rsid w:val="00847E5F"/>
    <w:rsid w:val="00847F01"/>
    <w:rsid w:val="00850491"/>
    <w:rsid w:val="008506C3"/>
    <w:rsid w:val="0085142A"/>
    <w:rsid w:val="0085254C"/>
    <w:rsid w:val="00853A8F"/>
    <w:rsid w:val="008544FE"/>
    <w:rsid w:val="008547AD"/>
    <w:rsid w:val="00854AE3"/>
    <w:rsid w:val="00855176"/>
    <w:rsid w:val="00855AD9"/>
    <w:rsid w:val="00855CA3"/>
    <w:rsid w:val="00855E89"/>
    <w:rsid w:val="00855EDC"/>
    <w:rsid w:val="00855F2A"/>
    <w:rsid w:val="00856622"/>
    <w:rsid w:val="008569ED"/>
    <w:rsid w:val="00856C94"/>
    <w:rsid w:val="008577AE"/>
    <w:rsid w:val="0086014F"/>
    <w:rsid w:val="00860627"/>
    <w:rsid w:val="00860E30"/>
    <w:rsid w:val="00861142"/>
    <w:rsid w:val="008612C6"/>
    <w:rsid w:val="008616FD"/>
    <w:rsid w:val="00863223"/>
    <w:rsid w:val="008642F1"/>
    <w:rsid w:val="008644A0"/>
    <w:rsid w:val="00865146"/>
    <w:rsid w:val="0086531E"/>
    <w:rsid w:val="00865402"/>
    <w:rsid w:val="00865412"/>
    <w:rsid w:val="0086549C"/>
    <w:rsid w:val="008659E5"/>
    <w:rsid w:val="00865A61"/>
    <w:rsid w:val="00865F41"/>
    <w:rsid w:val="00866090"/>
    <w:rsid w:val="008668D9"/>
    <w:rsid w:val="00867321"/>
    <w:rsid w:val="00867ED3"/>
    <w:rsid w:val="00867FB2"/>
    <w:rsid w:val="00870720"/>
    <w:rsid w:val="00870C73"/>
    <w:rsid w:val="0087172E"/>
    <w:rsid w:val="00872C87"/>
    <w:rsid w:val="00873171"/>
    <w:rsid w:val="008731C6"/>
    <w:rsid w:val="0087375D"/>
    <w:rsid w:val="0087389F"/>
    <w:rsid w:val="00873D95"/>
    <w:rsid w:val="00873DB7"/>
    <w:rsid w:val="008741B7"/>
    <w:rsid w:val="008742C3"/>
    <w:rsid w:val="00874848"/>
    <w:rsid w:val="00874B88"/>
    <w:rsid w:val="00874B9E"/>
    <w:rsid w:val="0087627C"/>
    <w:rsid w:val="0087630A"/>
    <w:rsid w:val="0087664C"/>
    <w:rsid w:val="00876CEC"/>
    <w:rsid w:val="00876E59"/>
    <w:rsid w:val="00876F80"/>
    <w:rsid w:val="00876F9B"/>
    <w:rsid w:val="0087750E"/>
    <w:rsid w:val="0088013D"/>
    <w:rsid w:val="008803E5"/>
    <w:rsid w:val="00881844"/>
    <w:rsid w:val="00881CE5"/>
    <w:rsid w:val="00881D44"/>
    <w:rsid w:val="0088256D"/>
    <w:rsid w:val="00884B92"/>
    <w:rsid w:val="00885C3E"/>
    <w:rsid w:val="008865C6"/>
    <w:rsid w:val="00886FF3"/>
    <w:rsid w:val="00886FFB"/>
    <w:rsid w:val="008879EA"/>
    <w:rsid w:val="00887A35"/>
    <w:rsid w:val="00887CC3"/>
    <w:rsid w:val="008905C0"/>
    <w:rsid w:val="00890C46"/>
    <w:rsid w:val="00891CD1"/>
    <w:rsid w:val="0089220B"/>
    <w:rsid w:val="00892385"/>
    <w:rsid w:val="00892545"/>
    <w:rsid w:val="00892C0F"/>
    <w:rsid w:val="008930B8"/>
    <w:rsid w:val="008931A5"/>
    <w:rsid w:val="008942EF"/>
    <w:rsid w:val="00894971"/>
    <w:rsid w:val="00894A21"/>
    <w:rsid w:val="008955D7"/>
    <w:rsid w:val="0089635B"/>
    <w:rsid w:val="00896A49"/>
    <w:rsid w:val="00896B28"/>
    <w:rsid w:val="008971CD"/>
    <w:rsid w:val="0089742D"/>
    <w:rsid w:val="0089785F"/>
    <w:rsid w:val="008979D7"/>
    <w:rsid w:val="00897F1F"/>
    <w:rsid w:val="008A062C"/>
    <w:rsid w:val="008A0F20"/>
    <w:rsid w:val="008A1EAB"/>
    <w:rsid w:val="008A2704"/>
    <w:rsid w:val="008A2F97"/>
    <w:rsid w:val="008A315E"/>
    <w:rsid w:val="008A361C"/>
    <w:rsid w:val="008A3BA8"/>
    <w:rsid w:val="008A3BD1"/>
    <w:rsid w:val="008A4079"/>
    <w:rsid w:val="008A424D"/>
    <w:rsid w:val="008A4F21"/>
    <w:rsid w:val="008A515D"/>
    <w:rsid w:val="008A55B0"/>
    <w:rsid w:val="008A56C9"/>
    <w:rsid w:val="008A5905"/>
    <w:rsid w:val="008A5931"/>
    <w:rsid w:val="008A5B51"/>
    <w:rsid w:val="008A6895"/>
    <w:rsid w:val="008A693E"/>
    <w:rsid w:val="008A7FC9"/>
    <w:rsid w:val="008B00FC"/>
    <w:rsid w:val="008B0810"/>
    <w:rsid w:val="008B0ED0"/>
    <w:rsid w:val="008B155C"/>
    <w:rsid w:val="008B168C"/>
    <w:rsid w:val="008B1BD1"/>
    <w:rsid w:val="008B1F2D"/>
    <w:rsid w:val="008B23DB"/>
    <w:rsid w:val="008B2CB3"/>
    <w:rsid w:val="008B2CBA"/>
    <w:rsid w:val="008B35CA"/>
    <w:rsid w:val="008B3B0A"/>
    <w:rsid w:val="008B42C2"/>
    <w:rsid w:val="008B42F6"/>
    <w:rsid w:val="008B441C"/>
    <w:rsid w:val="008B4596"/>
    <w:rsid w:val="008B4FE0"/>
    <w:rsid w:val="008B5078"/>
    <w:rsid w:val="008B514F"/>
    <w:rsid w:val="008B5B95"/>
    <w:rsid w:val="008B702E"/>
    <w:rsid w:val="008B72AB"/>
    <w:rsid w:val="008B7772"/>
    <w:rsid w:val="008C030E"/>
    <w:rsid w:val="008C0A3D"/>
    <w:rsid w:val="008C0C02"/>
    <w:rsid w:val="008C0CE1"/>
    <w:rsid w:val="008C10F0"/>
    <w:rsid w:val="008C12F1"/>
    <w:rsid w:val="008C3031"/>
    <w:rsid w:val="008C35AC"/>
    <w:rsid w:val="008C39F5"/>
    <w:rsid w:val="008C476C"/>
    <w:rsid w:val="008C4851"/>
    <w:rsid w:val="008C48B8"/>
    <w:rsid w:val="008C5076"/>
    <w:rsid w:val="008C7195"/>
    <w:rsid w:val="008C7773"/>
    <w:rsid w:val="008D025E"/>
    <w:rsid w:val="008D0E4A"/>
    <w:rsid w:val="008D0FDF"/>
    <w:rsid w:val="008D1E68"/>
    <w:rsid w:val="008D20C8"/>
    <w:rsid w:val="008D22E4"/>
    <w:rsid w:val="008D288F"/>
    <w:rsid w:val="008D2F90"/>
    <w:rsid w:val="008D4429"/>
    <w:rsid w:val="008D471D"/>
    <w:rsid w:val="008D4B1D"/>
    <w:rsid w:val="008D4C37"/>
    <w:rsid w:val="008D4C9D"/>
    <w:rsid w:val="008D5B3D"/>
    <w:rsid w:val="008D5D5C"/>
    <w:rsid w:val="008D6220"/>
    <w:rsid w:val="008D6737"/>
    <w:rsid w:val="008D74D3"/>
    <w:rsid w:val="008D7A55"/>
    <w:rsid w:val="008E021A"/>
    <w:rsid w:val="008E0E32"/>
    <w:rsid w:val="008E1B98"/>
    <w:rsid w:val="008E21EF"/>
    <w:rsid w:val="008E2F68"/>
    <w:rsid w:val="008E308D"/>
    <w:rsid w:val="008E35C8"/>
    <w:rsid w:val="008E4217"/>
    <w:rsid w:val="008E4583"/>
    <w:rsid w:val="008E476C"/>
    <w:rsid w:val="008E4B2A"/>
    <w:rsid w:val="008E4D45"/>
    <w:rsid w:val="008E6513"/>
    <w:rsid w:val="008E6880"/>
    <w:rsid w:val="008E77CD"/>
    <w:rsid w:val="008E7A3A"/>
    <w:rsid w:val="008E7AC0"/>
    <w:rsid w:val="008F0646"/>
    <w:rsid w:val="008F07C8"/>
    <w:rsid w:val="008F0EC0"/>
    <w:rsid w:val="008F123F"/>
    <w:rsid w:val="008F1AA4"/>
    <w:rsid w:val="008F1F78"/>
    <w:rsid w:val="008F30C6"/>
    <w:rsid w:val="008F341D"/>
    <w:rsid w:val="008F459C"/>
    <w:rsid w:val="008F4B2E"/>
    <w:rsid w:val="008F4DA4"/>
    <w:rsid w:val="008F4EEC"/>
    <w:rsid w:val="008F4F5D"/>
    <w:rsid w:val="008F53C1"/>
    <w:rsid w:val="008F6090"/>
    <w:rsid w:val="008F617D"/>
    <w:rsid w:val="009003C7"/>
    <w:rsid w:val="00900CCA"/>
    <w:rsid w:val="00900ECD"/>
    <w:rsid w:val="00901155"/>
    <w:rsid w:val="009018D7"/>
    <w:rsid w:val="00901F4E"/>
    <w:rsid w:val="00902185"/>
    <w:rsid w:val="0090258E"/>
    <w:rsid w:val="0090273B"/>
    <w:rsid w:val="00902A79"/>
    <w:rsid w:val="00902B4B"/>
    <w:rsid w:val="00902F49"/>
    <w:rsid w:val="009037AA"/>
    <w:rsid w:val="00903DC1"/>
    <w:rsid w:val="00904021"/>
    <w:rsid w:val="0090435B"/>
    <w:rsid w:val="00904F4A"/>
    <w:rsid w:val="00905437"/>
    <w:rsid w:val="00905724"/>
    <w:rsid w:val="00905740"/>
    <w:rsid w:val="009057A8"/>
    <w:rsid w:val="00905839"/>
    <w:rsid w:val="0090584D"/>
    <w:rsid w:val="0090594D"/>
    <w:rsid w:val="00905A27"/>
    <w:rsid w:val="009062AF"/>
    <w:rsid w:val="009063FE"/>
    <w:rsid w:val="00906E17"/>
    <w:rsid w:val="00907546"/>
    <w:rsid w:val="009076EF"/>
    <w:rsid w:val="00907D29"/>
    <w:rsid w:val="00907DDB"/>
    <w:rsid w:val="009100D7"/>
    <w:rsid w:val="00910316"/>
    <w:rsid w:val="0091033F"/>
    <w:rsid w:val="00910B0A"/>
    <w:rsid w:val="00910B72"/>
    <w:rsid w:val="009111F7"/>
    <w:rsid w:val="00911255"/>
    <w:rsid w:val="00912631"/>
    <w:rsid w:val="00913788"/>
    <w:rsid w:val="00913AFF"/>
    <w:rsid w:val="00913D56"/>
    <w:rsid w:val="00913F64"/>
    <w:rsid w:val="00914082"/>
    <w:rsid w:val="009156CD"/>
    <w:rsid w:val="00915B29"/>
    <w:rsid w:val="0091632B"/>
    <w:rsid w:val="00917240"/>
    <w:rsid w:val="00917E0C"/>
    <w:rsid w:val="009205D1"/>
    <w:rsid w:val="009206F5"/>
    <w:rsid w:val="00920FE3"/>
    <w:rsid w:val="0092100C"/>
    <w:rsid w:val="0092101E"/>
    <w:rsid w:val="00921366"/>
    <w:rsid w:val="00921B6D"/>
    <w:rsid w:val="00921DE0"/>
    <w:rsid w:val="00921E7A"/>
    <w:rsid w:val="00921F87"/>
    <w:rsid w:val="00924177"/>
    <w:rsid w:val="009244AB"/>
    <w:rsid w:val="009245D5"/>
    <w:rsid w:val="00924A69"/>
    <w:rsid w:val="00924D63"/>
    <w:rsid w:val="009256AB"/>
    <w:rsid w:val="009259F2"/>
    <w:rsid w:val="00925A42"/>
    <w:rsid w:val="00925BB5"/>
    <w:rsid w:val="00925F81"/>
    <w:rsid w:val="00926EDA"/>
    <w:rsid w:val="00927260"/>
    <w:rsid w:val="0092733F"/>
    <w:rsid w:val="00927486"/>
    <w:rsid w:val="00927E30"/>
    <w:rsid w:val="00927F02"/>
    <w:rsid w:val="0093026C"/>
    <w:rsid w:val="009306AC"/>
    <w:rsid w:val="00930955"/>
    <w:rsid w:val="00930D26"/>
    <w:rsid w:val="00930D71"/>
    <w:rsid w:val="00930D85"/>
    <w:rsid w:val="00930F30"/>
    <w:rsid w:val="00931233"/>
    <w:rsid w:val="00931358"/>
    <w:rsid w:val="009319F5"/>
    <w:rsid w:val="00931D9C"/>
    <w:rsid w:val="00931F52"/>
    <w:rsid w:val="00932C1C"/>
    <w:rsid w:val="00932D2A"/>
    <w:rsid w:val="009337B8"/>
    <w:rsid w:val="00933D5B"/>
    <w:rsid w:val="00933FA5"/>
    <w:rsid w:val="009345A9"/>
    <w:rsid w:val="009376A0"/>
    <w:rsid w:val="00937742"/>
    <w:rsid w:val="00940555"/>
    <w:rsid w:val="00940A9A"/>
    <w:rsid w:val="00940DBE"/>
    <w:rsid w:val="0094283E"/>
    <w:rsid w:val="00942A39"/>
    <w:rsid w:val="00943AB7"/>
    <w:rsid w:val="00943F45"/>
    <w:rsid w:val="009440F6"/>
    <w:rsid w:val="00944480"/>
    <w:rsid w:val="0094615D"/>
    <w:rsid w:val="009465A3"/>
    <w:rsid w:val="0094697D"/>
    <w:rsid w:val="00946ABF"/>
    <w:rsid w:val="009477C0"/>
    <w:rsid w:val="0094780E"/>
    <w:rsid w:val="009479A1"/>
    <w:rsid w:val="00947CED"/>
    <w:rsid w:val="00950019"/>
    <w:rsid w:val="00950065"/>
    <w:rsid w:val="00950269"/>
    <w:rsid w:val="00951C8A"/>
    <w:rsid w:val="00951F1A"/>
    <w:rsid w:val="00952134"/>
    <w:rsid w:val="00952A32"/>
    <w:rsid w:val="00952E3B"/>
    <w:rsid w:val="00952F01"/>
    <w:rsid w:val="0095445C"/>
    <w:rsid w:val="00954FBB"/>
    <w:rsid w:val="0095528F"/>
    <w:rsid w:val="009555C1"/>
    <w:rsid w:val="00955966"/>
    <w:rsid w:val="00955EED"/>
    <w:rsid w:val="00956A29"/>
    <w:rsid w:val="009570E4"/>
    <w:rsid w:val="0095729B"/>
    <w:rsid w:val="0095775B"/>
    <w:rsid w:val="00957885"/>
    <w:rsid w:val="00960784"/>
    <w:rsid w:val="0096116E"/>
    <w:rsid w:val="009613C3"/>
    <w:rsid w:val="009627E5"/>
    <w:rsid w:val="00962817"/>
    <w:rsid w:val="00962E10"/>
    <w:rsid w:val="009633D2"/>
    <w:rsid w:val="009638E3"/>
    <w:rsid w:val="00963F2D"/>
    <w:rsid w:val="00964094"/>
    <w:rsid w:val="00964DF2"/>
    <w:rsid w:val="00964E24"/>
    <w:rsid w:val="009654CB"/>
    <w:rsid w:val="009656EA"/>
    <w:rsid w:val="009657C4"/>
    <w:rsid w:val="00965908"/>
    <w:rsid w:val="00965F8C"/>
    <w:rsid w:val="0096631F"/>
    <w:rsid w:val="00966AB7"/>
    <w:rsid w:val="009677AD"/>
    <w:rsid w:val="00967EC7"/>
    <w:rsid w:val="0097058E"/>
    <w:rsid w:val="00970ABF"/>
    <w:rsid w:val="009715D7"/>
    <w:rsid w:val="00971E1D"/>
    <w:rsid w:val="00972158"/>
    <w:rsid w:val="00972D9D"/>
    <w:rsid w:val="00972DDA"/>
    <w:rsid w:val="009732B9"/>
    <w:rsid w:val="00973384"/>
    <w:rsid w:val="009737A7"/>
    <w:rsid w:val="009737FC"/>
    <w:rsid w:val="00973DFA"/>
    <w:rsid w:val="00974890"/>
    <w:rsid w:val="009749D5"/>
    <w:rsid w:val="00975D25"/>
    <w:rsid w:val="00975D97"/>
    <w:rsid w:val="00976388"/>
    <w:rsid w:val="00976418"/>
    <w:rsid w:val="009765FD"/>
    <w:rsid w:val="0097668A"/>
    <w:rsid w:val="00976C24"/>
    <w:rsid w:val="00976FBF"/>
    <w:rsid w:val="00977502"/>
    <w:rsid w:val="009802F3"/>
    <w:rsid w:val="00980509"/>
    <w:rsid w:val="009809F8"/>
    <w:rsid w:val="009810F8"/>
    <w:rsid w:val="009814B9"/>
    <w:rsid w:val="009815F5"/>
    <w:rsid w:val="009816E6"/>
    <w:rsid w:val="00981774"/>
    <w:rsid w:val="00981E60"/>
    <w:rsid w:val="0098271B"/>
    <w:rsid w:val="0098332D"/>
    <w:rsid w:val="00984177"/>
    <w:rsid w:val="00984C4F"/>
    <w:rsid w:val="00985934"/>
    <w:rsid w:val="00985C9A"/>
    <w:rsid w:val="0098609F"/>
    <w:rsid w:val="009863B1"/>
    <w:rsid w:val="0098641F"/>
    <w:rsid w:val="00986DA1"/>
    <w:rsid w:val="00987117"/>
    <w:rsid w:val="00987414"/>
    <w:rsid w:val="00987943"/>
    <w:rsid w:val="00987F66"/>
    <w:rsid w:val="00990452"/>
    <w:rsid w:val="009907BF"/>
    <w:rsid w:val="00991A7D"/>
    <w:rsid w:val="009922C9"/>
    <w:rsid w:val="00992602"/>
    <w:rsid w:val="00992C6A"/>
    <w:rsid w:val="009936FD"/>
    <w:rsid w:val="00993A00"/>
    <w:rsid w:val="00994135"/>
    <w:rsid w:val="0099469E"/>
    <w:rsid w:val="00996E62"/>
    <w:rsid w:val="0099744C"/>
    <w:rsid w:val="0099760B"/>
    <w:rsid w:val="0099785E"/>
    <w:rsid w:val="00997A16"/>
    <w:rsid w:val="009A0673"/>
    <w:rsid w:val="009A0A62"/>
    <w:rsid w:val="009A0E36"/>
    <w:rsid w:val="009A1515"/>
    <w:rsid w:val="009A16AF"/>
    <w:rsid w:val="009A1E25"/>
    <w:rsid w:val="009A2955"/>
    <w:rsid w:val="009A3973"/>
    <w:rsid w:val="009A420E"/>
    <w:rsid w:val="009A42BF"/>
    <w:rsid w:val="009A4E78"/>
    <w:rsid w:val="009A5305"/>
    <w:rsid w:val="009A6A40"/>
    <w:rsid w:val="009A6FB1"/>
    <w:rsid w:val="009A7175"/>
    <w:rsid w:val="009A72D1"/>
    <w:rsid w:val="009A747A"/>
    <w:rsid w:val="009A791D"/>
    <w:rsid w:val="009A7A81"/>
    <w:rsid w:val="009A7DFC"/>
    <w:rsid w:val="009B0269"/>
    <w:rsid w:val="009B028A"/>
    <w:rsid w:val="009B0902"/>
    <w:rsid w:val="009B0DAA"/>
    <w:rsid w:val="009B0DEE"/>
    <w:rsid w:val="009B138A"/>
    <w:rsid w:val="009B157E"/>
    <w:rsid w:val="009B169F"/>
    <w:rsid w:val="009B1B56"/>
    <w:rsid w:val="009B20FD"/>
    <w:rsid w:val="009B22E7"/>
    <w:rsid w:val="009B24E7"/>
    <w:rsid w:val="009B36D3"/>
    <w:rsid w:val="009B3701"/>
    <w:rsid w:val="009B3BBF"/>
    <w:rsid w:val="009B3C32"/>
    <w:rsid w:val="009B3F73"/>
    <w:rsid w:val="009B44C1"/>
    <w:rsid w:val="009B4B1D"/>
    <w:rsid w:val="009B52D1"/>
    <w:rsid w:val="009B5514"/>
    <w:rsid w:val="009B58BE"/>
    <w:rsid w:val="009B5914"/>
    <w:rsid w:val="009B68CC"/>
    <w:rsid w:val="009B736C"/>
    <w:rsid w:val="009B7446"/>
    <w:rsid w:val="009B77CD"/>
    <w:rsid w:val="009B7F47"/>
    <w:rsid w:val="009B7F9D"/>
    <w:rsid w:val="009C0111"/>
    <w:rsid w:val="009C0426"/>
    <w:rsid w:val="009C0D2E"/>
    <w:rsid w:val="009C0EDD"/>
    <w:rsid w:val="009C1824"/>
    <w:rsid w:val="009C1ABA"/>
    <w:rsid w:val="009C1AD4"/>
    <w:rsid w:val="009C1E2D"/>
    <w:rsid w:val="009C1F42"/>
    <w:rsid w:val="009C27B7"/>
    <w:rsid w:val="009C27F6"/>
    <w:rsid w:val="009C3597"/>
    <w:rsid w:val="009C3883"/>
    <w:rsid w:val="009C3AA7"/>
    <w:rsid w:val="009C4213"/>
    <w:rsid w:val="009C53C3"/>
    <w:rsid w:val="009C55DC"/>
    <w:rsid w:val="009C5BA4"/>
    <w:rsid w:val="009C5BF2"/>
    <w:rsid w:val="009C5D88"/>
    <w:rsid w:val="009C60D3"/>
    <w:rsid w:val="009C6795"/>
    <w:rsid w:val="009C6894"/>
    <w:rsid w:val="009C6EA1"/>
    <w:rsid w:val="009C711F"/>
    <w:rsid w:val="009D0472"/>
    <w:rsid w:val="009D0A4B"/>
    <w:rsid w:val="009D0B4D"/>
    <w:rsid w:val="009D0BB1"/>
    <w:rsid w:val="009D1117"/>
    <w:rsid w:val="009D1168"/>
    <w:rsid w:val="009D198E"/>
    <w:rsid w:val="009D19B1"/>
    <w:rsid w:val="009D1D2C"/>
    <w:rsid w:val="009D2A8A"/>
    <w:rsid w:val="009D334D"/>
    <w:rsid w:val="009D3CB6"/>
    <w:rsid w:val="009D3D9F"/>
    <w:rsid w:val="009D55B1"/>
    <w:rsid w:val="009D6428"/>
    <w:rsid w:val="009D66EF"/>
    <w:rsid w:val="009D6D0C"/>
    <w:rsid w:val="009D72CD"/>
    <w:rsid w:val="009D79AA"/>
    <w:rsid w:val="009E08D4"/>
    <w:rsid w:val="009E0CAD"/>
    <w:rsid w:val="009E0E6C"/>
    <w:rsid w:val="009E0F76"/>
    <w:rsid w:val="009E1917"/>
    <w:rsid w:val="009E2040"/>
    <w:rsid w:val="009E2F54"/>
    <w:rsid w:val="009E3C0F"/>
    <w:rsid w:val="009E47DA"/>
    <w:rsid w:val="009E510C"/>
    <w:rsid w:val="009E5125"/>
    <w:rsid w:val="009E541F"/>
    <w:rsid w:val="009E5F16"/>
    <w:rsid w:val="009E65F6"/>
    <w:rsid w:val="009E6686"/>
    <w:rsid w:val="009E6E05"/>
    <w:rsid w:val="009E6EBD"/>
    <w:rsid w:val="009E703C"/>
    <w:rsid w:val="009E72A5"/>
    <w:rsid w:val="009E7335"/>
    <w:rsid w:val="009E73E1"/>
    <w:rsid w:val="009E774A"/>
    <w:rsid w:val="009E7914"/>
    <w:rsid w:val="009E7D84"/>
    <w:rsid w:val="009F0531"/>
    <w:rsid w:val="009F0837"/>
    <w:rsid w:val="009F0AF5"/>
    <w:rsid w:val="009F1876"/>
    <w:rsid w:val="009F271D"/>
    <w:rsid w:val="009F3180"/>
    <w:rsid w:val="009F4316"/>
    <w:rsid w:val="009F49C8"/>
    <w:rsid w:val="009F5CF7"/>
    <w:rsid w:val="009F5F8F"/>
    <w:rsid w:val="009F6382"/>
    <w:rsid w:val="009F6392"/>
    <w:rsid w:val="009F641C"/>
    <w:rsid w:val="009F72DE"/>
    <w:rsid w:val="009F74DB"/>
    <w:rsid w:val="009F7751"/>
    <w:rsid w:val="009F79CF"/>
    <w:rsid w:val="009F79E0"/>
    <w:rsid w:val="00A00975"/>
    <w:rsid w:val="00A012DA"/>
    <w:rsid w:val="00A013B9"/>
    <w:rsid w:val="00A0184C"/>
    <w:rsid w:val="00A02660"/>
    <w:rsid w:val="00A02CE0"/>
    <w:rsid w:val="00A02D37"/>
    <w:rsid w:val="00A02DFC"/>
    <w:rsid w:val="00A031BF"/>
    <w:rsid w:val="00A0333E"/>
    <w:rsid w:val="00A0380F"/>
    <w:rsid w:val="00A03890"/>
    <w:rsid w:val="00A03ADC"/>
    <w:rsid w:val="00A044C3"/>
    <w:rsid w:val="00A04C91"/>
    <w:rsid w:val="00A04EC7"/>
    <w:rsid w:val="00A059E3"/>
    <w:rsid w:val="00A05B4F"/>
    <w:rsid w:val="00A06317"/>
    <w:rsid w:val="00A07534"/>
    <w:rsid w:val="00A07F16"/>
    <w:rsid w:val="00A10988"/>
    <w:rsid w:val="00A10BCF"/>
    <w:rsid w:val="00A1102F"/>
    <w:rsid w:val="00A1126E"/>
    <w:rsid w:val="00A11DB0"/>
    <w:rsid w:val="00A126B2"/>
    <w:rsid w:val="00A1286D"/>
    <w:rsid w:val="00A12E9B"/>
    <w:rsid w:val="00A13088"/>
    <w:rsid w:val="00A1390A"/>
    <w:rsid w:val="00A13E96"/>
    <w:rsid w:val="00A1463E"/>
    <w:rsid w:val="00A14E54"/>
    <w:rsid w:val="00A14E7F"/>
    <w:rsid w:val="00A15940"/>
    <w:rsid w:val="00A15983"/>
    <w:rsid w:val="00A15B26"/>
    <w:rsid w:val="00A15B2B"/>
    <w:rsid w:val="00A164A3"/>
    <w:rsid w:val="00A164AA"/>
    <w:rsid w:val="00A16C71"/>
    <w:rsid w:val="00A17564"/>
    <w:rsid w:val="00A202F5"/>
    <w:rsid w:val="00A206A5"/>
    <w:rsid w:val="00A20CAC"/>
    <w:rsid w:val="00A21819"/>
    <w:rsid w:val="00A220E5"/>
    <w:rsid w:val="00A223F0"/>
    <w:rsid w:val="00A22A63"/>
    <w:rsid w:val="00A236B3"/>
    <w:rsid w:val="00A24F38"/>
    <w:rsid w:val="00A2531A"/>
    <w:rsid w:val="00A25F36"/>
    <w:rsid w:val="00A26CD4"/>
    <w:rsid w:val="00A27325"/>
    <w:rsid w:val="00A27ADD"/>
    <w:rsid w:val="00A27B70"/>
    <w:rsid w:val="00A30705"/>
    <w:rsid w:val="00A30B8A"/>
    <w:rsid w:val="00A31109"/>
    <w:rsid w:val="00A32198"/>
    <w:rsid w:val="00A32381"/>
    <w:rsid w:val="00A323AF"/>
    <w:rsid w:val="00A34C0E"/>
    <w:rsid w:val="00A34EFA"/>
    <w:rsid w:val="00A35A91"/>
    <w:rsid w:val="00A36755"/>
    <w:rsid w:val="00A371B1"/>
    <w:rsid w:val="00A37387"/>
    <w:rsid w:val="00A374D2"/>
    <w:rsid w:val="00A37E48"/>
    <w:rsid w:val="00A40E76"/>
    <w:rsid w:val="00A41039"/>
    <w:rsid w:val="00A41742"/>
    <w:rsid w:val="00A41994"/>
    <w:rsid w:val="00A419E7"/>
    <w:rsid w:val="00A42D7C"/>
    <w:rsid w:val="00A433E8"/>
    <w:rsid w:val="00A43680"/>
    <w:rsid w:val="00A444A9"/>
    <w:rsid w:val="00A4482F"/>
    <w:rsid w:val="00A4524F"/>
    <w:rsid w:val="00A4596F"/>
    <w:rsid w:val="00A4686E"/>
    <w:rsid w:val="00A468BE"/>
    <w:rsid w:val="00A4725A"/>
    <w:rsid w:val="00A472FA"/>
    <w:rsid w:val="00A4781C"/>
    <w:rsid w:val="00A5028A"/>
    <w:rsid w:val="00A5085F"/>
    <w:rsid w:val="00A51933"/>
    <w:rsid w:val="00A52324"/>
    <w:rsid w:val="00A52724"/>
    <w:rsid w:val="00A52738"/>
    <w:rsid w:val="00A52BDC"/>
    <w:rsid w:val="00A532D6"/>
    <w:rsid w:val="00A53540"/>
    <w:rsid w:val="00A5368F"/>
    <w:rsid w:val="00A53E85"/>
    <w:rsid w:val="00A54C0E"/>
    <w:rsid w:val="00A55A6D"/>
    <w:rsid w:val="00A55C3D"/>
    <w:rsid w:val="00A55F84"/>
    <w:rsid w:val="00A56097"/>
    <w:rsid w:val="00A60530"/>
    <w:rsid w:val="00A6061F"/>
    <w:rsid w:val="00A610DB"/>
    <w:rsid w:val="00A61686"/>
    <w:rsid w:val="00A61D89"/>
    <w:rsid w:val="00A6292B"/>
    <w:rsid w:val="00A641E4"/>
    <w:rsid w:val="00A64921"/>
    <w:rsid w:val="00A64C5A"/>
    <w:rsid w:val="00A64E30"/>
    <w:rsid w:val="00A659FD"/>
    <w:rsid w:val="00A66560"/>
    <w:rsid w:val="00A66859"/>
    <w:rsid w:val="00A669E7"/>
    <w:rsid w:val="00A672C4"/>
    <w:rsid w:val="00A6759F"/>
    <w:rsid w:val="00A70497"/>
    <w:rsid w:val="00A70A2C"/>
    <w:rsid w:val="00A71669"/>
    <w:rsid w:val="00A71E66"/>
    <w:rsid w:val="00A71FD3"/>
    <w:rsid w:val="00A722AB"/>
    <w:rsid w:val="00A72E95"/>
    <w:rsid w:val="00A73CCC"/>
    <w:rsid w:val="00A73E5C"/>
    <w:rsid w:val="00A740B1"/>
    <w:rsid w:val="00A74B03"/>
    <w:rsid w:val="00A74BD6"/>
    <w:rsid w:val="00A74DD7"/>
    <w:rsid w:val="00A75A15"/>
    <w:rsid w:val="00A75C4F"/>
    <w:rsid w:val="00A75F84"/>
    <w:rsid w:val="00A762F7"/>
    <w:rsid w:val="00A76418"/>
    <w:rsid w:val="00A7641B"/>
    <w:rsid w:val="00A765BD"/>
    <w:rsid w:val="00A76D03"/>
    <w:rsid w:val="00A76D6B"/>
    <w:rsid w:val="00A76E21"/>
    <w:rsid w:val="00A7786F"/>
    <w:rsid w:val="00A80B83"/>
    <w:rsid w:val="00A811BE"/>
    <w:rsid w:val="00A811C0"/>
    <w:rsid w:val="00A813DD"/>
    <w:rsid w:val="00A81E35"/>
    <w:rsid w:val="00A83020"/>
    <w:rsid w:val="00A83B4C"/>
    <w:rsid w:val="00A84163"/>
    <w:rsid w:val="00A841A6"/>
    <w:rsid w:val="00A845F3"/>
    <w:rsid w:val="00A84BCC"/>
    <w:rsid w:val="00A84DEE"/>
    <w:rsid w:val="00A8553F"/>
    <w:rsid w:val="00A85B66"/>
    <w:rsid w:val="00A86306"/>
    <w:rsid w:val="00A86EA9"/>
    <w:rsid w:val="00A872A0"/>
    <w:rsid w:val="00A8769A"/>
    <w:rsid w:val="00A8780B"/>
    <w:rsid w:val="00A902A9"/>
    <w:rsid w:val="00A903E8"/>
    <w:rsid w:val="00A90A25"/>
    <w:rsid w:val="00A90B2E"/>
    <w:rsid w:val="00A92314"/>
    <w:rsid w:val="00A928DA"/>
    <w:rsid w:val="00A928DB"/>
    <w:rsid w:val="00A92F05"/>
    <w:rsid w:val="00A9339B"/>
    <w:rsid w:val="00A938B0"/>
    <w:rsid w:val="00A9398A"/>
    <w:rsid w:val="00A93AF1"/>
    <w:rsid w:val="00A94128"/>
    <w:rsid w:val="00A946E6"/>
    <w:rsid w:val="00A94F36"/>
    <w:rsid w:val="00A952C1"/>
    <w:rsid w:val="00A954CD"/>
    <w:rsid w:val="00A95B66"/>
    <w:rsid w:val="00A964C2"/>
    <w:rsid w:val="00A96663"/>
    <w:rsid w:val="00A969B6"/>
    <w:rsid w:val="00AA0498"/>
    <w:rsid w:val="00AA0ACA"/>
    <w:rsid w:val="00AA0BCD"/>
    <w:rsid w:val="00AA0EB3"/>
    <w:rsid w:val="00AA1BF3"/>
    <w:rsid w:val="00AA26BA"/>
    <w:rsid w:val="00AA290B"/>
    <w:rsid w:val="00AA308F"/>
    <w:rsid w:val="00AA3118"/>
    <w:rsid w:val="00AA38B8"/>
    <w:rsid w:val="00AA3BAF"/>
    <w:rsid w:val="00AA3FC6"/>
    <w:rsid w:val="00AA4978"/>
    <w:rsid w:val="00AA4A30"/>
    <w:rsid w:val="00AA4AB4"/>
    <w:rsid w:val="00AA4C9B"/>
    <w:rsid w:val="00AA6482"/>
    <w:rsid w:val="00AA6A99"/>
    <w:rsid w:val="00AA7A92"/>
    <w:rsid w:val="00AB08CF"/>
    <w:rsid w:val="00AB0DB3"/>
    <w:rsid w:val="00AB0DF8"/>
    <w:rsid w:val="00AB1D7C"/>
    <w:rsid w:val="00AB2120"/>
    <w:rsid w:val="00AB2D07"/>
    <w:rsid w:val="00AB3477"/>
    <w:rsid w:val="00AB3728"/>
    <w:rsid w:val="00AB379C"/>
    <w:rsid w:val="00AB3B3E"/>
    <w:rsid w:val="00AB3FAC"/>
    <w:rsid w:val="00AB406E"/>
    <w:rsid w:val="00AB48BD"/>
    <w:rsid w:val="00AB68A4"/>
    <w:rsid w:val="00AB6A72"/>
    <w:rsid w:val="00AB798D"/>
    <w:rsid w:val="00AB7A27"/>
    <w:rsid w:val="00AC0567"/>
    <w:rsid w:val="00AC0DCE"/>
    <w:rsid w:val="00AC1249"/>
    <w:rsid w:val="00AC177C"/>
    <w:rsid w:val="00AC1A90"/>
    <w:rsid w:val="00AC1ADD"/>
    <w:rsid w:val="00AC1E7B"/>
    <w:rsid w:val="00AC1F2C"/>
    <w:rsid w:val="00AC2130"/>
    <w:rsid w:val="00AC235E"/>
    <w:rsid w:val="00AC26AE"/>
    <w:rsid w:val="00AC278D"/>
    <w:rsid w:val="00AC2D49"/>
    <w:rsid w:val="00AC3659"/>
    <w:rsid w:val="00AC3917"/>
    <w:rsid w:val="00AC3B5A"/>
    <w:rsid w:val="00AC3BDD"/>
    <w:rsid w:val="00AC3DA5"/>
    <w:rsid w:val="00AC3E9C"/>
    <w:rsid w:val="00AC489C"/>
    <w:rsid w:val="00AC4D06"/>
    <w:rsid w:val="00AC4D0A"/>
    <w:rsid w:val="00AC4EA3"/>
    <w:rsid w:val="00AC4F70"/>
    <w:rsid w:val="00AC4FBB"/>
    <w:rsid w:val="00AC5186"/>
    <w:rsid w:val="00AC5BE0"/>
    <w:rsid w:val="00AC5DEF"/>
    <w:rsid w:val="00AC621E"/>
    <w:rsid w:val="00AC649F"/>
    <w:rsid w:val="00AC6855"/>
    <w:rsid w:val="00AC6FD7"/>
    <w:rsid w:val="00AC70CA"/>
    <w:rsid w:val="00AC71FF"/>
    <w:rsid w:val="00AC7538"/>
    <w:rsid w:val="00AC7C69"/>
    <w:rsid w:val="00AD0796"/>
    <w:rsid w:val="00AD0F21"/>
    <w:rsid w:val="00AD15FA"/>
    <w:rsid w:val="00AD17B5"/>
    <w:rsid w:val="00AD2220"/>
    <w:rsid w:val="00AD22B4"/>
    <w:rsid w:val="00AD2460"/>
    <w:rsid w:val="00AD2565"/>
    <w:rsid w:val="00AD2766"/>
    <w:rsid w:val="00AD284A"/>
    <w:rsid w:val="00AD3210"/>
    <w:rsid w:val="00AD405B"/>
    <w:rsid w:val="00AD416D"/>
    <w:rsid w:val="00AD4373"/>
    <w:rsid w:val="00AD479B"/>
    <w:rsid w:val="00AD4F30"/>
    <w:rsid w:val="00AD5316"/>
    <w:rsid w:val="00AD541D"/>
    <w:rsid w:val="00AD5976"/>
    <w:rsid w:val="00AD5AF3"/>
    <w:rsid w:val="00AD60DC"/>
    <w:rsid w:val="00AD6ABE"/>
    <w:rsid w:val="00AD72CC"/>
    <w:rsid w:val="00AD783B"/>
    <w:rsid w:val="00AD7C30"/>
    <w:rsid w:val="00AE0069"/>
    <w:rsid w:val="00AE06B8"/>
    <w:rsid w:val="00AE10FF"/>
    <w:rsid w:val="00AE127E"/>
    <w:rsid w:val="00AE17D4"/>
    <w:rsid w:val="00AE223C"/>
    <w:rsid w:val="00AE449B"/>
    <w:rsid w:val="00AE4ACF"/>
    <w:rsid w:val="00AE52D9"/>
    <w:rsid w:val="00AE551A"/>
    <w:rsid w:val="00AE5A03"/>
    <w:rsid w:val="00AE5CE9"/>
    <w:rsid w:val="00AE6948"/>
    <w:rsid w:val="00AE6976"/>
    <w:rsid w:val="00AE6A0B"/>
    <w:rsid w:val="00AE6D5E"/>
    <w:rsid w:val="00AE7738"/>
    <w:rsid w:val="00AF0634"/>
    <w:rsid w:val="00AF1859"/>
    <w:rsid w:val="00AF1F40"/>
    <w:rsid w:val="00AF2472"/>
    <w:rsid w:val="00AF2936"/>
    <w:rsid w:val="00AF3795"/>
    <w:rsid w:val="00AF4470"/>
    <w:rsid w:val="00AF47D6"/>
    <w:rsid w:val="00AF48ED"/>
    <w:rsid w:val="00AF498B"/>
    <w:rsid w:val="00AF4A93"/>
    <w:rsid w:val="00AF4A95"/>
    <w:rsid w:val="00AF4B7B"/>
    <w:rsid w:val="00AF4C7A"/>
    <w:rsid w:val="00AF503F"/>
    <w:rsid w:val="00AF5161"/>
    <w:rsid w:val="00AF52A0"/>
    <w:rsid w:val="00AF59B5"/>
    <w:rsid w:val="00AF5A4B"/>
    <w:rsid w:val="00AF64E0"/>
    <w:rsid w:val="00AF6AEA"/>
    <w:rsid w:val="00AF6B61"/>
    <w:rsid w:val="00AF746D"/>
    <w:rsid w:val="00AF748E"/>
    <w:rsid w:val="00AF759C"/>
    <w:rsid w:val="00B021E5"/>
    <w:rsid w:val="00B02BF5"/>
    <w:rsid w:val="00B0365A"/>
    <w:rsid w:val="00B0389B"/>
    <w:rsid w:val="00B04B98"/>
    <w:rsid w:val="00B04FA2"/>
    <w:rsid w:val="00B057DD"/>
    <w:rsid w:val="00B0594F"/>
    <w:rsid w:val="00B062F9"/>
    <w:rsid w:val="00B0691D"/>
    <w:rsid w:val="00B07538"/>
    <w:rsid w:val="00B07710"/>
    <w:rsid w:val="00B07B18"/>
    <w:rsid w:val="00B10BD7"/>
    <w:rsid w:val="00B10BE5"/>
    <w:rsid w:val="00B10C4C"/>
    <w:rsid w:val="00B10FE8"/>
    <w:rsid w:val="00B11189"/>
    <w:rsid w:val="00B1336B"/>
    <w:rsid w:val="00B14043"/>
    <w:rsid w:val="00B14633"/>
    <w:rsid w:val="00B14902"/>
    <w:rsid w:val="00B14ACD"/>
    <w:rsid w:val="00B14EC7"/>
    <w:rsid w:val="00B14F9D"/>
    <w:rsid w:val="00B15CB5"/>
    <w:rsid w:val="00B1612A"/>
    <w:rsid w:val="00B16E20"/>
    <w:rsid w:val="00B17237"/>
    <w:rsid w:val="00B17556"/>
    <w:rsid w:val="00B20A08"/>
    <w:rsid w:val="00B20C2B"/>
    <w:rsid w:val="00B21EAB"/>
    <w:rsid w:val="00B21F0B"/>
    <w:rsid w:val="00B225A5"/>
    <w:rsid w:val="00B2299F"/>
    <w:rsid w:val="00B22A52"/>
    <w:rsid w:val="00B23956"/>
    <w:rsid w:val="00B23E06"/>
    <w:rsid w:val="00B2414D"/>
    <w:rsid w:val="00B24248"/>
    <w:rsid w:val="00B24566"/>
    <w:rsid w:val="00B24D75"/>
    <w:rsid w:val="00B24F3B"/>
    <w:rsid w:val="00B25055"/>
    <w:rsid w:val="00B25259"/>
    <w:rsid w:val="00B26185"/>
    <w:rsid w:val="00B26570"/>
    <w:rsid w:val="00B265C4"/>
    <w:rsid w:val="00B266F5"/>
    <w:rsid w:val="00B26CC9"/>
    <w:rsid w:val="00B26D9E"/>
    <w:rsid w:val="00B27311"/>
    <w:rsid w:val="00B276C3"/>
    <w:rsid w:val="00B30429"/>
    <w:rsid w:val="00B304E9"/>
    <w:rsid w:val="00B308B6"/>
    <w:rsid w:val="00B30C74"/>
    <w:rsid w:val="00B30F0D"/>
    <w:rsid w:val="00B31D1F"/>
    <w:rsid w:val="00B32172"/>
    <w:rsid w:val="00B32604"/>
    <w:rsid w:val="00B33CD5"/>
    <w:rsid w:val="00B3468C"/>
    <w:rsid w:val="00B346EE"/>
    <w:rsid w:val="00B34C91"/>
    <w:rsid w:val="00B35174"/>
    <w:rsid w:val="00B35875"/>
    <w:rsid w:val="00B35BAF"/>
    <w:rsid w:val="00B36158"/>
    <w:rsid w:val="00B3635A"/>
    <w:rsid w:val="00B36B5E"/>
    <w:rsid w:val="00B3707E"/>
    <w:rsid w:val="00B37A8C"/>
    <w:rsid w:val="00B37B22"/>
    <w:rsid w:val="00B400B2"/>
    <w:rsid w:val="00B400C0"/>
    <w:rsid w:val="00B40D6D"/>
    <w:rsid w:val="00B41C25"/>
    <w:rsid w:val="00B42783"/>
    <w:rsid w:val="00B43125"/>
    <w:rsid w:val="00B43A83"/>
    <w:rsid w:val="00B44353"/>
    <w:rsid w:val="00B44CED"/>
    <w:rsid w:val="00B46523"/>
    <w:rsid w:val="00B465CC"/>
    <w:rsid w:val="00B47499"/>
    <w:rsid w:val="00B501C3"/>
    <w:rsid w:val="00B5056C"/>
    <w:rsid w:val="00B5079C"/>
    <w:rsid w:val="00B508C2"/>
    <w:rsid w:val="00B51AC2"/>
    <w:rsid w:val="00B51B2C"/>
    <w:rsid w:val="00B527A2"/>
    <w:rsid w:val="00B5392B"/>
    <w:rsid w:val="00B53F78"/>
    <w:rsid w:val="00B541A1"/>
    <w:rsid w:val="00B54E94"/>
    <w:rsid w:val="00B54FA8"/>
    <w:rsid w:val="00B55487"/>
    <w:rsid w:val="00B5556C"/>
    <w:rsid w:val="00B556FA"/>
    <w:rsid w:val="00B5592B"/>
    <w:rsid w:val="00B562ED"/>
    <w:rsid w:val="00B565F1"/>
    <w:rsid w:val="00B56A45"/>
    <w:rsid w:val="00B56BA4"/>
    <w:rsid w:val="00B56BDB"/>
    <w:rsid w:val="00B56E5F"/>
    <w:rsid w:val="00B56F0C"/>
    <w:rsid w:val="00B56FB0"/>
    <w:rsid w:val="00B5722B"/>
    <w:rsid w:val="00B57B55"/>
    <w:rsid w:val="00B61B0C"/>
    <w:rsid w:val="00B61C78"/>
    <w:rsid w:val="00B61E04"/>
    <w:rsid w:val="00B61E11"/>
    <w:rsid w:val="00B61E6A"/>
    <w:rsid w:val="00B624F4"/>
    <w:rsid w:val="00B62AB0"/>
    <w:rsid w:val="00B63DEE"/>
    <w:rsid w:val="00B63FF8"/>
    <w:rsid w:val="00B64056"/>
    <w:rsid w:val="00B6420B"/>
    <w:rsid w:val="00B64BF7"/>
    <w:rsid w:val="00B653B0"/>
    <w:rsid w:val="00B65BB2"/>
    <w:rsid w:val="00B6613C"/>
    <w:rsid w:val="00B66154"/>
    <w:rsid w:val="00B66366"/>
    <w:rsid w:val="00B663BD"/>
    <w:rsid w:val="00B66A8E"/>
    <w:rsid w:val="00B66AC8"/>
    <w:rsid w:val="00B672E6"/>
    <w:rsid w:val="00B679B0"/>
    <w:rsid w:val="00B71404"/>
    <w:rsid w:val="00B71627"/>
    <w:rsid w:val="00B72089"/>
    <w:rsid w:val="00B7247F"/>
    <w:rsid w:val="00B72841"/>
    <w:rsid w:val="00B72C12"/>
    <w:rsid w:val="00B72DAE"/>
    <w:rsid w:val="00B72FC1"/>
    <w:rsid w:val="00B73230"/>
    <w:rsid w:val="00B7338F"/>
    <w:rsid w:val="00B737A9"/>
    <w:rsid w:val="00B738AF"/>
    <w:rsid w:val="00B73FDA"/>
    <w:rsid w:val="00B752C6"/>
    <w:rsid w:val="00B758E0"/>
    <w:rsid w:val="00B75BFA"/>
    <w:rsid w:val="00B75EE8"/>
    <w:rsid w:val="00B763A7"/>
    <w:rsid w:val="00B768FB"/>
    <w:rsid w:val="00B77706"/>
    <w:rsid w:val="00B7785B"/>
    <w:rsid w:val="00B77EEC"/>
    <w:rsid w:val="00B80BAC"/>
    <w:rsid w:val="00B80F3B"/>
    <w:rsid w:val="00B82018"/>
    <w:rsid w:val="00B823DC"/>
    <w:rsid w:val="00B82673"/>
    <w:rsid w:val="00B82EA3"/>
    <w:rsid w:val="00B834C5"/>
    <w:rsid w:val="00B837CD"/>
    <w:rsid w:val="00B83B21"/>
    <w:rsid w:val="00B83D1D"/>
    <w:rsid w:val="00B83E27"/>
    <w:rsid w:val="00B83E4D"/>
    <w:rsid w:val="00B84494"/>
    <w:rsid w:val="00B84DB7"/>
    <w:rsid w:val="00B85225"/>
    <w:rsid w:val="00B85DAD"/>
    <w:rsid w:val="00B85FCC"/>
    <w:rsid w:val="00B86149"/>
    <w:rsid w:val="00B864F5"/>
    <w:rsid w:val="00B865D4"/>
    <w:rsid w:val="00B86B86"/>
    <w:rsid w:val="00B873DE"/>
    <w:rsid w:val="00B87C62"/>
    <w:rsid w:val="00B87E62"/>
    <w:rsid w:val="00B87FFC"/>
    <w:rsid w:val="00B90489"/>
    <w:rsid w:val="00B90D6F"/>
    <w:rsid w:val="00B910FA"/>
    <w:rsid w:val="00B917A9"/>
    <w:rsid w:val="00B917B9"/>
    <w:rsid w:val="00B91841"/>
    <w:rsid w:val="00B924AA"/>
    <w:rsid w:val="00B92D8B"/>
    <w:rsid w:val="00B92DD6"/>
    <w:rsid w:val="00B92E8D"/>
    <w:rsid w:val="00B92F59"/>
    <w:rsid w:val="00B930D7"/>
    <w:rsid w:val="00B9424C"/>
    <w:rsid w:val="00B94D5A"/>
    <w:rsid w:val="00B94DBB"/>
    <w:rsid w:val="00B9525D"/>
    <w:rsid w:val="00B9539D"/>
    <w:rsid w:val="00B95FC2"/>
    <w:rsid w:val="00B96395"/>
    <w:rsid w:val="00B96946"/>
    <w:rsid w:val="00B97349"/>
    <w:rsid w:val="00B97441"/>
    <w:rsid w:val="00BA09C0"/>
    <w:rsid w:val="00BA11FE"/>
    <w:rsid w:val="00BA14F0"/>
    <w:rsid w:val="00BA1EBD"/>
    <w:rsid w:val="00BA1F38"/>
    <w:rsid w:val="00BA21E6"/>
    <w:rsid w:val="00BA2923"/>
    <w:rsid w:val="00BA2BF2"/>
    <w:rsid w:val="00BA3052"/>
    <w:rsid w:val="00BA3510"/>
    <w:rsid w:val="00BA3939"/>
    <w:rsid w:val="00BA3F69"/>
    <w:rsid w:val="00BA531C"/>
    <w:rsid w:val="00BA5A21"/>
    <w:rsid w:val="00BA5FA5"/>
    <w:rsid w:val="00BA66B9"/>
    <w:rsid w:val="00BA6EA4"/>
    <w:rsid w:val="00BA76CC"/>
    <w:rsid w:val="00BA7E52"/>
    <w:rsid w:val="00BA7F1B"/>
    <w:rsid w:val="00BA7F97"/>
    <w:rsid w:val="00BA7FD4"/>
    <w:rsid w:val="00BB0081"/>
    <w:rsid w:val="00BB063F"/>
    <w:rsid w:val="00BB07EF"/>
    <w:rsid w:val="00BB11B7"/>
    <w:rsid w:val="00BB16EC"/>
    <w:rsid w:val="00BB180C"/>
    <w:rsid w:val="00BB2D73"/>
    <w:rsid w:val="00BB3361"/>
    <w:rsid w:val="00BB393D"/>
    <w:rsid w:val="00BB4326"/>
    <w:rsid w:val="00BB5AF5"/>
    <w:rsid w:val="00BB5DAC"/>
    <w:rsid w:val="00BB5DB2"/>
    <w:rsid w:val="00BB61AC"/>
    <w:rsid w:val="00BB6FC1"/>
    <w:rsid w:val="00BB6FCC"/>
    <w:rsid w:val="00BB74E1"/>
    <w:rsid w:val="00BB7C86"/>
    <w:rsid w:val="00BB7E59"/>
    <w:rsid w:val="00BC0348"/>
    <w:rsid w:val="00BC0790"/>
    <w:rsid w:val="00BC0A5D"/>
    <w:rsid w:val="00BC1378"/>
    <w:rsid w:val="00BC1527"/>
    <w:rsid w:val="00BC24E7"/>
    <w:rsid w:val="00BC260F"/>
    <w:rsid w:val="00BC355F"/>
    <w:rsid w:val="00BC41C2"/>
    <w:rsid w:val="00BC4557"/>
    <w:rsid w:val="00BC59DB"/>
    <w:rsid w:val="00BC609C"/>
    <w:rsid w:val="00BC61B1"/>
    <w:rsid w:val="00BC67AB"/>
    <w:rsid w:val="00BC6F18"/>
    <w:rsid w:val="00BC702C"/>
    <w:rsid w:val="00BC78D6"/>
    <w:rsid w:val="00BC7AD3"/>
    <w:rsid w:val="00BD0072"/>
    <w:rsid w:val="00BD00E1"/>
    <w:rsid w:val="00BD04E5"/>
    <w:rsid w:val="00BD07D6"/>
    <w:rsid w:val="00BD0ACE"/>
    <w:rsid w:val="00BD0E51"/>
    <w:rsid w:val="00BD1150"/>
    <w:rsid w:val="00BD14AB"/>
    <w:rsid w:val="00BD17F5"/>
    <w:rsid w:val="00BD1BFE"/>
    <w:rsid w:val="00BD2131"/>
    <w:rsid w:val="00BD2316"/>
    <w:rsid w:val="00BD24D7"/>
    <w:rsid w:val="00BD2BE1"/>
    <w:rsid w:val="00BD350F"/>
    <w:rsid w:val="00BD3650"/>
    <w:rsid w:val="00BD4A23"/>
    <w:rsid w:val="00BD5188"/>
    <w:rsid w:val="00BD6132"/>
    <w:rsid w:val="00BD6851"/>
    <w:rsid w:val="00BD69AA"/>
    <w:rsid w:val="00BD78FA"/>
    <w:rsid w:val="00BE00D3"/>
    <w:rsid w:val="00BE0779"/>
    <w:rsid w:val="00BE1B5E"/>
    <w:rsid w:val="00BE1FC9"/>
    <w:rsid w:val="00BE28D9"/>
    <w:rsid w:val="00BE2AEC"/>
    <w:rsid w:val="00BE2BD8"/>
    <w:rsid w:val="00BE2C52"/>
    <w:rsid w:val="00BE352F"/>
    <w:rsid w:val="00BE4DF3"/>
    <w:rsid w:val="00BE52CC"/>
    <w:rsid w:val="00BE5357"/>
    <w:rsid w:val="00BE6FEC"/>
    <w:rsid w:val="00BE7423"/>
    <w:rsid w:val="00BE761C"/>
    <w:rsid w:val="00BF005C"/>
    <w:rsid w:val="00BF0184"/>
    <w:rsid w:val="00BF0209"/>
    <w:rsid w:val="00BF10E8"/>
    <w:rsid w:val="00BF1DD0"/>
    <w:rsid w:val="00BF2386"/>
    <w:rsid w:val="00BF2654"/>
    <w:rsid w:val="00BF2BCC"/>
    <w:rsid w:val="00BF2DC8"/>
    <w:rsid w:val="00BF33EB"/>
    <w:rsid w:val="00BF44E9"/>
    <w:rsid w:val="00BF4A3D"/>
    <w:rsid w:val="00BF4AFD"/>
    <w:rsid w:val="00BF4B9F"/>
    <w:rsid w:val="00BF5BE2"/>
    <w:rsid w:val="00BF69DC"/>
    <w:rsid w:val="00BF6E50"/>
    <w:rsid w:val="00BF6E60"/>
    <w:rsid w:val="00BF78CC"/>
    <w:rsid w:val="00BF7CFD"/>
    <w:rsid w:val="00C0038D"/>
    <w:rsid w:val="00C005DD"/>
    <w:rsid w:val="00C0172E"/>
    <w:rsid w:val="00C01787"/>
    <w:rsid w:val="00C01F47"/>
    <w:rsid w:val="00C0213C"/>
    <w:rsid w:val="00C02696"/>
    <w:rsid w:val="00C02963"/>
    <w:rsid w:val="00C036C5"/>
    <w:rsid w:val="00C03C74"/>
    <w:rsid w:val="00C03C82"/>
    <w:rsid w:val="00C03F4B"/>
    <w:rsid w:val="00C04318"/>
    <w:rsid w:val="00C049A8"/>
    <w:rsid w:val="00C05303"/>
    <w:rsid w:val="00C057BE"/>
    <w:rsid w:val="00C05ABE"/>
    <w:rsid w:val="00C05D22"/>
    <w:rsid w:val="00C060DE"/>
    <w:rsid w:val="00C066D5"/>
    <w:rsid w:val="00C06CBD"/>
    <w:rsid w:val="00C07118"/>
    <w:rsid w:val="00C073E6"/>
    <w:rsid w:val="00C07A6E"/>
    <w:rsid w:val="00C101ED"/>
    <w:rsid w:val="00C108F7"/>
    <w:rsid w:val="00C10D81"/>
    <w:rsid w:val="00C10F71"/>
    <w:rsid w:val="00C11C2A"/>
    <w:rsid w:val="00C11FB3"/>
    <w:rsid w:val="00C126F0"/>
    <w:rsid w:val="00C1294E"/>
    <w:rsid w:val="00C13632"/>
    <w:rsid w:val="00C13665"/>
    <w:rsid w:val="00C13753"/>
    <w:rsid w:val="00C1497E"/>
    <w:rsid w:val="00C14BFD"/>
    <w:rsid w:val="00C14F51"/>
    <w:rsid w:val="00C15662"/>
    <w:rsid w:val="00C15F77"/>
    <w:rsid w:val="00C160D8"/>
    <w:rsid w:val="00C170BE"/>
    <w:rsid w:val="00C17C79"/>
    <w:rsid w:val="00C201D6"/>
    <w:rsid w:val="00C20211"/>
    <w:rsid w:val="00C203A6"/>
    <w:rsid w:val="00C207FE"/>
    <w:rsid w:val="00C20B51"/>
    <w:rsid w:val="00C21352"/>
    <w:rsid w:val="00C21670"/>
    <w:rsid w:val="00C21862"/>
    <w:rsid w:val="00C2199F"/>
    <w:rsid w:val="00C21DA3"/>
    <w:rsid w:val="00C22C47"/>
    <w:rsid w:val="00C24844"/>
    <w:rsid w:val="00C24891"/>
    <w:rsid w:val="00C253AC"/>
    <w:rsid w:val="00C253B1"/>
    <w:rsid w:val="00C25439"/>
    <w:rsid w:val="00C25B06"/>
    <w:rsid w:val="00C26EDC"/>
    <w:rsid w:val="00C27358"/>
    <w:rsid w:val="00C27441"/>
    <w:rsid w:val="00C274DB"/>
    <w:rsid w:val="00C27784"/>
    <w:rsid w:val="00C277BB"/>
    <w:rsid w:val="00C27DA9"/>
    <w:rsid w:val="00C302F5"/>
    <w:rsid w:val="00C3067E"/>
    <w:rsid w:val="00C306F7"/>
    <w:rsid w:val="00C30C5F"/>
    <w:rsid w:val="00C30D02"/>
    <w:rsid w:val="00C30DF4"/>
    <w:rsid w:val="00C31503"/>
    <w:rsid w:val="00C31FA9"/>
    <w:rsid w:val="00C3238C"/>
    <w:rsid w:val="00C33A41"/>
    <w:rsid w:val="00C347A2"/>
    <w:rsid w:val="00C35356"/>
    <w:rsid w:val="00C35DB0"/>
    <w:rsid w:val="00C36785"/>
    <w:rsid w:val="00C36CC2"/>
    <w:rsid w:val="00C36E27"/>
    <w:rsid w:val="00C36E98"/>
    <w:rsid w:val="00C401F3"/>
    <w:rsid w:val="00C40207"/>
    <w:rsid w:val="00C40571"/>
    <w:rsid w:val="00C4061C"/>
    <w:rsid w:val="00C408F2"/>
    <w:rsid w:val="00C40DC7"/>
    <w:rsid w:val="00C41F30"/>
    <w:rsid w:val="00C42356"/>
    <w:rsid w:val="00C4337D"/>
    <w:rsid w:val="00C434F6"/>
    <w:rsid w:val="00C437B9"/>
    <w:rsid w:val="00C44374"/>
    <w:rsid w:val="00C445D3"/>
    <w:rsid w:val="00C44891"/>
    <w:rsid w:val="00C44914"/>
    <w:rsid w:val="00C451F3"/>
    <w:rsid w:val="00C452ED"/>
    <w:rsid w:val="00C4547E"/>
    <w:rsid w:val="00C46247"/>
    <w:rsid w:val="00C462A2"/>
    <w:rsid w:val="00C46523"/>
    <w:rsid w:val="00C469B5"/>
    <w:rsid w:val="00C47A58"/>
    <w:rsid w:val="00C47D08"/>
    <w:rsid w:val="00C47E1D"/>
    <w:rsid w:val="00C50072"/>
    <w:rsid w:val="00C5011B"/>
    <w:rsid w:val="00C504FF"/>
    <w:rsid w:val="00C51238"/>
    <w:rsid w:val="00C51300"/>
    <w:rsid w:val="00C51B6B"/>
    <w:rsid w:val="00C5275E"/>
    <w:rsid w:val="00C53166"/>
    <w:rsid w:val="00C53593"/>
    <w:rsid w:val="00C53F68"/>
    <w:rsid w:val="00C5414C"/>
    <w:rsid w:val="00C541CD"/>
    <w:rsid w:val="00C5457D"/>
    <w:rsid w:val="00C55077"/>
    <w:rsid w:val="00C551CE"/>
    <w:rsid w:val="00C5529D"/>
    <w:rsid w:val="00C554A2"/>
    <w:rsid w:val="00C5576D"/>
    <w:rsid w:val="00C55C95"/>
    <w:rsid w:val="00C55D72"/>
    <w:rsid w:val="00C55E95"/>
    <w:rsid w:val="00C56420"/>
    <w:rsid w:val="00C5684C"/>
    <w:rsid w:val="00C56BF4"/>
    <w:rsid w:val="00C57074"/>
    <w:rsid w:val="00C5717D"/>
    <w:rsid w:val="00C57B57"/>
    <w:rsid w:val="00C57C5E"/>
    <w:rsid w:val="00C600E1"/>
    <w:rsid w:val="00C61496"/>
    <w:rsid w:val="00C614BC"/>
    <w:rsid w:val="00C61675"/>
    <w:rsid w:val="00C61E76"/>
    <w:rsid w:val="00C62BEE"/>
    <w:rsid w:val="00C63ED3"/>
    <w:rsid w:val="00C64261"/>
    <w:rsid w:val="00C64B0F"/>
    <w:rsid w:val="00C64DDA"/>
    <w:rsid w:val="00C65169"/>
    <w:rsid w:val="00C6696A"/>
    <w:rsid w:val="00C66A5A"/>
    <w:rsid w:val="00C66B36"/>
    <w:rsid w:val="00C66C72"/>
    <w:rsid w:val="00C66D7F"/>
    <w:rsid w:val="00C66EBF"/>
    <w:rsid w:val="00C673C2"/>
    <w:rsid w:val="00C67635"/>
    <w:rsid w:val="00C70423"/>
    <w:rsid w:val="00C7147B"/>
    <w:rsid w:val="00C71C8D"/>
    <w:rsid w:val="00C7240F"/>
    <w:rsid w:val="00C72C3C"/>
    <w:rsid w:val="00C734CD"/>
    <w:rsid w:val="00C736E9"/>
    <w:rsid w:val="00C73C8E"/>
    <w:rsid w:val="00C73EA0"/>
    <w:rsid w:val="00C740D9"/>
    <w:rsid w:val="00C74B05"/>
    <w:rsid w:val="00C74C9B"/>
    <w:rsid w:val="00C75862"/>
    <w:rsid w:val="00C76007"/>
    <w:rsid w:val="00C76EB0"/>
    <w:rsid w:val="00C772D4"/>
    <w:rsid w:val="00C7773B"/>
    <w:rsid w:val="00C778A0"/>
    <w:rsid w:val="00C77CA8"/>
    <w:rsid w:val="00C80986"/>
    <w:rsid w:val="00C80CFB"/>
    <w:rsid w:val="00C80DD7"/>
    <w:rsid w:val="00C821A4"/>
    <w:rsid w:val="00C82383"/>
    <w:rsid w:val="00C8254F"/>
    <w:rsid w:val="00C82731"/>
    <w:rsid w:val="00C829FD"/>
    <w:rsid w:val="00C82D16"/>
    <w:rsid w:val="00C82E2C"/>
    <w:rsid w:val="00C8306E"/>
    <w:rsid w:val="00C830B9"/>
    <w:rsid w:val="00C8317A"/>
    <w:rsid w:val="00C83459"/>
    <w:rsid w:val="00C838E3"/>
    <w:rsid w:val="00C83B86"/>
    <w:rsid w:val="00C860B9"/>
    <w:rsid w:val="00C860C9"/>
    <w:rsid w:val="00C86586"/>
    <w:rsid w:val="00C874A1"/>
    <w:rsid w:val="00C87964"/>
    <w:rsid w:val="00C90883"/>
    <w:rsid w:val="00C90A77"/>
    <w:rsid w:val="00C91B53"/>
    <w:rsid w:val="00C91F1F"/>
    <w:rsid w:val="00C9214E"/>
    <w:rsid w:val="00C923AC"/>
    <w:rsid w:val="00C92A77"/>
    <w:rsid w:val="00C92F21"/>
    <w:rsid w:val="00C93804"/>
    <w:rsid w:val="00C9468F"/>
    <w:rsid w:val="00C94E48"/>
    <w:rsid w:val="00C95815"/>
    <w:rsid w:val="00C96328"/>
    <w:rsid w:val="00C96A52"/>
    <w:rsid w:val="00C96D08"/>
    <w:rsid w:val="00C979FA"/>
    <w:rsid w:val="00C97EFE"/>
    <w:rsid w:val="00CA0235"/>
    <w:rsid w:val="00CA03D9"/>
    <w:rsid w:val="00CA0A65"/>
    <w:rsid w:val="00CA0F8E"/>
    <w:rsid w:val="00CA1A3A"/>
    <w:rsid w:val="00CA1A95"/>
    <w:rsid w:val="00CA2029"/>
    <w:rsid w:val="00CA23A7"/>
    <w:rsid w:val="00CA2433"/>
    <w:rsid w:val="00CA2BE7"/>
    <w:rsid w:val="00CA305E"/>
    <w:rsid w:val="00CA3935"/>
    <w:rsid w:val="00CA3D70"/>
    <w:rsid w:val="00CA41F9"/>
    <w:rsid w:val="00CA49DD"/>
    <w:rsid w:val="00CA4EF8"/>
    <w:rsid w:val="00CA5240"/>
    <w:rsid w:val="00CA5862"/>
    <w:rsid w:val="00CA5CD0"/>
    <w:rsid w:val="00CA5F22"/>
    <w:rsid w:val="00CA607C"/>
    <w:rsid w:val="00CA64DF"/>
    <w:rsid w:val="00CA682F"/>
    <w:rsid w:val="00CA7820"/>
    <w:rsid w:val="00CA7E14"/>
    <w:rsid w:val="00CB0020"/>
    <w:rsid w:val="00CB017A"/>
    <w:rsid w:val="00CB0406"/>
    <w:rsid w:val="00CB0F2F"/>
    <w:rsid w:val="00CB1427"/>
    <w:rsid w:val="00CB1461"/>
    <w:rsid w:val="00CB1D84"/>
    <w:rsid w:val="00CB2148"/>
    <w:rsid w:val="00CB2487"/>
    <w:rsid w:val="00CB28C9"/>
    <w:rsid w:val="00CB294E"/>
    <w:rsid w:val="00CB318B"/>
    <w:rsid w:val="00CB36C7"/>
    <w:rsid w:val="00CB37AA"/>
    <w:rsid w:val="00CB3A35"/>
    <w:rsid w:val="00CB3A4A"/>
    <w:rsid w:val="00CB42D5"/>
    <w:rsid w:val="00CB43B4"/>
    <w:rsid w:val="00CB4741"/>
    <w:rsid w:val="00CB5103"/>
    <w:rsid w:val="00CB6038"/>
    <w:rsid w:val="00CB6065"/>
    <w:rsid w:val="00CB60D3"/>
    <w:rsid w:val="00CB6179"/>
    <w:rsid w:val="00CB79C6"/>
    <w:rsid w:val="00CC09F0"/>
    <w:rsid w:val="00CC1FE2"/>
    <w:rsid w:val="00CC2BEC"/>
    <w:rsid w:val="00CC3AAA"/>
    <w:rsid w:val="00CC42AC"/>
    <w:rsid w:val="00CC52A1"/>
    <w:rsid w:val="00CC6088"/>
    <w:rsid w:val="00CC63BA"/>
    <w:rsid w:val="00CC65AC"/>
    <w:rsid w:val="00CC7D7B"/>
    <w:rsid w:val="00CC7DF6"/>
    <w:rsid w:val="00CD01FD"/>
    <w:rsid w:val="00CD0818"/>
    <w:rsid w:val="00CD0E76"/>
    <w:rsid w:val="00CD191E"/>
    <w:rsid w:val="00CD1CB1"/>
    <w:rsid w:val="00CD1CD4"/>
    <w:rsid w:val="00CD1F48"/>
    <w:rsid w:val="00CD2265"/>
    <w:rsid w:val="00CD2CAA"/>
    <w:rsid w:val="00CD2E9D"/>
    <w:rsid w:val="00CD39B4"/>
    <w:rsid w:val="00CD3F03"/>
    <w:rsid w:val="00CD40AF"/>
    <w:rsid w:val="00CD4B89"/>
    <w:rsid w:val="00CD553A"/>
    <w:rsid w:val="00CD5AF9"/>
    <w:rsid w:val="00CD61CA"/>
    <w:rsid w:val="00CD6321"/>
    <w:rsid w:val="00CD65A1"/>
    <w:rsid w:val="00CD7904"/>
    <w:rsid w:val="00CE09AC"/>
    <w:rsid w:val="00CE1129"/>
    <w:rsid w:val="00CE2C39"/>
    <w:rsid w:val="00CE32B6"/>
    <w:rsid w:val="00CE36FC"/>
    <w:rsid w:val="00CE42D5"/>
    <w:rsid w:val="00CE47AF"/>
    <w:rsid w:val="00CE48B2"/>
    <w:rsid w:val="00CE502F"/>
    <w:rsid w:val="00CE523F"/>
    <w:rsid w:val="00CE5537"/>
    <w:rsid w:val="00CE63A5"/>
    <w:rsid w:val="00CE6BA0"/>
    <w:rsid w:val="00CE6EF4"/>
    <w:rsid w:val="00CE7527"/>
    <w:rsid w:val="00CE7FEA"/>
    <w:rsid w:val="00CF00DA"/>
    <w:rsid w:val="00CF18EC"/>
    <w:rsid w:val="00CF1996"/>
    <w:rsid w:val="00CF262A"/>
    <w:rsid w:val="00CF2ACF"/>
    <w:rsid w:val="00CF33FB"/>
    <w:rsid w:val="00CF3828"/>
    <w:rsid w:val="00CF3B69"/>
    <w:rsid w:val="00CF4473"/>
    <w:rsid w:val="00CF55DB"/>
    <w:rsid w:val="00CF5C84"/>
    <w:rsid w:val="00CF6B28"/>
    <w:rsid w:val="00CF6DC7"/>
    <w:rsid w:val="00CF77BA"/>
    <w:rsid w:val="00CF784B"/>
    <w:rsid w:val="00CF7AB6"/>
    <w:rsid w:val="00CF7DE4"/>
    <w:rsid w:val="00D000B1"/>
    <w:rsid w:val="00D001C0"/>
    <w:rsid w:val="00D00E26"/>
    <w:rsid w:val="00D010B1"/>
    <w:rsid w:val="00D015EC"/>
    <w:rsid w:val="00D02734"/>
    <w:rsid w:val="00D03067"/>
    <w:rsid w:val="00D034F2"/>
    <w:rsid w:val="00D0409D"/>
    <w:rsid w:val="00D042AA"/>
    <w:rsid w:val="00D04347"/>
    <w:rsid w:val="00D04413"/>
    <w:rsid w:val="00D0452D"/>
    <w:rsid w:val="00D048DC"/>
    <w:rsid w:val="00D04971"/>
    <w:rsid w:val="00D04A1E"/>
    <w:rsid w:val="00D04E44"/>
    <w:rsid w:val="00D04EB2"/>
    <w:rsid w:val="00D05018"/>
    <w:rsid w:val="00D052E0"/>
    <w:rsid w:val="00D0538F"/>
    <w:rsid w:val="00D054B2"/>
    <w:rsid w:val="00D061D7"/>
    <w:rsid w:val="00D06D6B"/>
    <w:rsid w:val="00D06F5E"/>
    <w:rsid w:val="00D0781C"/>
    <w:rsid w:val="00D10660"/>
    <w:rsid w:val="00D10A31"/>
    <w:rsid w:val="00D110FF"/>
    <w:rsid w:val="00D130F3"/>
    <w:rsid w:val="00D133DE"/>
    <w:rsid w:val="00D13474"/>
    <w:rsid w:val="00D136F5"/>
    <w:rsid w:val="00D13A4E"/>
    <w:rsid w:val="00D1484D"/>
    <w:rsid w:val="00D15193"/>
    <w:rsid w:val="00D1535B"/>
    <w:rsid w:val="00D1552C"/>
    <w:rsid w:val="00D15688"/>
    <w:rsid w:val="00D1580D"/>
    <w:rsid w:val="00D15F1B"/>
    <w:rsid w:val="00D170B5"/>
    <w:rsid w:val="00D1718E"/>
    <w:rsid w:val="00D17D33"/>
    <w:rsid w:val="00D17D8F"/>
    <w:rsid w:val="00D17FC1"/>
    <w:rsid w:val="00D20191"/>
    <w:rsid w:val="00D2027C"/>
    <w:rsid w:val="00D215F4"/>
    <w:rsid w:val="00D21764"/>
    <w:rsid w:val="00D223CC"/>
    <w:rsid w:val="00D22704"/>
    <w:rsid w:val="00D22A44"/>
    <w:rsid w:val="00D22A6D"/>
    <w:rsid w:val="00D241D9"/>
    <w:rsid w:val="00D24618"/>
    <w:rsid w:val="00D24D7C"/>
    <w:rsid w:val="00D24E3B"/>
    <w:rsid w:val="00D255DD"/>
    <w:rsid w:val="00D262FB"/>
    <w:rsid w:val="00D26496"/>
    <w:rsid w:val="00D26BD9"/>
    <w:rsid w:val="00D277B2"/>
    <w:rsid w:val="00D30712"/>
    <w:rsid w:val="00D307B5"/>
    <w:rsid w:val="00D313F7"/>
    <w:rsid w:val="00D32FFF"/>
    <w:rsid w:val="00D33356"/>
    <w:rsid w:val="00D335B5"/>
    <w:rsid w:val="00D33E19"/>
    <w:rsid w:val="00D3494E"/>
    <w:rsid w:val="00D34F44"/>
    <w:rsid w:val="00D35032"/>
    <w:rsid w:val="00D354D6"/>
    <w:rsid w:val="00D35606"/>
    <w:rsid w:val="00D3618C"/>
    <w:rsid w:val="00D361AB"/>
    <w:rsid w:val="00D36411"/>
    <w:rsid w:val="00D36420"/>
    <w:rsid w:val="00D366A9"/>
    <w:rsid w:val="00D36DF3"/>
    <w:rsid w:val="00D37082"/>
    <w:rsid w:val="00D37465"/>
    <w:rsid w:val="00D374AC"/>
    <w:rsid w:val="00D37628"/>
    <w:rsid w:val="00D4004B"/>
    <w:rsid w:val="00D4097C"/>
    <w:rsid w:val="00D40CE5"/>
    <w:rsid w:val="00D414D7"/>
    <w:rsid w:val="00D4194B"/>
    <w:rsid w:val="00D41CAA"/>
    <w:rsid w:val="00D42148"/>
    <w:rsid w:val="00D438DB"/>
    <w:rsid w:val="00D4394B"/>
    <w:rsid w:val="00D4416A"/>
    <w:rsid w:val="00D452AB"/>
    <w:rsid w:val="00D4537F"/>
    <w:rsid w:val="00D456CB"/>
    <w:rsid w:val="00D4583C"/>
    <w:rsid w:val="00D45F14"/>
    <w:rsid w:val="00D460D0"/>
    <w:rsid w:val="00D4622C"/>
    <w:rsid w:val="00D4673C"/>
    <w:rsid w:val="00D46881"/>
    <w:rsid w:val="00D46EDE"/>
    <w:rsid w:val="00D47184"/>
    <w:rsid w:val="00D47569"/>
    <w:rsid w:val="00D47AC9"/>
    <w:rsid w:val="00D47DB4"/>
    <w:rsid w:val="00D50DD8"/>
    <w:rsid w:val="00D5129B"/>
    <w:rsid w:val="00D51400"/>
    <w:rsid w:val="00D5181B"/>
    <w:rsid w:val="00D5287E"/>
    <w:rsid w:val="00D52943"/>
    <w:rsid w:val="00D531E3"/>
    <w:rsid w:val="00D5354A"/>
    <w:rsid w:val="00D53875"/>
    <w:rsid w:val="00D53E8F"/>
    <w:rsid w:val="00D54061"/>
    <w:rsid w:val="00D54390"/>
    <w:rsid w:val="00D543D6"/>
    <w:rsid w:val="00D54CBB"/>
    <w:rsid w:val="00D550D8"/>
    <w:rsid w:val="00D55BC1"/>
    <w:rsid w:val="00D56454"/>
    <w:rsid w:val="00D56A67"/>
    <w:rsid w:val="00D56B75"/>
    <w:rsid w:val="00D574C7"/>
    <w:rsid w:val="00D57A19"/>
    <w:rsid w:val="00D6112B"/>
    <w:rsid w:val="00D613B6"/>
    <w:rsid w:val="00D6142B"/>
    <w:rsid w:val="00D615C0"/>
    <w:rsid w:val="00D618AE"/>
    <w:rsid w:val="00D62910"/>
    <w:rsid w:val="00D629DE"/>
    <w:rsid w:val="00D62C6B"/>
    <w:rsid w:val="00D63086"/>
    <w:rsid w:val="00D63AAA"/>
    <w:rsid w:val="00D63B5B"/>
    <w:rsid w:val="00D63E30"/>
    <w:rsid w:val="00D642BC"/>
    <w:rsid w:val="00D6455E"/>
    <w:rsid w:val="00D65FD1"/>
    <w:rsid w:val="00D66D3E"/>
    <w:rsid w:val="00D673EF"/>
    <w:rsid w:val="00D67B8B"/>
    <w:rsid w:val="00D67E3E"/>
    <w:rsid w:val="00D7010F"/>
    <w:rsid w:val="00D703A9"/>
    <w:rsid w:val="00D703E7"/>
    <w:rsid w:val="00D70431"/>
    <w:rsid w:val="00D70776"/>
    <w:rsid w:val="00D70AF2"/>
    <w:rsid w:val="00D70D07"/>
    <w:rsid w:val="00D71CC5"/>
    <w:rsid w:val="00D72370"/>
    <w:rsid w:val="00D72453"/>
    <w:rsid w:val="00D72A5B"/>
    <w:rsid w:val="00D731BD"/>
    <w:rsid w:val="00D737D6"/>
    <w:rsid w:val="00D73B96"/>
    <w:rsid w:val="00D73BEF"/>
    <w:rsid w:val="00D73F3E"/>
    <w:rsid w:val="00D7420C"/>
    <w:rsid w:val="00D744AB"/>
    <w:rsid w:val="00D748DC"/>
    <w:rsid w:val="00D757A7"/>
    <w:rsid w:val="00D7583E"/>
    <w:rsid w:val="00D766B7"/>
    <w:rsid w:val="00D766F2"/>
    <w:rsid w:val="00D767EA"/>
    <w:rsid w:val="00D769F5"/>
    <w:rsid w:val="00D7704E"/>
    <w:rsid w:val="00D77123"/>
    <w:rsid w:val="00D7740C"/>
    <w:rsid w:val="00D80030"/>
    <w:rsid w:val="00D8012F"/>
    <w:rsid w:val="00D807C5"/>
    <w:rsid w:val="00D808C1"/>
    <w:rsid w:val="00D80F15"/>
    <w:rsid w:val="00D81B25"/>
    <w:rsid w:val="00D81C76"/>
    <w:rsid w:val="00D8213D"/>
    <w:rsid w:val="00D8240D"/>
    <w:rsid w:val="00D827C7"/>
    <w:rsid w:val="00D82939"/>
    <w:rsid w:val="00D82B90"/>
    <w:rsid w:val="00D833F5"/>
    <w:rsid w:val="00D8372B"/>
    <w:rsid w:val="00D83909"/>
    <w:rsid w:val="00D83FB7"/>
    <w:rsid w:val="00D84640"/>
    <w:rsid w:val="00D84B63"/>
    <w:rsid w:val="00D85567"/>
    <w:rsid w:val="00D855BE"/>
    <w:rsid w:val="00D8597F"/>
    <w:rsid w:val="00D86245"/>
    <w:rsid w:val="00D86541"/>
    <w:rsid w:val="00D868BC"/>
    <w:rsid w:val="00D86EE7"/>
    <w:rsid w:val="00D871EF"/>
    <w:rsid w:val="00D87562"/>
    <w:rsid w:val="00D87B91"/>
    <w:rsid w:val="00D87BBB"/>
    <w:rsid w:val="00D9054A"/>
    <w:rsid w:val="00D9072C"/>
    <w:rsid w:val="00D91A72"/>
    <w:rsid w:val="00D932FD"/>
    <w:rsid w:val="00D936B5"/>
    <w:rsid w:val="00D939CB"/>
    <w:rsid w:val="00D942FB"/>
    <w:rsid w:val="00D946B2"/>
    <w:rsid w:val="00D94893"/>
    <w:rsid w:val="00D94DFF"/>
    <w:rsid w:val="00D94FFF"/>
    <w:rsid w:val="00D95088"/>
    <w:rsid w:val="00D95410"/>
    <w:rsid w:val="00D959AC"/>
    <w:rsid w:val="00D95B0A"/>
    <w:rsid w:val="00D96172"/>
    <w:rsid w:val="00D9641A"/>
    <w:rsid w:val="00D96CCD"/>
    <w:rsid w:val="00D96FA4"/>
    <w:rsid w:val="00D9707B"/>
    <w:rsid w:val="00D9716B"/>
    <w:rsid w:val="00D971E7"/>
    <w:rsid w:val="00D975CB"/>
    <w:rsid w:val="00D97684"/>
    <w:rsid w:val="00D97CCF"/>
    <w:rsid w:val="00D97E0A"/>
    <w:rsid w:val="00DA002A"/>
    <w:rsid w:val="00DA018C"/>
    <w:rsid w:val="00DA04F5"/>
    <w:rsid w:val="00DA0919"/>
    <w:rsid w:val="00DA1F00"/>
    <w:rsid w:val="00DA287D"/>
    <w:rsid w:val="00DA2A62"/>
    <w:rsid w:val="00DA2BCA"/>
    <w:rsid w:val="00DA2D50"/>
    <w:rsid w:val="00DA32CB"/>
    <w:rsid w:val="00DA3A1E"/>
    <w:rsid w:val="00DA3C2B"/>
    <w:rsid w:val="00DA4557"/>
    <w:rsid w:val="00DA5E4D"/>
    <w:rsid w:val="00DA6206"/>
    <w:rsid w:val="00DA6B75"/>
    <w:rsid w:val="00DA6B8B"/>
    <w:rsid w:val="00DA6D3B"/>
    <w:rsid w:val="00DA7AD5"/>
    <w:rsid w:val="00DA7F2F"/>
    <w:rsid w:val="00DB014C"/>
    <w:rsid w:val="00DB0408"/>
    <w:rsid w:val="00DB0598"/>
    <w:rsid w:val="00DB05A9"/>
    <w:rsid w:val="00DB102B"/>
    <w:rsid w:val="00DB1444"/>
    <w:rsid w:val="00DB1459"/>
    <w:rsid w:val="00DB164F"/>
    <w:rsid w:val="00DB1D6E"/>
    <w:rsid w:val="00DB1D72"/>
    <w:rsid w:val="00DB1E5A"/>
    <w:rsid w:val="00DB1EE0"/>
    <w:rsid w:val="00DB27AE"/>
    <w:rsid w:val="00DB2AD6"/>
    <w:rsid w:val="00DB2F6F"/>
    <w:rsid w:val="00DB31FF"/>
    <w:rsid w:val="00DB3697"/>
    <w:rsid w:val="00DB3C24"/>
    <w:rsid w:val="00DB4B3F"/>
    <w:rsid w:val="00DB6166"/>
    <w:rsid w:val="00DB63E2"/>
    <w:rsid w:val="00DB642E"/>
    <w:rsid w:val="00DB7048"/>
    <w:rsid w:val="00DB72BC"/>
    <w:rsid w:val="00DB7379"/>
    <w:rsid w:val="00DB7697"/>
    <w:rsid w:val="00DB78B7"/>
    <w:rsid w:val="00DB7BCF"/>
    <w:rsid w:val="00DB7C18"/>
    <w:rsid w:val="00DC1C91"/>
    <w:rsid w:val="00DC1D37"/>
    <w:rsid w:val="00DC1D5B"/>
    <w:rsid w:val="00DC2051"/>
    <w:rsid w:val="00DC20F9"/>
    <w:rsid w:val="00DC279F"/>
    <w:rsid w:val="00DC28EB"/>
    <w:rsid w:val="00DC2B1B"/>
    <w:rsid w:val="00DC2C20"/>
    <w:rsid w:val="00DC30A7"/>
    <w:rsid w:val="00DC337B"/>
    <w:rsid w:val="00DC340C"/>
    <w:rsid w:val="00DC3896"/>
    <w:rsid w:val="00DC3B40"/>
    <w:rsid w:val="00DC4166"/>
    <w:rsid w:val="00DC428A"/>
    <w:rsid w:val="00DC5202"/>
    <w:rsid w:val="00DC5371"/>
    <w:rsid w:val="00DC5535"/>
    <w:rsid w:val="00DC67A1"/>
    <w:rsid w:val="00DC6EBE"/>
    <w:rsid w:val="00DC714A"/>
    <w:rsid w:val="00DC71C8"/>
    <w:rsid w:val="00DC7552"/>
    <w:rsid w:val="00DC79D5"/>
    <w:rsid w:val="00DC7F21"/>
    <w:rsid w:val="00DC7F55"/>
    <w:rsid w:val="00DD0759"/>
    <w:rsid w:val="00DD0A23"/>
    <w:rsid w:val="00DD0D35"/>
    <w:rsid w:val="00DD0E10"/>
    <w:rsid w:val="00DD12A8"/>
    <w:rsid w:val="00DD13BD"/>
    <w:rsid w:val="00DD19A2"/>
    <w:rsid w:val="00DD1A2E"/>
    <w:rsid w:val="00DD2780"/>
    <w:rsid w:val="00DD3313"/>
    <w:rsid w:val="00DD34BC"/>
    <w:rsid w:val="00DD45AD"/>
    <w:rsid w:val="00DD4EB3"/>
    <w:rsid w:val="00DD53BB"/>
    <w:rsid w:val="00DD5672"/>
    <w:rsid w:val="00DD6212"/>
    <w:rsid w:val="00DD6493"/>
    <w:rsid w:val="00DD6DF6"/>
    <w:rsid w:val="00DD7323"/>
    <w:rsid w:val="00DE0293"/>
    <w:rsid w:val="00DE081C"/>
    <w:rsid w:val="00DE08AC"/>
    <w:rsid w:val="00DE0DAA"/>
    <w:rsid w:val="00DE0DC7"/>
    <w:rsid w:val="00DE0DF0"/>
    <w:rsid w:val="00DE12F7"/>
    <w:rsid w:val="00DE148B"/>
    <w:rsid w:val="00DE1ADD"/>
    <w:rsid w:val="00DE2E91"/>
    <w:rsid w:val="00DE3EB4"/>
    <w:rsid w:val="00DE4061"/>
    <w:rsid w:val="00DE53CE"/>
    <w:rsid w:val="00DE6056"/>
    <w:rsid w:val="00DE6409"/>
    <w:rsid w:val="00DE67E2"/>
    <w:rsid w:val="00DE70DA"/>
    <w:rsid w:val="00DE774F"/>
    <w:rsid w:val="00DF0278"/>
    <w:rsid w:val="00DF1736"/>
    <w:rsid w:val="00DF17C8"/>
    <w:rsid w:val="00DF1D71"/>
    <w:rsid w:val="00DF2826"/>
    <w:rsid w:val="00DF2A1A"/>
    <w:rsid w:val="00DF2CE8"/>
    <w:rsid w:val="00DF2D13"/>
    <w:rsid w:val="00DF2E50"/>
    <w:rsid w:val="00DF2E82"/>
    <w:rsid w:val="00DF3EDE"/>
    <w:rsid w:val="00DF416A"/>
    <w:rsid w:val="00DF43E3"/>
    <w:rsid w:val="00DF56B4"/>
    <w:rsid w:val="00DF59F1"/>
    <w:rsid w:val="00DF5BA4"/>
    <w:rsid w:val="00DF5F1B"/>
    <w:rsid w:val="00E00141"/>
    <w:rsid w:val="00E00296"/>
    <w:rsid w:val="00E016B0"/>
    <w:rsid w:val="00E02282"/>
    <w:rsid w:val="00E0291C"/>
    <w:rsid w:val="00E02A6D"/>
    <w:rsid w:val="00E031A2"/>
    <w:rsid w:val="00E032E8"/>
    <w:rsid w:val="00E034A3"/>
    <w:rsid w:val="00E03FE1"/>
    <w:rsid w:val="00E0499E"/>
    <w:rsid w:val="00E04B16"/>
    <w:rsid w:val="00E051F3"/>
    <w:rsid w:val="00E05324"/>
    <w:rsid w:val="00E05CE1"/>
    <w:rsid w:val="00E05E90"/>
    <w:rsid w:val="00E05ED5"/>
    <w:rsid w:val="00E060E3"/>
    <w:rsid w:val="00E06E34"/>
    <w:rsid w:val="00E075AD"/>
    <w:rsid w:val="00E10422"/>
    <w:rsid w:val="00E1101A"/>
    <w:rsid w:val="00E1101D"/>
    <w:rsid w:val="00E112C4"/>
    <w:rsid w:val="00E1162E"/>
    <w:rsid w:val="00E1183B"/>
    <w:rsid w:val="00E12E3E"/>
    <w:rsid w:val="00E12E71"/>
    <w:rsid w:val="00E13177"/>
    <w:rsid w:val="00E1332C"/>
    <w:rsid w:val="00E13D11"/>
    <w:rsid w:val="00E1417D"/>
    <w:rsid w:val="00E142DF"/>
    <w:rsid w:val="00E150C2"/>
    <w:rsid w:val="00E1525A"/>
    <w:rsid w:val="00E156F6"/>
    <w:rsid w:val="00E158F6"/>
    <w:rsid w:val="00E15A74"/>
    <w:rsid w:val="00E1639B"/>
    <w:rsid w:val="00E16676"/>
    <w:rsid w:val="00E16730"/>
    <w:rsid w:val="00E16D8A"/>
    <w:rsid w:val="00E176A6"/>
    <w:rsid w:val="00E17811"/>
    <w:rsid w:val="00E17865"/>
    <w:rsid w:val="00E17A69"/>
    <w:rsid w:val="00E17AED"/>
    <w:rsid w:val="00E20347"/>
    <w:rsid w:val="00E209B1"/>
    <w:rsid w:val="00E20ADB"/>
    <w:rsid w:val="00E2117D"/>
    <w:rsid w:val="00E216A2"/>
    <w:rsid w:val="00E21817"/>
    <w:rsid w:val="00E2186D"/>
    <w:rsid w:val="00E21CB9"/>
    <w:rsid w:val="00E22092"/>
    <w:rsid w:val="00E220A1"/>
    <w:rsid w:val="00E225EE"/>
    <w:rsid w:val="00E22C1C"/>
    <w:rsid w:val="00E22D6D"/>
    <w:rsid w:val="00E234FD"/>
    <w:rsid w:val="00E23947"/>
    <w:rsid w:val="00E23C75"/>
    <w:rsid w:val="00E23E1C"/>
    <w:rsid w:val="00E24099"/>
    <w:rsid w:val="00E247E3"/>
    <w:rsid w:val="00E24B22"/>
    <w:rsid w:val="00E24EEA"/>
    <w:rsid w:val="00E25424"/>
    <w:rsid w:val="00E25498"/>
    <w:rsid w:val="00E254C9"/>
    <w:rsid w:val="00E2570F"/>
    <w:rsid w:val="00E268CF"/>
    <w:rsid w:val="00E26AA9"/>
    <w:rsid w:val="00E26B99"/>
    <w:rsid w:val="00E274A7"/>
    <w:rsid w:val="00E3042E"/>
    <w:rsid w:val="00E30583"/>
    <w:rsid w:val="00E308AB"/>
    <w:rsid w:val="00E312D5"/>
    <w:rsid w:val="00E3141B"/>
    <w:rsid w:val="00E31772"/>
    <w:rsid w:val="00E31B73"/>
    <w:rsid w:val="00E31E9B"/>
    <w:rsid w:val="00E328C0"/>
    <w:rsid w:val="00E32D8E"/>
    <w:rsid w:val="00E32E4B"/>
    <w:rsid w:val="00E32E6A"/>
    <w:rsid w:val="00E337A0"/>
    <w:rsid w:val="00E3385A"/>
    <w:rsid w:val="00E339F5"/>
    <w:rsid w:val="00E3438D"/>
    <w:rsid w:val="00E34411"/>
    <w:rsid w:val="00E34612"/>
    <w:rsid w:val="00E34674"/>
    <w:rsid w:val="00E349C9"/>
    <w:rsid w:val="00E34B63"/>
    <w:rsid w:val="00E34E98"/>
    <w:rsid w:val="00E3510C"/>
    <w:rsid w:val="00E35D32"/>
    <w:rsid w:val="00E36BB3"/>
    <w:rsid w:val="00E3712D"/>
    <w:rsid w:val="00E374DB"/>
    <w:rsid w:val="00E3775F"/>
    <w:rsid w:val="00E37DE7"/>
    <w:rsid w:val="00E37E9A"/>
    <w:rsid w:val="00E406C6"/>
    <w:rsid w:val="00E40A82"/>
    <w:rsid w:val="00E417B3"/>
    <w:rsid w:val="00E41E99"/>
    <w:rsid w:val="00E420BA"/>
    <w:rsid w:val="00E421B8"/>
    <w:rsid w:val="00E42B50"/>
    <w:rsid w:val="00E42FAB"/>
    <w:rsid w:val="00E440F8"/>
    <w:rsid w:val="00E44666"/>
    <w:rsid w:val="00E44BBA"/>
    <w:rsid w:val="00E44EA2"/>
    <w:rsid w:val="00E44FB4"/>
    <w:rsid w:val="00E45770"/>
    <w:rsid w:val="00E45957"/>
    <w:rsid w:val="00E45C94"/>
    <w:rsid w:val="00E45CC5"/>
    <w:rsid w:val="00E45D16"/>
    <w:rsid w:val="00E47508"/>
    <w:rsid w:val="00E47925"/>
    <w:rsid w:val="00E479AB"/>
    <w:rsid w:val="00E50240"/>
    <w:rsid w:val="00E5038E"/>
    <w:rsid w:val="00E504B7"/>
    <w:rsid w:val="00E506E9"/>
    <w:rsid w:val="00E50907"/>
    <w:rsid w:val="00E50F87"/>
    <w:rsid w:val="00E52C00"/>
    <w:rsid w:val="00E52CA6"/>
    <w:rsid w:val="00E53492"/>
    <w:rsid w:val="00E53CDD"/>
    <w:rsid w:val="00E53DDB"/>
    <w:rsid w:val="00E54018"/>
    <w:rsid w:val="00E546E2"/>
    <w:rsid w:val="00E55EFA"/>
    <w:rsid w:val="00E56203"/>
    <w:rsid w:val="00E56644"/>
    <w:rsid w:val="00E56681"/>
    <w:rsid w:val="00E573AE"/>
    <w:rsid w:val="00E57633"/>
    <w:rsid w:val="00E57D3E"/>
    <w:rsid w:val="00E60BEC"/>
    <w:rsid w:val="00E611F8"/>
    <w:rsid w:val="00E62E63"/>
    <w:rsid w:val="00E633B0"/>
    <w:rsid w:val="00E633E9"/>
    <w:rsid w:val="00E64185"/>
    <w:rsid w:val="00E641DC"/>
    <w:rsid w:val="00E643CD"/>
    <w:rsid w:val="00E64477"/>
    <w:rsid w:val="00E64633"/>
    <w:rsid w:val="00E64C95"/>
    <w:rsid w:val="00E64CDA"/>
    <w:rsid w:val="00E658D8"/>
    <w:rsid w:val="00E65F43"/>
    <w:rsid w:val="00E668CB"/>
    <w:rsid w:val="00E66983"/>
    <w:rsid w:val="00E66AFA"/>
    <w:rsid w:val="00E66DC5"/>
    <w:rsid w:val="00E67044"/>
    <w:rsid w:val="00E67122"/>
    <w:rsid w:val="00E67838"/>
    <w:rsid w:val="00E67A58"/>
    <w:rsid w:val="00E67C54"/>
    <w:rsid w:val="00E67D72"/>
    <w:rsid w:val="00E7031B"/>
    <w:rsid w:val="00E715EF"/>
    <w:rsid w:val="00E71A2E"/>
    <w:rsid w:val="00E71DF6"/>
    <w:rsid w:val="00E71F58"/>
    <w:rsid w:val="00E729CE"/>
    <w:rsid w:val="00E72C28"/>
    <w:rsid w:val="00E73411"/>
    <w:rsid w:val="00E7371F"/>
    <w:rsid w:val="00E73A9F"/>
    <w:rsid w:val="00E743FC"/>
    <w:rsid w:val="00E745BF"/>
    <w:rsid w:val="00E745E3"/>
    <w:rsid w:val="00E74A0B"/>
    <w:rsid w:val="00E74A40"/>
    <w:rsid w:val="00E74FD5"/>
    <w:rsid w:val="00E75232"/>
    <w:rsid w:val="00E75618"/>
    <w:rsid w:val="00E761E6"/>
    <w:rsid w:val="00E762EB"/>
    <w:rsid w:val="00E764A3"/>
    <w:rsid w:val="00E76CC7"/>
    <w:rsid w:val="00E76D12"/>
    <w:rsid w:val="00E76D5B"/>
    <w:rsid w:val="00E76E56"/>
    <w:rsid w:val="00E77024"/>
    <w:rsid w:val="00E771F4"/>
    <w:rsid w:val="00E77700"/>
    <w:rsid w:val="00E77752"/>
    <w:rsid w:val="00E77D0B"/>
    <w:rsid w:val="00E77EF8"/>
    <w:rsid w:val="00E80160"/>
    <w:rsid w:val="00E80AD4"/>
    <w:rsid w:val="00E81040"/>
    <w:rsid w:val="00E81321"/>
    <w:rsid w:val="00E8166A"/>
    <w:rsid w:val="00E81C69"/>
    <w:rsid w:val="00E81D58"/>
    <w:rsid w:val="00E81FA1"/>
    <w:rsid w:val="00E82334"/>
    <w:rsid w:val="00E82421"/>
    <w:rsid w:val="00E824A0"/>
    <w:rsid w:val="00E82898"/>
    <w:rsid w:val="00E829A8"/>
    <w:rsid w:val="00E82C75"/>
    <w:rsid w:val="00E8336D"/>
    <w:rsid w:val="00E83462"/>
    <w:rsid w:val="00E8379F"/>
    <w:rsid w:val="00E83839"/>
    <w:rsid w:val="00E8404A"/>
    <w:rsid w:val="00E84345"/>
    <w:rsid w:val="00E84DA9"/>
    <w:rsid w:val="00E852FB"/>
    <w:rsid w:val="00E85528"/>
    <w:rsid w:val="00E85599"/>
    <w:rsid w:val="00E85A66"/>
    <w:rsid w:val="00E85E48"/>
    <w:rsid w:val="00E861D3"/>
    <w:rsid w:val="00E8721A"/>
    <w:rsid w:val="00E9067B"/>
    <w:rsid w:val="00E90C89"/>
    <w:rsid w:val="00E9138C"/>
    <w:rsid w:val="00E915A8"/>
    <w:rsid w:val="00E916B1"/>
    <w:rsid w:val="00E920D0"/>
    <w:rsid w:val="00E921BF"/>
    <w:rsid w:val="00E9232D"/>
    <w:rsid w:val="00E924CA"/>
    <w:rsid w:val="00E92511"/>
    <w:rsid w:val="00E92939"/>
    <w:rsid w:val="00E9310B"/>
    <w:rsid w:val="00E93DB4"/>
    <w:rsid w:val="00E94CC6"/>
    <w:rsid w:val="00E94F0F"/>
    <w:rsid w:val="00E953E6"/>
    <w:rsid w:val="00E95A2F"/>
    <w:rsid w:val="00E96927"/>
    <w:rsid w:val="00E96E78"/>
    <w:rsid w:val="00E96E87"/>
    <w:rsid w:val="00E974BF"/>
    <w:rsid w:val="00E97520"/>
    <w:rsid w:val="00EA002A"/>
    <w:rsid w:val="00EA0382"/>
    <w:rsid w:val="00EA1539"/>
    <w:rsid w:val="00EA1AFD"/>
    <w:rsid w:val="00EA2D83"/>
    <w:rsid w:val="00EA3BC3"/>
    <w:rsid w:val="00EA3D25"/>
    <w:rsid w:val="00EA3E33"/>
    <w:rsid w:val="00EA43D8"/>
    <w:rsid w:val="00EA4829"/>
    <w:rsid w:val="00EA5451"/>
    <w:rsid w:val="00EA64EC"/>
    <w:rsid w:val="00EA71F2"/>
    <w:rsid w:val="00EA7623"/>
    <w:rsid w:val="00EA7A0C"/>
    <w:rsid w:val="00EA7AC3"/>
    <w:rsid w:val="00EA7B6E"/>
    <w:rsid w:val="00EA7D3E"/>
    <w:rsid w:val="00EB03FA"/>
    <w:rsid w:val="00EB0606"/>
    <w:rsid w:val="00EB0A16"/>
    <w:rsid w:val="00EB2133"/>
    <w:rsid w:val="00EB222A"/>
    <w:rsid w:val="00EB2470"/>
    <w:rsid w:val="00EB26CD"/>
    <w:rsid w:val="00EB2F92"/>
    <w:rsid w:val="00EB3128"/>
    <w:rsid w:val="00EB41F1"/>
    <w:rsid w:val="00EB457E"/>
    <w:rsid w:val="00EB4B8E"/>
    <w:rsid w:val="00EB5503"/>
    <w:rsid w:val="00EB5A5D"/>
    <w:rsid w:val="00EB5E1E"/>
    <w:rsid w:val="00EB5E3A"/>
    <w:rsid w:val="00EB5F29"/>
    <w:rsid w:val="00EB7E5F"/>
    <w:rsid w:val="00EB7F66"/>
    <w:rsid w:val="00EC04AE"/>
    <w:rsid w:val="00EC04FA"/>
    <w:rsid w:val="00EC052E"/>
    <w:rsid w:val="00EC097F"/>
    <w:rsid w:val="00EC1029"/>
    <w:rsid w:val="00EC139C"/>
    <w:rsid w:val="00EC16D5"/>
    <w:rsid w:val="00EC283E"/>
    <w:rsid w:val="00EC2DCC"/>
    <w:rsid w:val="00EC2E09"/>
    <w:rsid w:val="00EC2EDF"/>
    <w:rsid w:val="00EC301F"/>
    <w:rsid w:val="00EC3379"/>
    <w:rsid w:val="00EC3B1C"/>
    <w:rsid w:val="00EC3C19"/>
    <w:rsid w:val="00EC3C4E"/>
    <w:rsid w:val="00EC4104"/>
    <w:rsid w:val="00EC473C"/>
    <w:rsid w:val="00EC48B0"/>
    <w:rsid w:val="00EC4CBD"/>
    <w:rsid w:val="00EC4D5B"/>
    <w:rsid w:val="00EC4E8E"/>
    <w:rsid w:val="00EC4FC2"/>
    <w:rsid w:val="00EC50D9"/>
    <w:rsid w:val="00EC51F7"/>
    <w:rsid w:val="00EC5700"/>
    <w:rsid w:val="00EC59C6"/>
    <w:rsid w:val="00EC5C38"/>
    <w:rsid w:val="00EC5FE9"/>
    <w:rsid w:val="00EC6179"/>
    <w:rsid w:val="00EC6814"/>
    <w:rsid w:val="00EC7001"/>
    <w:rsid w:val="00EC7485"/>
    <w:rsid w:val="00EC7918"/>
    <w:rsid w:val="00EC7CFB"/>
    <w:rsid w:val="00ED01B8"/>
    <w:rsid w:val="00ED0C37"/>
    <w:rsid w:val="00ED1270"/>
    <w:rsid w:val="00ED15AE"/>
    <w:rsid w:val="00ED1664"/>
    <w:rsid w:val="00ED1706"/>
    <w:rsid w:val="00ED1926"/>
    <w:rsid w:val="00ED1BE8"/>
    <w:rsid w:val="00ED1E84"/>
    <w:rsid w:val="00ED2121"/>
    <w:rsid w:val="00ED221C"/>
    <w:rsid w:val="00ED23C8"/>
    <w:rsid w:val="00ED24B0"/>
    <w:rsid w:val="00ED253F"/>
    <w:rsid w:val="00ED2B87"/>
    <w:rsid w:val="00ED2C86"/>
    <w:rsid w:val="00ED377E"/>
    <w:rsid w:val="00ED3941"/>
    <w:rsid w:val="00ED3D4F"/>
    <w:rsid w:val="00ED482F"/>
    <w:rsid w:val="00ED5C40"/>
    <w:rsid w:val="00ED6632"/>
    <w:rsid w:val="00ED7706"/>
    <w:rsid w:val="00ED7960"/>
    <w:rsid w:val="00EE062C"/>
    <w:rsid w:val="00EE0657"/>
    <w:rsid w:val="00EE0C4F"/>
    <w:rsid w:val="00EE1C4D"/>
    <w:rsid w:val="00EE1ED5"/>
    <w:rsid w:val="00EE20F7"/>
    <w:rsid w:val="00EE2865"/>
    <w:rsid w:val="00EE2FC4"/>
    <w:rsid w:val="00EE30ED"/>
    <w:rsid w:val="00EE35A1"/>
    <w:rsid w:val="00EE386F"/>
    <w:rsid w:val="00EE47CF"/>
    <w:rsid w:val="00EE4B80"/>
    <w:rsid w:val="00EE4F19"/>
    <w:rsid w:val="00EE66BC"/>
    <w:rsid w:val="00EE68C8"/>
    <w:rsid w:val="00EE6985"/>
    <w:rsid w:val="00EE6BF1"/>
    <w:rsid w:val="00EE6D18"/>
    <w:rsid w:val="00EE797C"/>
    <w:rsid w:val="00EF08FA"/>
    <w:rsid w:val="00EF0C2E"/>
    <w:rsid w:val="00EF18DE"/>
    <w:rsid w:val="00EF1AF5"/>
    <w:rsid w:val="00EF2920"/>
    <w:rsid w:val="00EF3362"/>
    <w:rsid w:val="00EF3CB5"/>
    <w:rsid w:val="00EF3F9D"/>
    <w:rsid w:val="00EF41DE"/>
    <w:rsid w:val="00EF4383"/>
    <w:rsid w:val="00EF485B"/>
    <w:rsid w:val="00EF48E4"/>
    <w:rsid w:val="00EF4BC6"/>
    <w:rsid w:val="00EF4CBC"/>
    <w:rsid w:val="00EF5C78"/>
    <w:rsid w:val="00EF67B4"/>
    <w:rsid w:val="00EF693E"/>
    <w:rsid w:val="00EF6CBF"/>
    <w:rsid w:val="00EF7347"/>
    <w:rsid w:val="00EF76DF"/>
    <w:rsid w:val="00EF7BCC"/>
    <w:rsid w:val="00F002E1"/>
    <w:rsid w:val="00F00664"/>
    <w:rsid w:val="00F00A8B"/>
    <w:rsid w:val="00F00F1D"/>
    <w:rsid w:val="00F0142B"/>
    <w:rsid w:val="00F0167C"/>
    <w:rsid w:val="00F02A8D"/>
    <w:rsid w:val="00F02EB1"/>
    <w:rsid w:val="00F04820"/>
    <w:rsid w:val="00F051C6"/>
    <w:rsid w:val="00F060D6"/>
    <w:rsid w:val="00F06E91"/>
    <w:rsid w:val="00F0706F"/>
    <w:rsid w:val="00F076AB"/>
    <w:rsid w:val="00F078D2"/>
    <w:rsid w:val="00F07E40"/>
    <w:rsid w:val="00F10007"/>
    <w:rsid w:val="00F10EA2"/>
    <w:rsid w:val="00F114B1"/>
    <w:rsid w:val="00F118F8"/>
    <w:rsid w:val="00F11E46"/>
    <w:rsid w:val="00F122E0"/>
    <w:rsid w:val="00F12778"/>
    <w:rsid w:val="00F1374D"/>
    <w:rsid w:val="00F14577"/>
    <w:rsid w:val="00F145C7"/>
    <w:rsid w:val="00F14EE5"/>
    <w:rsid w:val="00F14EF5"/>
    <w:rsid w:val="00F15B84"/>
    <w:rsid w:val="00F15EB3"/>
    <w:rsid w:val="00F16292"/>
    <w:rsid w:val="00F16E04"/>
    <w:rsid w:val="00F17F07"/>
    <w:rsid w:val="00F200D3"/>
    <w:rsid w:val="00F208BD"/>
    <w:rsid w:val="00F22013"/>
    <w:rsid w:val="00F2213B"/>
    <w:rsid w:val="00F22BB6"/>
    <w:rsid w:val="00F22D22"/>
    <w:rsid w:val="00F22D5A"/>
    <w:rsid w:val="00F2465B"/>
    <w:rsid w:val="00F24946"/>
    <w:rsid w:val="00F24B9B"/>
    <w:rsid w:val="00F25836"/>
    <w:rsid w:val="00F25CC7"/>
    <w:rsid w:val="00F26DAD"/>
    <w:rsid w:val="00F26FAD"/>
    <w:rsid w:val="00F27181"/>
    <w:rsid w:val="00F27F76"/>
    <w:rsid w:val="00F3023D"/>
    <w:rsid w:val="00F305B8"/>
    <w:rsid w:val="00F31C86"/>
    <w:rsid w:val="00F31D98"/>
    <w:rsid w:val="00F33B44"/>
    <w:rsid w:val="00F34654"/>
    <w:rsid w:val="00F346A7"/>
    <w:rsid w:val="00F35495"/>
    <w:rsid w:val="00F35C3F"/>
    <w:rsid w:val="00F364D9"/>
    <w:rsid w:val="00F3736A"/>
    <w:rsid w:val="00F377D0"/>
    <w:rsid w:val="00F40194"/>
    <w:rsid w:val="00F40296"/>
    <w:rsid w:val="00F40640"/>
    <w:rsid w:val="00F40801"/>
    <w:rsid w:val="00F409D6"/>
    <w:rsid w:val="00F40BD0"/>
    <w:rsid w:val="00F40F26"/>
    <w:rsid w:val="00F42379"/>
    <w:rsid w:val="00F428A4"/>
    <w:rsid w:val="00F432CA"/>
    <w:rsid w:val="00F4348A"/>
    <w:rsid w:val="00F434BB"/>
    <w:rsid w:val="00F43DFA"/>
    <w:rsid w:val="00F443CD"/>
    <w:rsid w:val="00F4481D"/>
    <w:rsid w:val="00F4527B"/>
    <w:rsid w:val="00F4539A"/>
    <w:rsid w:val="00F45BDF"/>
    <w:rsid w:val="00F4670F"/>
    <w:rsid w:val="00F46DA8"/>
    <w:rsid w:val="00F46F54"/>
    <w:rsid w:val="00F473DD"/>
    <w:rsid w:val="00F476F2"/>
    <w:rsid w:val="00F4770E"/>
    <w:rsid w:val="00F47DCB"/>
    <w:rsid w:val="00F502D4"/>
    <w:rsid w:val="00F503C9"/>
    <w:rsid w:val="00F51A2A"/>
    <w:rsid w:val="00F52111"/>
    <w:rsid w:val="00F521BF"/>
    <w:rsid w:val="00F5260F"/>
    <w:rsid w:val="00F52D9D"/>
    <w:rsid w:val="00F5350B"/>
    <w:rsid w:val="00F5357D"/>
    <w:rsid w:val="00F5378D"/>
    <w:rsid w:val="00F53BBA"/>
    <w:rsid w:val="00F54028"/>
    <w:rsid w:val="00F540DA"/>
    <w:rsid w:val="00F5429B"/>
    <w:rsid w:val="00F543E8"/>
    <w:rsid w:val="00F54514"/>
    <w:rsid w:val="00F54E8E"/>
    <w:rsid w:val="00F551F1"/>
    <w:rsid w:val="00F5527B"/>
    <w:rsid w:val="00F55939"/>
    <w:rsid w:val="00F55B94"/>
    <w:rsid w:val="00F55DDE"/>
    <w:rsid w:val="00F56280"/>
    <w:rsid w:val="00F569AD"/>
    <w:rsid w:val="00F56C70"/>
    <w:rsid w:val="00F56D9B"/>
    <w:rsid w:val="00F56DA4"/>
    <w:rsid w:val="00F5703A"/>
    <w:rsid w:val="00F57097"/>
    <w:rsid w:val="00F5733E"/>
    <w:rsid w:val="00F574A8"/>
    <w:rsid w:val="00F576C1"/>
    <w:rsid w:val="00F57B7D"/>
    <w:rsid w:val="00F57C86"/>
    <w:rsid w:val="00F60BDC"/>
    <w:rsid w:val="00F60E86"/>
    <w:rsid w:val="00F60FFE"/>
    <w:rsid w:val="00F610A1"/>
    <w:rsid w:val="00F61377"/>
    <w:rsid w:val="00F62C64"/>
    <w:rsid w:val="00F62E3C"/>
    <w:rsid w:val="00F62F6E"/>
    <w:rsid w:val="00F63028"/>
    <w:rsid w:val="00F631BF"/>
    <w:rsid w:val="00F63990"/>
    <w:rsid w:val="00F63E84"/>
    <w:rsid w:val="00F63EA0"/>
    <w:rsid w:val="00F64668"/>
    <w:rsid w:val="00F64848"/>
    <w:rsid w:val="00F64C57"/>
    <w:rsid w:val="00F65F4D"/>
    <w:rsid w:val="00F66024"/>
    <w:rsid w:val="00F66321"/>
    <w:rsid w:val="00F6638F"/>
    <w:rsid w:val="00F667EA"/>
    <w:rsid w:val="00F66B38"/>
    <w:rsid w:val="00F66B98"/>
    <w:rsid w:val="00F66FFB"/>
    <w:rsid w:val="00F67157"/>
    <w:rsid w:val="00F67898"/>
    <w:rsid w:val="00F70016"/>
    <w:rsid w:val="00F70298"/>
    <w:rsid w:val="00F702B5"/>
    <w:rsid w:val="00F704BB"/>
    <w:rsid w:val="00F70709"/>
    <w:rsid w:val="00F70D08"/>
    <w:rsid w:val="00F70E93"/>
    <w:rsid w:val="00F71C4B"/>
    <w:rsid w:val="00F73482"/>
    <w:rsid w:val="00F7354C"/>
    <w:rsid w:val="00F7387A"/>
    <w:rsid w:val="00F74757"/>
    <w:rsid w:val="00F74A7F"/>
    <w:rsid w:val="00F75153"/>
    <w:rsid w:val="00F7539B"/>
    <w:rsid w:val="00F7557F"/>
    <w:rsid w:val="00F75AFB"/>
    <w:rsid w:val="00F75F2A"/>
    <w:rsid w:val="00F76121"/>
    <w:rsid w:val="00F76D2A"/>
    <w:rsid w:val="00F77822"/>
    <w:rsid w:val="00F80035"/>
    <w:rsid w:val="00F8031F"/>
    <w:rsid w:val="00F805CB"/>
    <w:rsid w:val="00F80621"/>
    <w:rsid w:val="00F81C88"/>
    <w:rsid w:val="00F82D42"/>
    <w:rsid w:val="00F83250"/>
    <w:rsid w:val="00F835FB"/>
    <w:rsid w:val="00F83740"/>
    <w:rsid w:val="00F8399B"/>
    <w:rsid w:val="00F848E3"/>
    <w:rsid w:val="00F86619"/>
    <w:rsid w:val="00F871DA"/>
    <w:rsid w:val="00F872D6"/>
    <w:rsid w:val="00F8751F"/>
    <w:rsid w:val="00F90359"/>
    <w:rsid w:val="00F90B89"/>
    <w:rsid w:val="00F90BD5"/>
    <w:rsid w:val="00F92AA5"/>
    <w:rsid w:val="00F92DF3"/>
    <w:rsid w:val="00F92FE6"/>
    <w:rsid w:val="00F937AA"/>
    <w:rsid w:val="00F93926"/>
    <w:rsid w:val="00F94075"/>
    <w:rsid w:val="00F9444B"/>
    <w:rsid w:val="00F94FEA"/>
    <w:rsid w:val="00F95B78"/>
    <w:rsid w:val="00F95F36"/>
    <w:rsid w:val="00F95F48"/>
    <w:rsid w:val="00F9606B"/>
    <w:rsid w:val="00F962B9"/>
    <w:rsid w:val="00F96365"/>
    <w:rsid w:val="00F96C27"/>
    <w:rsid w:val="00F96DCF"/>
    <w:rsid w:val="00F96DFA"/>
    <w:rsid w:val="00F972EE"/>
    <w:rsid w:val="00FA01A9"/>
    <w:rsid w:val="00FA0236"/>
    <w:rsid w:val="00FA071C"/>
    <w:rsid w:val="00FA0BB3"/>
    <w:rsid w:val="00FA0F2F"/>
    <w:rsid w:val="00FA1770"/>
    <w:rsid w:val="00FA1B9E"/>
    <w:rsid w:val="00FA2013"/>
    <w:rsid w:val="00FA2AFF"/>
    <w:rsid w:val="00FA30A7"/>
    <w:rsid w:val="00FA374C"/>
    <w:rsid w:val="00FA3A70"/>
    <w:rsid w:val="00FA3B6B"/>
    <w:rsid w:val="00FA3D4C"/>
    <w:rsid w:val="00FA5035"/>
    <w:rsid w:val="00FA52E1"/>
    <w:rsid w:val="00FA55A3"/>
    <w:rsid w:val="00FA577A"/>
    <w:rsid w:val="00FA5BA0"/>
    <w:rsid w:val="00FA5C66"/>
    <w:rsid w:val="00FA619E"/>
    <w:rsid w:val="00FA66DB"/>
    <w:rsid w:val="00FA6A25"/>
    <w:rsid w:val="00FA7C82"/>
    <w:rsid w:val="00FB002C"/>
    <w:rsid w:val="00FB0787"/>
    <w:rsid w:val="00FB0926"/>
    <w:rsid w:val="00FB0A33"/>
    <w:rsid w:val="00FB0B11"/>
    <w:rsid w:val="00FB0C74"/>
    <w:rsid w:val="00FB0D5E"/>
    <w:rsid w:val="00FB1EC5"/>
    <w:rsid w:val="00FB20DD"/>
    <w:rsid w:val="00FB23D8"/>
    <w:rsid w:val="00FB243E"/>
    <w:rsid w:val="00FB299C"/>
    <w:rsid w:val="00FB2C7F"/>
    <w:rsid w:val="00FB2D5B"/>
    <w:rsid w:val="00FB2EED"/>
    <w:rsid w:val="00FB36F4"/>
    <w:rsid w:val="00FB3A89"/>
    <w:rsid w:val="00FB3B3F"/>
    <w:rsid w:val="00FB4844"/>
    <w:rsid w:val="00FB4849"/>
    <w:rsid w:val="00FB51F7"/>
    <w:rsid w:val="00FB52A9"/>
    <w:rsid w:val="00FB622F"/>
    <w:rsid w:val="00FB6903"/>
    <w:rsid w:val="00FB7CEB"/>
    <w:rsid w:val="00FC0A6D"/>
    <w:rsid w:val="00FC10C9"/>
    <w:rsid w:val="00FC112F"/>
    <w:rsid w:val="00FC1AED"/>
    <w:rsid w:val="00FC2EFA"/>
    <w:rsid w:val="00FC38FC"/>
    <w:rsid w:val="00FC440E"/>
    <w:rsid w:val="00FC4D72"/>
    <w:rsid w:val="00FC4D76"/>
    <w:rsid w:val="00FC4E20"/>
    <w:rsid w:val="00FC522B"/>
    <w:rsid w:val="00FC60AE"/>
    <w:rsid w:val="00FC64FD"/>
    <w:rsid w:val="00FC6A02"/>
    <w:rsid w:val="00FC6DB8"/>
    <w:rsid w:val="00FD0061"/>
    <w:rsid w:val="00FD0553"/>
    <w:rsid w:val="00FD0E53"/>
    <w:rsid w:val="00FD16EC"/>
    <w:rsid w:val="00FD1A01"/>
    <w:rsid w:val="00FD210E"/>
    <w:rsid w:val="00FD2452"/>
    <w:rsid w:val="00FD2C6D"/>
    <w:rsid w:val="00FD3C6F"/>
    <w:rsid w:val="00FD4387"/>
    <w:rsid w:val="00FD459D"/>
    <w:rsid w:val="00FD46F6"/>
    <w:rsid w:val="00FD473D"/>
    <w:rsid w:val="00FD57DB"/>
    <w:rsid w:val="00FD584D"/>
    <w:rsid w:val="00FD59F5"/>
    <w:rsid w:val="00FD62DA"/>
    <w:rsid w:val="00FD70DA"/>
    <w:rsid w:val="00FD75F0"/>
    <w:rsid w:val="00FD77A4"/>
    <w:rsid w:val="00FD7A81"/>
    <w:rsid w:val="00FD7B56"/>
    <w:rsid w:val="00FE00F2"/>
    <w:rsid w:val="00FE04DA"/>
    <w:rsid w:val="00FE0618"/>
    <w:rsid w:val="00FE0946"/>
    <w:rsid w:val="00FE25A9"/>
    <w:rsid w:val="00FE2756"/>
    <w:rsid w:val="00FE335C"/>
    <w:rsid w:val="00FE339B"/>
    <w:rsid w:val="00FE3652"/>
    <w:rsid w:val="00FE3AC2"/>
    <w:rsid w:val="00FE4358"/>
    <w:rsid w:val="00FE46F8"/>
    <w:rsid w:val="00FE4FFC"/>
    <w:rsid w:val="00FE5358"/>
    <w:rsid w:val="00FE5A07"/>
    <w:rsid w:val="00FE6890"/>
    <w:rsid w:val="00FE6E26"/>
    <w:rsid w:val="00FE6E3A"/>
    <w:rsid w:val="00FE73EE"/>
    <w:rsid w:val="00FF04BB"/>
    <w:rsid w:val="00FF09E4"/>
    <w:rsid w:val="00FF183D"/>
    <w:rsid w:val="00FF2D33"/>
    <w:rsid w:val="00FF36AE"/>
    <w:rsid w:val="00FF3CDB"/>
    <w:rsid w:val="00FF4544"/>
    <w:rsid w:val="00FF4A4C"/>
    <w:rsid w:val="00FF4D13"/>
    <w:rsid w:val="00FF5441"/>
    <w:rsid w:val="00FF5457"/>
    <w:rsid w:val="00FF560A"/>
    <w:rsid w:val="00FF604F"/>
    <w:rsid w:val="00FF6105"/>
    <w:rsid w:val="00FF622F"/>
    <w:rsid w:val="00FF68F1"/>
    <w:rsid w:val="00FF7346"/>
    <w:rsid w:val="00FF783E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66B88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66B88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eastAsia="cs-CZ"/>
    </w:rPr>
  </w:style>
  <w:style w:type="character" w:customStyle="1" w:styleId="BezmezerChar">
    <w:name w:val="Bez mezer Char"/>
    <w:aliases w:val="Výchozí Char"/>
    <w:link w:val="Bezmezer"/>
    <w:uiPriority w:val="1"/>
    <w:locked/>
    <w:rsid w:val="00066B88"/>
    <w:rPr>
      <w:rFonts w:eastAsia="Calibri"/>
      <w:sz w:val="24"/>
      <w:lang w:val="en-US"/>
    </w:rPr>
  </w:style>
  <w:style w:type="paragraph" w:styleId="Bezmezer">
    <w:name w:val="No Spacing"/>
    <w:aliases w:val="Výchozí"/>
    <w:link w:val="BezmezerChar"/>
    <w:uiPriority w:val="1"/>
    <w:qFormat/>
    <w:rsid w:val="00066B88"/>
    <w:pPr>
      <w:spacing w:after="0" w:line="240" w:lineRule="auto"/>
    </w:pPr>
    <w:rPr>
      <w:rFonts w:eastAsia="Calibri"/>
      <w:sz w:val="24"/>
      <w:lang w:val="en-US"/>
    </w:rPr>
  </w:style>
  <w:style w:type="paragraph" w:customStyle="1" w:styleId="NoSpacing1">
    <w:name w:val="No Spacing1"/>
    <w:uiPriority w:val="1"/>
    <w:qFormat/>
    <w:rsid w:val="00066B88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Odstavecseseznamem">
    <w:name w:val="List Paragraph"/>
    <w:basedOn w:val="Normln"/>
    <w:uiPriority w:val="99"/>
    <w:qFormat/>
    <w:rsid w:val="00066B8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6B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6B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6B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B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B8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ListParagraph1">
    <w:name w:val="List Paragraph1"/>
    <w:basedOn w:val="Normln"/>
    <w:rsid w:val="001217A0"/>
    <w:pPr>
      <w:suppressAutoHyphens/>
      <w:spacing w:after="200" w:line="276" w:lineRule="auto"/>
      <w:ind w:left="708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C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C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87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66B88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66B88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eastAsia="cs-CZ"/>
    </w:rPr>
  </w:style>
  <w:style w:type="character" w:customStyle="1" w:styleId="BezmezerChar">
    <w:name w:val="Bez mezer Char"/>
    <w:aliases w:val="Výchozí Char"/>
    <w:link w:val="Bezmezer"/>
    <w:uiPriority w:val="1"/>
    <w:locked/>
    <w:rsid w:val="00066B88"/>
    <w:rPr>
      <w:rFonts w:eastAsia="Calibri"/>
      <w:sz w:val="24"/>
      <w:lang w:val="en-US"/>
    </w:rPr>
  </w:style>
  <w:style w:type="paragraph" w:styleId="Bezmezer">
    <w:name w:val="No Spacing"/>
    <w:aliases w:val="Výchozí"/>
    <w:link w:val="BezmezerChar"/>
    <w:uiPriority w:val="1"/>
    <w:qFormat/>
    <w:rsid w:val="00066B88"/>
    <w:pPr>
      <w:spacing w:after="0" w:line="240" w:lineRule="auto"/>
    </w:pPr>
    <w:rPr>
      <w:rFonts w:eastAsia="Calibri"/>
      <w:sz w:val="24"/>
      <w:lang w:val="en-US"/>
    </w:rPr>
  </w:style>
  <w:style w:type="paragraph" w:customStyle="1" w:styleId="NoSpacing1">
    <w:name w:val="No Spacing1"/>
    <w:uiPriority w:val="1"/>
    <w:qFormat/>
    <w:rsid w:val="00066B88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Odstavecseseznamem">
    <w:name w:val="List Paragraph"/>
    <w:basedOn w:val="Normln"/>
    <w:uiPriority w:val="99"/>
    <w:qFormat/>
    <w:rsid w:val="00066B8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6B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6B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6B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B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B8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ListParagraph1">
    <w:name w:val="List Paragraph1"/>
    <w:basedOn w:val="Normln"/>
    <w:rsid w:val="001217A0"/>
    <w:pPr>
      <w:suppressAutoHyphens/>
      <w:spacing w:after="200" w:line="276" w:lineRule="auto"/>
      <w:ind w:left="708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C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C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87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7F21E-19AD-4D8B-B4E6-B897232E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2747</Words>
  <Characters>16214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Mětský úřad Velké Hamry</Company>
  <LinksUpToDate>false</LinksUpToDate>
  <CharactersWithSpaces>18924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Kochman</dc:creator>
  <cp:lastModifiedBy>Miroslav New. Fadrhons</cp:lastModifiedBy>
  <cp:revision>4</cp:revision>
  <cp:lastPrinted>2023-03-21T15:22:00Z</cp:lastPrinted>
  <dcterms:created xsi:type="dcterms:W3CDTF">2025-03-05T08:38:00Z</dcterms:created>
  <dcterms:modified xsi:type="dcterms:W3CDTF">2025-03-24T12:00:00Z</dcterms:modified>
</cp:coreProperties>
</file>