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32CB5" w14:textId="77777777" w:rsidR="00A41663" w:rsidRPr="001F6875" w:rsidRDefault="00A41663" w:rsidP="00AA0C79">
      <w:pPr>
        <w:jc w:val="center"/>
        <w:rPr>
          <w:rFonts w:ascii="Garamond" w:hAnsi="Garamond"/>
          <w:b/>
          <w:sz w:val="20"/>
          <w:szCs w:val="20"/>
        </w:rPr>
      </w:pPr>
    </w:p>
    <w:p w14:paraId="7046EE9F" w14:textId="1E6EC8CA" w:rsidR="002975BE" w:rsidRPr="001F6875" w:rsidRDefault="00615365" w:rsidP="00422EC6">
      <w:pPr>
        <w:spacing w:before="120"/>
        <w:jc w:val="center"/>
        <w:rPr>
          <w:rFonts w:ascii="Garamond" w:hAnsi="Garamond"/>
          <w:b/>
          <w:sz w:val="36"/>
          <w:szCs w:val="36"/>
        </w:rPr>
      </w:pPr>
      <w:r w:rsidRPr="001F6875">
        <w:rPr>
          <w:rFonts w:ascii="Garamond" w:hAnsi="Garamond"/>
          <w:b/>
          <w:sz w:val="36"/>
          <w:szCs w:val="36"/>
        </w:rPr>
        <w:t>PŘÍLOHA</w:t>
      </w:r>
      <w:r w:rsidR="00BC4A72" w:rsidRPr="001F6875">
        <w:rPr>
          <w:rFonts w:ascii="Garamond" w:hAnsi="Garamond"/>
          <w:b/>
          <w:sz w:val="36"/>
          <w:szCs w:val="36"/>
        </w:rPr>
        <w:t xml:space="preserve"> </w:t>
      </w:r>
      <w:r w:rsidR="00DF55E5" w:rsidRPr="001F6875">
        <w:rPr>
          <w:rFonts w:ascii="Garamond" w:hAnsi="Garamond"/>
          <w:b/>
          <w:sz w:val="36"/>
          <w:szCs w:val="36"/>
        </w:rPr>
        <w:t xml:space="preserve">č. </w:t>
      </w:r>
      <w:r w:rsidR="009377CB" w:rsidRPr="001F6875">
        <w:rPr>
          <w:rFonts w:ascii="Garamond" w:hAnsi="Garamond"/>
          <w:b/>
          <w:sz w:val="36"/>
          <w:szCs w:val="36"/>
        </w:rPr>
        <w:t>6</w:t>
      </w:r>
      <w:r w:rsidR="00103413" w:rsidRPr="001F6875">
        <w:rPr>
          <w:rFonts w:ascii="Garamond" w:hAnsi="Garamond"/>
          <w:b/>
          <w:sz w:val="36"/>
          <w:szCs w:val="36"/>
        </w:rPr>
        <w:t xml:space="preserve"> </w:t>
      </w:r>
      <w:r w:rsidR="00BC4A72" w:rsidRPr="001F6875">
        <w:rPr>
          <w:rFonts w:ascii="Garamond" w:hAnsi="Garamond"/>
          <w:b/>
          <w:sz w:val="36"/>
          <w:szCs w:val="36"/>
        </w:rPr>
        <w:t xml:space="preserve">– </w:t>
      </w:r>
      <w:r w:rsidR="00C65454" w:rsidRPr="001F6875">
        <w:rPr>
          <w:rFonts w:ascii="Garamond" w:hAnsi="Garamond"/>
          <w:b/>
          <w:sz w:val="36"/>
          <w:szCs w:val="36"/>
        </w:rPr>
        <w:t xml:space="preserve">SEZNAM </w:t>
      </w:r>
      <w:r w:rsidR="00C65454" w:rsidRPr="001F6875">
        <w:rPr>
          <w:rFonts w:ascii="Garamond" w:hAnsi="Garamond"/>
          <w:b/>
          <w:caps/>
          <w:sz w:val="36"/>
          <w:szCs w:val="36"/>
        </w:rPr>
        <w:t xml:space="preserve">poddodavatelů </w:t>
      </w:r>
    </w:p>
    <w:p w14:paraId="6C3D45EA" w14:textId="0D5A5289" w:rsidR="0040429F" w:rsidRPr="001F6875" w:rsidRDefault="00170708" w:rsidP="007F4D54">
      <w:pPr>
        <w:spacing w:before="120"/>
        <w:jc w:val="center"/>
        <w:rPr>
          <w:rFonts w:ascii="Garamond" w:hAnsi="Garamond"/>
          <w:bCs/>
          <w:sz w:val="28"/>
          <w:szCs w:val="28"/>
        </w:rPr>
      </w:pPr>
      <w:r w:rsidRPr="001F6875">
        <w:rPr>
          <w:rFonts w:ascii="Garamond" w:hAnsi="Garamond"/>
          <w:sz w:val="28"/>
          <w:szCs w:val="28"/>
        </w:rPr>
        <w:t>pro veřejnou</w:t>
      </w:r>
      <w:r w:rsidR="00402BD5" w:rsidRPr="001F6875">
        <w:rPr>
          <w:rFonts w:ascii="Garamond" w:hAnsi="Garamond"/>
          <w:sz w:val="28"/>
          <w:szCs w:val="28"/>
        </w:rPr>
        <w:t xml:space="preserve"> zakázku</w:t>
      </w:r>
      <w:r w:rsidR="008668EB" w:rsidRPr="001F6875">
        <w:rPr>
          <w:rFonts w:ascii="Garamond" w:hAnsi="Garamond"/>
          <w:sz w:val="28"/>
          <w:szCs w:val="28"/>
        </w:rPr>
        <w:t xml:space="preserve"> </w:t>
      </w:r>
      <w:r w:rsidR="00BE435F" w:rsidRPr="001F6875">
        <w:rPr>
          <w:rFonts w:ascii="Garamond" w:hAnsi="Garamond"/>
          <w:sz w:val="28"/>
          <w:szCs w:val="28"/>
        </w:rPr>
        <w:t xml:space="preserve">na </w:t>
      </w:r>
      <w:r w:rsidR="00F053C6" w:rsidRPr="001F6875">
        <w:rPr>
          <w:rFonts w:ascii="Garamond" w:hAnsi="Garamond"/>
          <w:bCs/>
          <w:sz w:val="28"/>
          <w:szCs w:val="28"/>
        </w:rPr>
        <w:t>dodávky</w:t>
      </w:r>
    </w:p>
    <w:p w14:paraId="38609E2E" w14:textId="77777777" w:rsidR="00F053C6" w:rsidRPr="001F6875" w:rsidRDefault="00F053C6" w:rsidP="00F053C6">
      <w:pPr>
        <w:pStyle w:val="Zkladntext"/>
        <w:spacing w:line="240" w:lineRule="atLeast"/>
        <w:ind w:left="2880" w:hanging="2880"/>
        <w:rPr>
          <w:rFonts w:ascii="Garamond" w:hAnsi="Garamond"/>
          <w:b w:val="0"/>
          <w:sz w:val="24"/>
          <w:szCs w:val="24"/>
        </w:rPr>
      </w:pPr>
    </w:p>
    <w:tbl>
      <w:tblPr>
        <w:tblW w:w="9010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5172"/>
      </w:tblGrid>
      <w:tr w:rsidR="00F053C6" w:rsidRPr="001F6875" w14:paraId="345519C0" w14:textId="77777777" w:rsidTr="00BF0A47">
        <w:tc>
          <w:tcPr>
            <w:tcW w:w="3838" w:type="dxa"/>
            <w:shd w:val="clear" w:color="auto" w:fill="F3F3F3"/>
            <w:vAlign w:val="center"/>
          </w:tcPr>
          <w:p w14:paraId="6DA11E07" w14:textId="77777777" w:rsidR="00F053C6" w:rsidRPr="001F6875" w:rsidRDefault="00F053C6" w:rsidP="00BF0A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1F6875">
              <w:rPr>
                <w:rFonts w:ascii="Garamond" w:hAnsi="Garamond" w:cs="Arial"/>
                <w:b/>
                <w:bCs/>
              </w:rPr>
              <w:t xml:space="preserve">Název zakázky </w:t>
            </w:r>
          </w:p>
        </w:tc>
        <w:tc>
          <w:tcPr>
            <w:tcW w:w="5172" w:type="dxa"/>
          </w:tcPr>
          <w:p w14:paraId="5909F225" w14:textId="77777777" w:rsidR="00F053C6" w:rsidRPr="001F6875" w:rsidRDefault="00F053C6" w:rsidP="00BF0A47">
            <w:pPr>
              <w:rPr>
                <w:rFonts w:ascii="Garamond" w:hAnsi="Garamond" w:cs="Arial"/>
                <w:color w:val="000000"/>
              </w:rPr>
            </w:pPr>
          </w:p>
          <w:p w14:paraId="7C2BB895" w14:textId="46E0B032" w:rsidR="00F053C6" w:rsidRPr="001F6875" w:rsidRDefault="000B49A3" w:rsidP="00BF0A47">
            <w:pPr>
              <w:rPr>
                <w:rFonts w:ascii="Garamond" w:hAnsi="Garamond" w:cs="Arial"/>
                <w:color w:val="000000"/>
              </w:rPr>
            </w:pPr>
            <w:bookmarkStart w:id="0" w:name="_Hlk484177865"/>
            <w:r w:rsidRPr="001F6875">
              <w:rPr>
                <w:rFonts w:ascii="Garamond" w:hAnsi="Garamond" w:cs="Arial"/>
                <w:b/>
                <w:bCs/>
                <w:caps/>
              </w:rPr>
              <w:t xml:space="preserve">DODÁVKA </w:t>
            </w:r>
            <w:bookmarkEnd w:id="0"/>
            <w:r w:rsidRPr="001F6875">
              <w:rPr>
                <w:rFonts w:ascii="Garamond" w:hAnsi="Garamond" w:cs="Arial"/>
                <w:b/>
                <w:bCs/>
                <w:caps/>
              </w:rPr>
              <w:t>cisternové automobilové stříkačky vybavené požárním čerpadlem</w:t>
            </w:r>
            <w:r w:rsidRPr="001F6875">
              <w:rPr>
                <w:rFonts w:ascii="Garamond" w:hAnsi="Garamond" w:cs="Arial"/>
                <w:color w:val="000000"/>
              </w:rPr>
              <w:t xml:space="preserve"> </w:t>
            </w:r>
          </w:p>
        </w:tc>
      </w:tr>
      <w:tr w:rsidR="00F053C6" w:rsidRPr="001F6875" w14:paraId="634F5FC8" w14:textId="77777777" w:rsidTr="00BF0A47">
        <w:tc>
          <w:tcPr>
            <w:tcW w:w="3838" w:type="dxa"/>
            <w:shd w:val="clear" w:color="auto" w:fill="F3F3F3"/>
            <w:vAlign w:val="center"/>
          </w:tcPr>
          <w:p w14:paraId="3FC9AAB3" w14:textId="77777777" w:rsidR="00F053C6" w:rsidRPr="001F6875" w:rsidRDefault="00F053C6" w:rsidP="00BF0A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1F6875">
              <w:rPr>
                <w:rFonts w:ascii="Garamond" w:hAnsi="Garamond" w:cs="Arial"/>
                <w:b/>
                <w:bCs/>
              </w:rPr>
              <w:t>Zadavatel</w:t>
            </w:r>
          </w:p>
        </w:tc>
        <w:tc>
          <w:tcPr>
            <w:tcW w:w="5172" w:type="dxa"/>
          </w:tcPr>
          <w:p w14:paraId="62590F35" w14:textId="77777777" w:rsidR="009377CB" w:rsidRPr="001F6875" w:rsidRDefault="009377CB" w:rsidP="009377CB">
            <w:pPr>
              <w:tabs>
                <w:tab w:val="right" w:pos="2880"/>
              </w:tabs>
              <w:rPr>
                <w:rFonts w:ascii="Garamond" w:hAnsi="Garamond" w:cstheme="minorHAnsi"/>
                <w:b/>
              </w:rPr>
            </w:pPr>
            <w:r w:rsidRPr="001F6875">
              <w:rPr>
                <w:rFonts w:ascii="Garamond" w:hAnsi="Garamond" w:cstheme="minorHAnsi"/>
                <w:b/>
              </w:rPr>
              <w:t xml:space="preserve">Město Vizovice </w:t>
            </w:r>
          </w:p>
          <w:p w14:paraId="0DA947D6" w14:textId="77777777" w:rsidR="009377CB" w:rsidRPr="001F6875" w:rsidRDefault="009377CB" w:rsidP="009377CB">
            <w:pPr>
              <w:tabs>
                <w:tab w:val="right" w:pos="2880"/>
              </w:tabs>
              <w:rPr>
                <w:rFonts w:ascii="Garamond" w:hAnsi="Garamond" w:cstheme="minorHAnsi"/>
                <w:b/>
              </w:rPr>
            </w:pPr>
            <w:r w:rsidRPr="001F6875">
              <w:rPr>
                <w:rFonts w:ascii="Garamond" w:hAnsi="Garamond" w:cstheme="minorHAnsi"/>
                <w:b/>
              </w:rPr>
              <w:t>se sídlem Masarykovo náměstí 1007, 76312, Vizovice</w:t>
            </w:r>
          </w:p>
          <w:p w14:paraId="32359F94" w14:textId="77777777" w:rsidR="009377CB" w:rsidRPr="001F6875" w:rsidRDefault="009377CB" w:rsidP="009377CB">
            <w:pPr>
              <w:tabs>
                <w:tab w:val="right" w:pos="2880"/>
              </w:tabs>
              <w:rPr>
                <w:rFonts w:ascii="Garamond" w:hAnsi="Garamond" w:cstheme="minorHAnsi"/>
                <w:b/>
              </w:rPr>
            </w:pPr>
            <w:r w:rsidRPr="001F6875">
              <w:rPr>
                <w:rFonts w:ascii="Garamond" w:hAnsi="Garamond" w:cstheme="minorHAnsi"/>
                <w:b/>
              </w:rPr>
              <w:t xml:space="preserve">IČ: 00284653 </w:t>
            </w:r>
          </w:p>
          <w:p w14:paraId="28E138DE" w14:textId="3BC72812" w:rsidR="00F053C6" w:rsidRPr="001F6875" w:rsidRDefault="00F053C6" w:rsidP="009377CB">
            <w:pPr>
              <w:tabs>
                <w:tab w:val="right" w:pos="2880"/>
              </w:tabs>
              <w:ind w:left="779"/>
              <w:rPr>
                <w:rFonts w:ascii="Garamond" w:hAnsi="Garamond" w:cs="Arial"/>
              </w:rPr>
            </w:pPr>
          </w:p>
        </w:tc>
      </w:tr>
      <w:tr w:rsidR="00F053C6" w:rsidRPr="001F6875" w14:paraId="790046C0" w14:textId="77777777" w:rsidTr="00BF0A47">
        <w:tc>
          <w:tcPr>
            <w:tcW w:w="3838" w:type="dxa"/>
            <w:shd w:val="clear" w:color="auto" w:fill="F3F3F3"/>
            <w:vAlign w:val="center"/>
          </w:tcPr>
          <w:p w14:paraId="771A7244" w14:textId="7602679B" w:rsidR="00F053C6" w:rsidRPr="001F6875" w:rsidRDefault="009377CB" w:rsidP="00BF0A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 w:rsidRPr="001F6875">
              <w:rPr>
                <w:rFonts w:ascii="Garamond" w:hAnsi="Garamond" w:cs="Arial"/>
                <w:b/>
                <w:bCs/>
              </w:rPr>
              <w:t>E</w:t>
            </w:r>
            <w:r w:rsidR="00F053C6" w:rsidRPr="001F6875">
              <w:rPr>
                <w:rFonts w:ascii="Garamond" w:hAnsi="Garamond" w:cs="Arial"/>
                <w:b/>
                <w:bCs/>
              </w:rPr>
              <w:t>videnční číslo VZ</w:t>
            </w:r>
          </w:p>
        </w:tc>
        <w:tc>
          <w:tcPr>
            <w:tcW w:w="5172" w:type="dxa"/>
          </w:tcPr>
          <w:p w14:paraId="4C9E8926" w14:textId="5B354707" w:rsidR="00F053C6" w:rsidRPr="001F6875" w:rsidRDefault="007F7FB6" w:rsidP="00BF0A4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03</w:t>
            </w:r>
            <w:bookmarkStart w:id="1" w:name="_GoBack"/>
            <w:bookmarkEnd w:id="1"/>
            <w:r w:rsidR="00F053C6" w:rsidRPr="001F6875">
              <w:rPr>
                <w:rFonts w:ascii="Garamond" w:hAnsi="Garamond" w:cs="Arial"/>
                <w:b/>
                <w:bCs/>
              </w:rPr>
              <w:t>/2022</w:t>
            </w:r>
          </w:p>
        </w:tc>
      </w:tr>
    </w:tbl>
    <w:p w14:paraId="1AA72CB0" w14:textId="77777777" w:rsidR="00F053C6" w:rsidRPr="001F6875" w:rsidRDefault="00F053C6" w:rsidP="00F053C6">
      <w:pPr>
        <w:pStyle w:val="Zhlav"/>
        <w:tabs>
          <w:tab w:val="clear" w:pos="9072"/>
          <w:tab w:val="left" w:pos="284"/>
          <w:tab w:val="right" w:pos="9498"/>
        </w:tabs>
        <w:rPr>
          <w:rFonts w:ascii="Garamond" w:hAnsi="Garamond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E043D" w14:textId="77777777" w:rsidR="003653B8" w:rsidRPr="001F6875" w:rsidRDefault="003653B8" w:rsidP="00B871C0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4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6"/>
        <w:gridCol w:w="5294"/>
        <w:gridCol w:w="4389"/>
      </w:tblGrid>
      <w:tr w:rsidR="003C0E0B" w:rsidRPr="001F6875" w14:paraId="6208023C" w14:textId="77777777" w:rsidTr="003C0E0B">
        <w:trPr>
          <w:trHeight w:val="522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14:paraId="15255E85" w14:textId="77777777" w:rsidR="003C0E0B" w:rsidRPr="001F6875" w:rsidRDefault="003C0E0B" w:rsidP="008C2D3F">
            <w:pPr>
              <w:widowControl w:val="0"/>
              <w:jc w:val="center"/>
              <w:rPr>
                <w:rFonts w:ascii="Garamond" w:hAnsi="Garamond"/>
                <w:b/>
                <w:color w:val="FFFFFF"/>
              </w:rPr>
            </w:pPr>
            <w:r w:rsidRPr="001F6875">
              <w:rPr>
                <w:rFonts w:ascii="Garamond" w:hAnsi="Garamond"/>
                <w:b/>
                <w:color w:val="FFFFFF"/>
              </w:rPr>
              <w:t>Číslo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14:paraId="55A7DD4C" w14:textId="77777777" w:rsidR="003C0E0B" w:rsidRPr="001F6875" w:rsidRDefault="003C0E0B" w:rsidP="008C2D3F">
            <w:pPr>
              <w:widowControl w:val="0"/>
              <w:jc w:val="center"/>
              <w:rPr>
                <w:rFonts w:ascii="Garamond" w:hAnsi="Garamond"/>
                <w:b/>
                <w:color w:val="FFFFFF"/>
              </w:rPr>
            </w:pPr>
            <w:r w:rsidRPr="001F6875">
              <w:rPr>
                <w:rFonts w:ascii="Garamond" w:hAnsi="Garamond"/>
                <w:b/>
                <w:color w:val="FFFFFF"/>
              </w:rPr>
              <w:t>Popis části veřejné zakázky</w:t>
            </w:r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06060"/>
            <w:vAlign w:val="center"/>
          </w:tcPr>
          <w:p w14:paraId="23E1834E" w14:textId="77777777" w:rsidR="003C0E0B" w:rsidRPr="001F6875" w:rsidRDefault="003C0E0B" w:rsidP="008C2D3F">
            <w:pPr>
              <w:widowControl w:val="0"/>
              <w:jc w:val="center"/>
              <w:rPr>
                <w:rFonts w:ascii="Garamond" w:hAnsi="Garamond"/>
                <w:b/>
                <w:color w:val="FFFFFF"/>
              </w:rPr>
            </w:pPr>
            <w:r w:rsidRPr="001F6875">
              <w:rPr>
                <w:rFonts w:ascii="Garamond" w:hAnsi="Garamond"/>
                <w:b/>
                <w:color w:val="FFFFFF"/>
              </w:rPr>
              <w:t>Označení poddodavatele</w:t>
            </w:r>
          </w:p>
          <w:p w14:paraId="1D7700E2" w14:textId="77777777" w:rsidR="003C0E0B" w:rsidRPr="001F6875" w:rsidRDefault="003C0E0B" w:rsidP="008C2D3F">
            <w:pPr>
              <w:widowControl w:val="0"/>
              <w:jc w:val="center"/>
              <w:rPr>
                <w:rFonts w:ascii="Garamond" w:hAnsi="Garamond"/>
                <w:b/>
                <w:color w:val="FFFFFF"/>
              </w:rPr>
            </w:pPr>
            <w:r w:rsidRPr="001F6875">
              <w:rPr>
                <w:rFonts w:ascii="Garamond" w:hAnsi="Garamond"/>
                <w:b/>
                <w:color w:val="FFFFFF"/>
              </w:rPr>
              <w:t>(obchodní firma, IČ)</w:t>
            </w:r>
          </w:p>
        </w:tc>
      </w:tr>
      <w:tr w:rsidR="003C0E0B" w:rsidRPr="001F6875" w14:paraId="01FF3CAE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AA723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1.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AE6C6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</w:rPr>
              <w:t> </w:t>
            </w:r>
            <w:r w:rsidRPr="001F6875">
              <w:rPr>
                <w:rFonts w:ascii="Garamond" w:hAnsi="Garamond"/>
              </w:rPr>
              <w:t> </w:t>
            </w:r>
            <w:r w:rsidRPr="001F6875">
              <w:rPr>
                <w:rFonts w:ascii="Garamond" w:hAnsi="Garamond"/>
              </w:rPr>
              <w:t> </w:t>
            </w:r>
            <w:r w:rsidRPr="001F6875">
              <w:rPr>
                <w:rFonts w:ascii="Garamond" w:hAnsi="Garamond"/>
              </w:rPr>
              <w:t> </w:t>
            </w:r>
            <w:r w:rsidRPr="001F6875">
              <w:rPr>
                <w:rFonts w:ascii="Garamond" w:hAnsi="Garamond"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3F37A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3C0E0B" w:rsidRPr="001F6875" w14:paraId="0E9FC56C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7F0F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2.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228FD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B6EE3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3C0E0B" w:rsidRPr="001F6875" w14:paraId="7E1BB3FF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58552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3.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86066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6F914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3C0E0B" w:rsidRPr="001F6875" w14:paraId="6BBEE877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52784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4.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99965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E7222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3C0E0B" w:rsidRPr="001F6875" w14:paraId="643F5EFC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90E4D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5.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65732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BEDFC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11"/>
          </w:p>
        </w:tc>
      </w:tr>
      <w:tr w:rsidR="003C0E0B" w:rsidRPr="001F6875" w14:paraId="255E29A4" w14:textId="77777777" w:rsidTr="003C0E0B">
        <w:trPr>
          <w:trHeight w:val="495"/>
          <w:jc w:val="center"/>
        </w:trPr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BC508" w14:textId="77777777" w:rsidR="003C0E0B" w:rsidRPr="001F6875" w:rsidRDefault="003C0E0B" w:rsidP="008C2D3F">
            <w:pPr>
              <w:widowControl w:val="0"/>
              <w:ind w:left="-181" w:firstLine="181"/>
              <w:jc w:val="center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t>6.</w:t>
            </w:r>
          </w:p>
        </w:tc>
        <w:tc>
          <w:tcPr>
            <w:tcW w:w="5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2BBCB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4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2633" w14:textId="77777777" w:rsidR="003C0E0B" w:rsidRPr="001F6875" w:rsidRDefault="003C0E0B" w:rsidP="008C2D3F">
            <w:pPr>
              <w:widowControl w:val="0"/>
              <w:rPr>
                <w:rFonts w:ascii="Garamond" w:hAnsi="Garamond"/>
              </w:rPr>
            </w:pPr>
            <w:r w:rsidRPr="001F6875"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F6875">
              <w:rPr>
                <w:rFonts w:ascii="Garamond" w:hAnsi="Garamond"/>
              </w:rPr>
              <w:instrText xml:space="preserve"> FORMTEXT </w:instrText>
            </w:r>
            <w:r w:rsidRPr="001F6875">
              <w:rPr>
                <w:rFonts w:ascii="Garamond" w:hAnsi="Garamond"/>
              </w:rPr>
            </w:r>
            <w:r w:rsidRPr="001F6875">
              <w:rPr>
                <w:rFonts w:ascii="Garamond" w:hAnsi="Garamond"/>
              </w:rPr>
              <w:fldChar w:fldCharType="separate"/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  <w:noProof/>
              </w:rPr>
              <w:t> </w:t>
            </w:r>
            <w:r w:rsidRPr="001F6875"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28704B9A" w14:textId="77777777" w:rsidR="006C2A80" w:rsidRPr="001F6875" w:rsidRDefault="006C2A80" w:rsidP="00B871C0">
      <w:pPr>
        <w:tabs>
          <w:tab w:val="center" w:pos="9639"/>
        </w:tabs>
        <w:rPr>
          <w:rFonts w:ascii="Garamond" w:hAnsi="Garamond"/>
        </w:rPr>
      </w:pPr>
    </w:p>
    <w:p w14:paraId="7711104F" w14:textId="77777777" w:rsidR="006C2A80" w:rsidRPr="001F6875" w:rsidRDefault="00170708" w:rsidP="006C2A80">
      <w:pPr>
        <w:rPr>
          <w:rFonts w:ascii="Garamond" w:hAnsi="Garamond"/>
        </w:rPr>
      </w:pPr>
      <w:r w:rsidRPr="001F6875">
        <w:rPr>
          <w:rFonts w:ascii="Garamond" w:hAnsi="Garamond"/>
        </w:rPr>
        <w:t>V</w:t>
      </w:r>
      <w:r w:rsidR="006C2A80" w:rsidRPr="001F6875">
        <w:rPr>
          <w:rFonts w:ascii="Garamond" w:hAnsi="Garamond"/>
        </w:rPr>
        <w:t>(e)</w:t>
      </w:r>
      <w:r w:rsidR="0032122C" w:rsidRPr="001F6875">
        <w:rPr>
          <w:rFonts w:ascii="Garamond" w:hAnsi="Garamond"/>
        </w:rPr>
        <w:t xml:space="preserve"> </w:t>
      </w:r>
      <w:r w:rsidR="006C2A80" w:rsidRPr="001F6875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2A80" w:rsidRPr="001F6875">
        <w:rPr>
          <w:rFonts w:ascii="Garamond" w:hAnsi="Garamond"/>
        </w:rPr>
        <w:instrText xml:space="preserve"> FORMTEXT </w:instrText>
      </w:r>
      <w:r w:rsidR="006C2A80" w:rsidRPr="001F6875">
        <w:rPr>
          <w:rFonts w:ascii="Garamond" w:hAnsi="Garamond"/>
        </w:rPr>
      </w:r>
      <w:r w:rsidR="006C2A80" w:rsidRPr="001F6875">
        <w:rPr>
          <w:rFonts w:ascii="Garamond" w:hAnsi="Garamond"/>
        </w:rPr>
        <w:fldChar w:fldCharType="separate"/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</w:rPr>
        <w:fldChar w:fldCharType="end"/>
      </w:r>
      <w:r w:rsidR="006C2A80" w:rsidRPr="001F6875">
        <w:rPr>
          <w:rFonts w:ascii="Garamond" w:hAnsi="Garamond"/>
        </w:rPr>
        <w:t xml:space="preserve"> dne </w:t>
      </w:r>
      <w:r w:rsidR="006C2A80" w:rsidRPr="001F6875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2A80" w:rsidRPr="001F6875">
        <w:rPr>
          <w:rFonts w:ascii="Garamond" w:hAnsi="Garamond"/>
        </w:rPr>
        <w:instrText xml:space="preserve"> FORMTEXT </w:instrText>
      </w:r>
      <w:r w:rsidR="006C2A80" w:rsidRPr="001F6875">
        <w:rPr>
          <w:rFonts w:ascii="Garamond" w:hAnsi="Garamond"/>
        </w:rPr>
      </w:r>
      <w:r w:rsidR="006C2A80" w:rsidRPr="001F6875">
        <w:rPr>
          <w:rFonts w:ascii="Garamond" w:hAnsi="Garamond"/>
        </w:rPr>
        <w:fldChar w:fldCharType="separate"/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  <w:noProof/>
        </w:rPr>
        <w:t> </w:t>
      </w:r>
      <w:r w:rsidR="006C2A80" w:rsidRPr="001F6875">
        <w:rPr>
          <w:rFonts w:ascii="Garamond" w:hAnsi="Garamond"/>
        </w:rPr>
        <w:fldChar w:fldCharType="end"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  <w:r w:rsidR="006C2A80" w:rsidRPr="001F6875">
        <w:rPr>
          <w:rFonts w:ascii="Garamond" w:hAnsi="Garamond"/>
        </w:rPr>
        <w:tab/>
      </w:r>
    </w:p>
    <w:p w14:paraId="64AB9DD5" w14:textId="77777777" w:rsidR="00F33E11" w:rsidRPr="001F6875" w:rsidRDefault="00F33E11" w:rsidP="006C2A80">
      <w:pPr>
        <w:ind w:left="9926"/>
        <w:rPr>
          <w:rFonts w:ascii="Garamond" w:hAnsi="Garamond"/>
        </w:rPr>
      </w:pPr>
    </w:p>
    <w:p w14:paraId="56B3FE94" w14:textId="463E8E6E" w:rsidR="002C5A10" w:rsidRPr="001F6875" w:rsidRDefault="002C5A10" w:rsidP="002C5A10">
      <w:pPr>
        <w:rPr>
          <w:rFonts w:ascii="Garamond" w:hAnsi="Garamond"/>
        </w:rPr>
      </w:pPr>
      <w:r w:rsidRPr="001F6875">
        <w:rPr>
          <w:rFonts w:ascii="Garamond" w:hAnsi="Garamond"/>
        </w:rPr>
        <w:t>………………………………………..</w:t>
      </w:r>
    </w:p>
    <w:p w14:paraId="19CBE15C" w14:textId="73B5AA08" w:rsidR="006C2A80" w:rsidRPr="001F6875" w:rsidRDefault="006C2A80" w:rsidP="006C2A80">
      <w:pPr>
        <w:tabs>
          <w:tab w:val="center" w:pos="9639"/>
        </w:tabs>
        <w:rPr>
          <w:rFonts w:ascii="Garamond" w:hAnsi="Garamond"/>
        </w:rPr>
      </w:pPr>
      <w:r w:rsidRPr="001F6875">
        <w:rPr>
          <w:rFonts w:ascii="Garamond" w:hAnsi="Garamond"/>
        </w:rPr>
        <w:t>Jméno, příjmení a funkce oprávněné osoby</w:t>
      </w:r>
    </w:p>
    <w:p w14:paraId="3D91570C" w14:textId="77777777" w:rsidR="006C2A80" w:rsidRPr="001F6875" w:rsidRDefault="006C2A80" w:rsidP="00B871C0">
      <w:pPr>
        <w:tabs>
          <w:tab w:val="center" w:pos="9639"/>
        </w:tabs>
        <w:rPr>
          <w:rFonts w:ascii="Garamond" w:hAnsi="Garamond"/>
        </w:rPr>
      </w:pPr>
      <w:r w:rsidRPr="001F6875">
        <w:rPr>
          <w:rFonts w:ascii="Garamond" w:hAnsi="Garamond"/>
        </w:rPr>
        <w:tab/>
      </w:r>
      <w:r w:rsidRPr="001F6875">
        <w:rPr>
          <w:rFonts w:ascii="Garamond" w:hAnsi="Garamond"/>
        </w:rPr>
        <w:tab/>
        <w:t xml:space="preserve">                       razítko a podpis</w:t>
      </w:r>
    </w:p>
    <w:sectPr w:rsidR="006C2A80" w:rsidRPr="001F6875" w:rsidSect="002C5A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440" w:left="851" w:header="709" w:footer="66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0A10D" w14:textId="77777777" w:rsidR="004B594B" w:rsidRDefault="004B594B" w:rsidP="00CB1F3C">
      <w:r>
        <w:separator/>
      </w:r>
    </w:p>
  </w:endnote>
  <w:endnote w:type="continuationSeparator" w:id="0">
    <w:p w14:paraId="0E1E1EC6" w14:textId="77777777" w:rsidR="004B594B" w:rsidRDefault="004B594B" w:rsidP="00CB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E5D2" w14:textId="77777777" w:rsidR="00FA66E8" w:rsidRDefault="00FA66E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F564B6" w14:textId="77777777" w:rsidR="00FA66E8" w:rsidRDefault="00FA66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660EC" w14:textId="77777777" w:rsidR="002D3DA6" w:rsidRPr="002D3DA6" w:rsidRDefault="002D3DA6" w:rsidP="00EE55DF">
    <w:pPr>
      <w:pBdr>
        <w:bottom w:val="single" w:sz="4" w:space="10" w:color="auto"/>
      </w:pBdr>
      <w:tabs>
        <w:tab w:val="center" w:pos="4536"/>
        <w:tab w:val="right" w:pos="9072"/>
      </w:tabs>
      <w:suppressAutoHyphens/>
      <w:rPr>
        <w:sz w:val="8"/>
        <w:szCs w:val="8"/>
        <w:lang w:eastAsia="ar-SA"/>
      </w:rPr>
    </w:pPr>
  </w:p>
  <w:p w14:paraId="112EDF56" w14:textId="77777777" w:rsidR="00FA66E8" w:rsidRPr="002D3DA6" w:rsidRDefault="004B594B" w:rsidP="003A3FD6">
    <w:pPr>
      <w:tabs>
        <w:tab w:val="right" w:pos="9072"/>
      </w:tabs>
      <w:suppressAutoHyphens/>
      <w:spacing w:before="240"/>
      <w:jc w:val="center"/>
      <w:rPr>
        <w:sz w:val="18"/>
        <w:szCs w:val="18"/>
        <w:lang w:eastAsia="ar-SA"/>
      </w:rPr>
    </w:pPr>
    <w:hyperlink r:id="rId1" w:history="1"/>
    <w:r w:rsidR="002D3DA6" w:rsidRPr="002D3DA6">
      <w:rPr>
        <w:sz w:val="18"/>
        <w:szCs w:val="18"/>
        <w:lang w:eastAsia="ar-SA"/>
      </w:rPr>
      <w:t xml:space="preserve">Strana </w:t>
    </w:r>
    <w:r w:rsidR="002D3DA6" w:rsidRPr="002D3DA6">
      <w:rPr>
        <w:sz w:val="18"/>
        <w:szCs w:val="18"/>
        <w:lang w:eastAsia="ar-SA"/>
      </w:rPr>
      <w:fldChar w:fldCharType="begin"/>
    </w:r>
    <w:r w:rsidR="002D3DA6" w:rsidRPr="002D3DA6">
      <w:rPr>
        <w:sz w:val="18"/>
        <w:szCs w:val="18"/>
        <w:lang w:eastAsia="ar-SA"/>
      </w:rPr>
      <w:instrText xml:space="preserve"> PAGE </w:instrText>
    </w:r>
    <w:r w:rsidR="002D3DA6" w:rsidRPr="002D3DA6">
      <w:rPr>
        <w:sz w:val="18"/>
        <w:szCs w:val="18"/>
        <w:lang w:eastAsia="ar-SA"/>
      </w:rPr>
      <w:fldChar w:fldCharType="separate"/>
    </w:r>
    <w:r w:rsidR="007F7FB6">
      <w:rPr>
        <w:noProof/>
        <w:sz w:val="18"/>
        <w:szCs w:val="18"/>
        <w:lang w:eastAsia="ar-SA"/>
      </w:rPr>
      <w:t>1</w:t>
    </w:r>
    <w:r w:rsidR="002D3DA6" w:rsidRPr="002D3DA6">
      <w:rPr>
        <w:sz w:val="18"/>
        <w:szCs w:val="18"/>
        <w:lang w:eastAsia="ar-SA"/>
      </w:rPr>
      <w:fldChar w:fldCharType="end"/>
    </w:r>
    <w:r w:rsidR="002D3DA6" w:rsidRPr="002D3DA6">
      <w:rPr>
        <w:sz w:val="18"/>
        <w:szCs w:val="18"/>
        <w:lang w:eastAsia="ar-SA"/>
      </w:rPr>
      <w:t xml:space="preserve"> (celkem </w:t>
    </w:r>
    <w:r w:rsidR="002D3DA6" w:rsidRPr="002D3DA6">
      <w:rPr>
        <w:sz w:val="18"/>
        <w:szCs w:val="18"/>
        <w:lang w:eastAsia="ar-SA"/>
      </w:rPr>
      <w:fldChar w:fldCharType="begin"/>
    </w:r>
    <w:r w:rsidR="002D3DA6" w:rsidRPr="002D3DA6">
      <w:rPr>
        <w:sz w:val="18"/>
        <w:szCs w:val="18"/>
        <w:lang w:eastAsia="ar-SA"/>
      </w:rPr>
      <w:instrText xml:space="preserve"> NUMPAGES </w:instrText>
    </w:r>
    <w:r w:rsidR="002D3DA6" w:rsidRPr="002D3DA6">
      <w:rPr>
        <w:sz w:val="18"/>
        <w:szCs w:val="18"/>
        <w:lang w:eastAsia="ar-SA"/>
      </w:rPr>
      <w:fldChar w:fldCharType="separate"/>
    </w:r>
    <w:r w:rsidR="007F7FB6">
      <w:rPr>
        <w:noProof/>
        <w:sz w:val="18"/>
        <w:szCs w:val="18"/>
        <w:lang w:eastAsia="ar-SA"/>
      </w:rPr>
      <w:t>1</w:t>
    </w:r>
    <w:r w:rsidR="002D3DA6" w:rsidRPr="002D3DA6">
      <w:rPr>
        <w:sz w:val="18"/>
        <w:szCs w:val="18"/>
        <w:lang w:eastAsia="ar-SA"/>
      </w:rPr>
      <w:fldChar w:fldCharType="end"/>
    </w:r>
    <w:r w:rsidR="002D3DA6" w:rsidRPr="002D3DA6">
      <w:rPr>
        <w:sz w:val="18"/>
        <w:szCs w:val="18"/>
        <w:lang w:eastAsia="ar-S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BDFB" w14:textId="77777777" w:rsidR="00FA66E8" w:rsidRPr="00A6246E" w:rsidRDefault="00FA66E8" w:rsidP="008823E1">
    <w:pPr>
      <w:pStyle w:val="Zhlav"/>
      <w:pBdr>
        <w:bottom w:val="single" w:sz="4" w:space="1" w:color="auto"/>
      </w:pBdr>
      <w:jc w:val="right"/>
    </w:pPr>
  </w:p>
  <w:p w14:paraId="43192FC2" w14:textId="4DC093C0" w:rsidR="00FA66E8" w:rsidRDefault="000C7C39" w:rsidP="008823E1">
    <w:pPr>
      <w:pStyle w:val="Zpat"/>
      <w:jc w:val="center"/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1A31DA75" wp14:editId="2AD879AC">
          <wp:simplePos x="0" y="0"/>
          <wp:positionH relativeFrom="column">
            <wp:posOffset>1028700</wp:posOffset>
          </wp:positionH>
          <wp:positionV relativeFrom="paragraph">
            <wp:posOffset>86360</wp:posOffset>
          </wp:positionV>
          <wp:extent cx="571500" cy="79057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9FCB2" w14:textId="77777777" w:rsidR="00FA66E8" w:rsidRPr="00531D98" w:rsidRDefault="00FA66E8" w:rsidP="008823E1">
    <w:pPr>
      <w:pStyle w:val="Zpat"/>
      <w:jc w:val="center"/>
    </w:pPr>
    <w:r w:rsidRPr="00531D98">
      <w:t xml:space="preserve">Obec </w:t>
    </w:r>
    <w:r>
      <w:t>Huslenky</w:t>
    </w:r>
  </w:p>
  <w:p w14:paraId="096FFCA1" w14:textId="512312AA" w:rsidR="00FA66E8" w:rsidRPr="00531D98" w:rsidRDefault="000C7C39" w:rsidP="008823E1">
    <w:pPr>
      <w:pStyle w:val="Zpat"/>
      <w:spacing w:before="120"/>
      <w:jc w:val="center"/>
      <w:rPr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05967E8B" wp14:editId="33189544">
          <wp:simplePos x="0" y="0"/>
          <wp:positionH relativeFrom="column">
            <wp:posOffset>6629400</wp:posOffset>
          </wp:positionH>
          <wp:positionV relativeFrom="paragraph">
            <wp:posOffset>137160</wp:posOffset>
          </wp:positionV>
          <wp:extent cx="1828800" cy="475615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6E8" w:rsidRPr="00531D98">
      <w:rPr>
        <w:rFonts w:ascii="Arial" w:hAnsi="Arial" w:cs="Arial"/>
      </w:rPr>
      <w:t xml:space="preserve"> </w:t>
    </w:r>
    <w:r w:rsidR="00FA66E8" w:rsidRPr="00531D98">
      <w:t>Zadávací dokumentace veřejné zakázky na stavební práce</w:t>
    </w:r>
  </w:p>
  <w:p w14:paraId="283B564D" w14:textId="77777777" w:rsidR="00FA66E8" w:rsidRDefault="00FA66E8" w:rsidP="008823E1">
    <w:pPr>
      <w:pStyle w:val="Zpat"/>
      <w:spacing w:before="120"/>
      <w:jc w:val="center"/>
      <w:rPr>
        <w:sz w:val="22"/>
        <w:szCs w:val="22"/>
      </w:rPr>
    </w:pPr>
    <w:r>
      <w:rPr>
        <w:noProof/>
      </w:rPr>
      <w:t>Kompostárna v obci Huslenky</w:t>
    </w:r>
  </w:p>
  <w:p w14:paraId="076A8917" w14:textId="77777777" w:rsidR="00FA66E8" w:rsidRDefault="00FA66E8" w:rsidP="008823E1">
    <w:pPr>
      <w:pStyle w:val="Zpat"/>
      <w:jc w:val="center"/>
      <w:rPr>
        <w:sz w:val="22"/>
        <w:szCs w:val="22"/>
      </w:rPr>
    </w:pPr>
  </w:p>
  <w:p w14:paraId="1D19E4EA" w14:textId="77777777" w:rsidR="00FA66E8" w:rsidRPr="00A47F07" w:rsidRDefault="00FA66E8" w:rsidP="002D2EB8">
    <w:pPr>
      <w:pStyle w:val="Zpat"/>
      <w:spacing w:before="40"/>
      <w:rPr>
        <w:b/>
      </w:rPr>
    </w:pPr>
    <w:r>
      <w:t xml:space="preserve">                             </w:t>
    </w:r>
    <w:r w:rsidRPr="00531D98">
      <w:t>Obec H</w:t>
    </w:r>
    <w:r>
      <w:t xml:space="preserve">uslenky                                                      </w:t>
    </w:r>
    <w:r>
      <w:rPr>
        <w:b/>
        <w:sz w:val="22"/>
        <w:szCs w:val="22"/>
      </w:rPr>
      <w:t xml:space="preserve">Příloha </w:t>
    </w:r>
    <w:r w:rsidRPr="00EA7DF0">
      <w:rPr>
        <w:b/>
        <w:sz w:val="22"/>
        <w:szCs w:val="22"/>
        <w:highlight w:val="yellow"/>
      </w:rPr>
      <w:t>č. 1</w:t>
    </w:r>
    <w:r w:rsidRPr="00A47F07">
      <w:rPr>
        <w:b/>
        <w:sz w:val="22"/>
        <w:szCs w:val="22"/>
      </w:rPr>
      <w:t xml:space="preserve"> – </w:t>
    </w:r>
    <w:r>
      <w:rPr>
        <w:b/>
        <w:sz w:val="22"/>
        <w:szCs w:val="22"/>
      </w:rPr>
      <w:t>Seznam subdodavatelů</w:t>
    </w:r>
  </w:p>
  <w:p w14:paraId="056FA945" w14:textId="77777777" w:rsidR="00FA66E8" w:rsidRPr="008823E1" w:rsidRDefault="00FA66E8" w:rsidP="008823E1">
    <w:pPr>
      <w:pStyle w:val="Zpat"/>
      <w:spacing w:before="120"/>
      <w:jc w:val="center"/>
      <w:rPr>
        <w:rFonts w:ascii="Arial" w:hAnsi="Arial" w:cs="Arial"/>
        <w:sz w:val="18"/>
        <w:szCs w:val="18"/>
      </w:rPr>
    </w:pPr>
    <w:r w:rsidRPr="00AB10E6">
      <w:rPr>
        <w:rFonts w:ascii="Arial" w:hAnsi="Arial" w:cs="Arial"/>
        <w:sz w:val="18"/>
        <w:szCs w:val="18"/>
      </w:rPr>
      <w:t xml:space="preserve">Strana </w:t>
    </w:r>
    <w:r>
      <w:rPr>
        <w:rFonts w:ascii="Arial" w:hAnsi="Arial" w:cs="Arial"/>
        <w:sz w:val="18"/>
        <w:szCs w:val="18"/>
      </w:rPr>
      <w:t>1 (</w:t>
    </w:r>
    <w:r w:rsidRPr="00AB10E6">
      <w:rPr>
        <w:rFonts w:ascii="Arial" w:hAnsi="Arial" w:cs="Arial"/>
        <w:sz w:val="18"/>
        <w:szCs w:val="18"/>
      </w:rPr>
      <w:t xml:space="preserve">celkem </w:t>
    </w:r>
    <w:r>
      <w:rPr>
        <w:rFonts w:ascii="Arial" w:hAnsi="Arial" w:cs="Arial"/>
        <w:sz w:val="18"/>
        <w:szCs w:val="18"/>
      </w:rPr>
      <w:t>1</w:t>
    </w:r>
    <w:r w:rsidRPr="00AB10E6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967A8" w14:textId="77777777" w:rsidR="004B594B" w:rsidRDefault="004B594B" w:rsidP="00CB1F3C">
      <w:r>
        <w:separator/>
      </w:r>
    </w:p>
  </w:footnote>
  <w:footnote w:type="continuationSeparator" w:id="0">
    <w:p w14:paraId="03157B68" w14:textId="77777777" w:rsidR="004B594B" w:rsidRDefault="004B594B" w:rsidP="00CB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C0D2B" w14:textId="77777777" w:rsidR="00FA66E8" w:rsidRDefault="00FA66E8" w:rsidP="0093377A">
    <w:pPr>
      <w:pStyle w:val="Zhlav"/>
      <w:rPr>
        <w:sz w:val="16"/>
        <w:szCs w:val="16"/>
      </w:rPr>
    </w:pPr>
  </w:p>
  <w:p w14:paraId="45A1E1FE" w14:textId="77777777" w:rsidR="00FA66E8" w:rsidRPr="0016121C" w:rsidRDefault="00FA66E8" w:rsidP="00D16FF5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AAC6" w14:textId="48CDEEF1" w:rsidR="00FA66E8" w:rsidRDefault="000C7C39" w:rsidP="00EA7DF0">
    <w:pPr>
      <w:pStyle w:val="Zhlav"/>
      <w:jc w:val="center"/>
      <w:rPr>
        <w:noProof/>
      </w:rPr>
    </w:pPr>
    <w:r>
      <w:rPr>
        <w:noProof/>
      </w:rPr>
      <w:drawing>
        <wp:inline distT="0" distB="0" distL="0" distR="0" wp14:anchorId="5369BAD8" wp14:editId="4E0FA230">
          <wp:extent cx="5486400" cy="6286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73DE0" w14:textId="77777777" w:rsidR="00FA66E8" w:rsidRPr="00B86C00" w:rsidRDefault="00FA66E8" w:rsidP="00955A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C7C85"/>
    <w:multiLevelType w:val="multilevel"/>
    <w:tmpl w:val="E22C3770"/>
    <w:lvl w:ilvl="0">
      <w:start w:val="2"/>
      <w:numFmt w:val="decimal"/>
      <w:pStyle w:val="Nadpis1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Obsah1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pStyle w:val="Textodstavce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 w15:restartNumberingAfterBreak="0">
    <w:nsid w:val="345438E2"/>
    <w:multiLevelType w:val="hybridMultilevel"/>
    <w:tmpl w:val="8D0EDBBE"/>
    <w:lvl w:ilvl="0" w:tplc="EBEC5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C6AF3"/>
    <w:multiLevelType w:val="hybridMultilevel"/>
    <w:tmpl w:val="E7CADCF4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2"/>
    <w:rsid w:val="0001665B"/>
    <w:rsid w:val="00032EB6"/>
    <w:rsid w:val="00045843"/>
    <w:rsid w:val="00066379"/>
    <w:rsid w:val="00072168"/>
    <w:rsid w:val="00077DFF"/>
    <w:rsid w:val="000B49A3"/>
    <w:rsid w:val="000C5846"/>
    <w:rsid w:val="000C7C39"/>
    <w:rsid w:val="000D4A71"/>
    <w:rsid w:val="000F717E"/>
    <w:rsid w:val="00103413"/>
    <w:rsid w:val="00122CCD"/>
    <w:rsid w:val="00141E03"/>
    <w:rsid w:val="00153772"/>
    <w:rsid w:val="00160207"/>
    <w:rsid w:val="0016121C"/>
    <w:rsid w:val="00162983"/>
    <w:rsid w:val="00170708"/>
    <w:rsid w:val="00184576"/>
    <w:rsid w:val="001A16C5"/>
    <w:rsid w:val="001A2871"/>
    <w:rsid w:val="001B6CFF"/>
    <w:rsid w:val="001C68F0"/>
    <w:rsid w:val="001D7884"/>
    <w:rsid w:val="001E67D8"/>
    <w:rsid w:val="001F0668"/>
    <w:rsid w:val="001F6875"/>
    <w:rsid w:val="00217D01"/>
    <w:rsid w:val="00221AAF"/>
    <w:rsid w:val="00230EB6"/>
    <w:rsid w:val="0024559B"/>
    <w:rsid w:val="00252BD3"/>
    <w:rsid w:val="002741A6"/>
    <w:rsid w:val="0028358C"/>
    <w:rsid w:val="002909D3"/>
    <w:rsid w:val="00291B0C"/>
    <w:rsid w:val="00292FB9"/>
    <w:rsid w:val="002975BE"/>
    <w:rsid w:val="002B32BF"/>
    <w:rsid w:val="002B653D"/>
    <w:rsid w:val="002C13A6"/>
    <w:rsid w:val="002C5A10"/>
    <w:rsid w:val="002D2EB8"/>
    <w:rsid w:val="002D3DA6"/>
    <w:rsid w:val="00307C09"/>
    <w:rsid w:val="00313D62"/>
    <w:rsid w:val="0032122C"/>
    <w:rsid w:val="00327124"/>
    <w:rsid w:val="0033590E"/>
    <w:rsid w:val="00342D1B"/>
    <w:rsid w:val="003564AC"/>
    <w:rsid w:val="003653B8"/>
    <w:rsid w:val="003752A9"/>
    <w:rsid w:val="0038217B"/>
    <w:rsid w:val="003868FC"/>
    <w:rsid w:val="003A3FD6"/>
    <w:rsid w:val="003A77B3"/>
    <w:rsid w:val="003C0E0B"/>
    <w:rsid w:val="003C57C3"/>
    <w:rsid w:val="003D157E"/>
    <w:rsid w:val="003D34C2"/>
    <w:rsid w:val="003F732D"/>
    <w:rsid w:val="00400651"/>
    <w:rsid w:val="00402BD5"/>
    <w:rsid w:val="0040429F"/>
    <w:rsid w:val="00421F95"/>
    <w:rsid w:val="00422EC6"/>
    <w:rsid w:val="00424361"/>
    <w:rsid w:val="00425ADA"/>
    <w:rsid w:val="0045562B"/>
    <w:rsid w:val="00467974"/>
    <w:rsid w:val="004711B9"/>
    <w:rsid w:val="00472BEA"/>
    <w:rsid w:val="00493E4C"/>
    <w:rsid w:val="004A08E9"/>
    <w:rsid w:val="004B5118"/>
    <w:rsid w:val="004B594B"/>
    <w:rsid w:val="004E2634"/>
    <w:rsid w:val="004F50B4"/>
    <w:rsid w:val="005028AF"/>
    <w:rsid w:val="00514E3E"/>
    <w:rsid w:val="00525877"/>
    <w:rsid w:val="00527B04"/>
    <w:rsid w:val="00537E21"/>
    <w:rsid w:val="00544851"/>
    <w:rsid w:val="0054625D"/>
    <w:rsid w:val="005524B8"/>
    <w:rsid w:val="0057417D"/>
    <w:rsid w:val="00574DC2"/>
    <w:rsid w:val="005904E9"/>
    <w:rsid w:val="00591F1D"/>
    <w:rsid w:val="005A0A03"/>
    <w:rsid w:val="005C7CA1"/>
    <w:rsid w:val="005E1F43"/>
    <w:rsid w:val="005E3DC8"/>
    <w:rsid w:val="005E4357"/>
    <w:rsid w:val="005F66ED"/>
    <w:rsid w:val="0060770E"/>
    <w:rsid w:val="00615365"/>
    <w:rsid w:val="0062367F"/>
    <w:rsid w:val="00623CCA"/>
    <w:rsid w:val="006242A0"/>
    <w:rsid w:val="006378E7"/>
    <w:rsid w:val="00640DF9"/>
    <w:rsid w:val="00643892"/>
    <w:rsid w:val="006514BA"/>
    <w:rsid w:val="0067331D"/>
    <w:rsid w:val="00696E88"/>
    <w:rsid w:val="006A2E95"/>
    <w:rsid w:val="006C2A80"/>
    <w:rsid w:val="006D173F"/>
    <w:rsid w:val="006E21AA"/>
    <w:rsid w:val="006E3927"/>
    <w:rsid w:val="006E3E5A"/>
    <w:rsid w:val="006F39CB"/>
    <w:rsid w:val="00703676"/>
    <w:rsid w:val="00716997"/>
    <w:rsid w:val="00733950"/>
    <w:rsid w:val="00740537"/>
    <w:rsid w:val="00752521"/>
    <w:rsid w:val="00764FD8"/>
    <w:rsid w:val="007737AA"/>
    <w:rsid w:val="00787330"/>
    <w:rsid w:val="007B423B"/>
    <w:rsid w:val="007B69E1"/>
    <w:rsid w:val="007D2AA0"/>
    <w:rsid w:val="007D32A8"/>
    <w:rsid w:val="007F4D54"/>
    <w:rsid w:val="007F7FB6"/>
    <w:rsid w:val="008207B3"/>
    <w:rsid w:val="0082612F"/>
    <w:rsid w:val="00841030"/>
    <w:rsid w:val="00863254"/>
    <w:rsid w:val="008668EB"/>
    <w:rsid w:val="008823E1"/>
    <w:rsid w:val="00882837"/>
    <w:rsid w:val="008A3125"/>
    <w:rsid w:val="008C1412"/>
    <w:rsid w:val="008C2D3F"/>
    <w:rsid w:val="008D176A"/>
    <w:rsid w:val="008D5A8A"/>
    <w:rsid w:val="008E73F8"/>
    <w:rsid w:val="0090422D"/>
    <w:rsid w:val="00904CB4"/>
    <w:rsid w:val="009306F1"/>
    <w:rsid w:val="0093377A"/>
    <w:rsid w:val="009377CB"/>
    <w:rsid w:val="0094419B"/>
    <w:rsid w:val="009501CB"/>
    <w:rsid w:val="00955ACF"/>
    <w:rsid w:val="00966A7F"/>
    <w:rsid w:val="009766CE"/>
    <w:rsid w:val="009875A5"/>
    <w:rsid w:val="00990BDD"/>
    <w:rsid w:val="00990E7D"/>
    <w:rsid w:val="009B1AF4"/>
    <w:rsid w:val="009B347D"/>
    <w:rsid w:val="009F15BE"/>
    <w:rsid w:val="009F49E6"/>
    <w:rsid w:val="00A06989"/>
    <w:rsid w:val="00A41663"/>
    <w:rsid w:val="00A47F07"/>
    <w:rsid w:val="00A72232"/>
    <w:rsid w:val="00A82CBD"/>
    <w:rsid w:val="00A869F0"/>
    <w:rsid w:val="00A9551F"/>
    <w:rsid w:val="00AA0C79"/>
    <w:rsid w:val="00AD10F3"/>
    <w:rsid w:val="00AE4915"/>
    <w:rsid w:val="00AE66DC"/>
    <w:rsid w:val="00B04290"/>
    <w:rsid w:val="00B13423"/>
    <w:rsid w:val="00B20274"/>
    <w:rsid w:val="00B273A3"/>
    <w:rsid w:val="00B279F2"/>
    <w:rsid w:val="00B36DD7"/>
    <w:rsid w:val="00B53C2A"/>
    <w:rsid w:val="00B73C16"/>
    <w:rsid w:val="00B80856"/>
    <w:rsid w:val="00B86122"/>
    <w:rsid w:val="00B871C0"/>
    <w:rsid w:val="00B94A7F"/>
    <w:rsid w:val="00BB0E63"/>
    <w:rsid w:val="00BB107E"/>
    <w:rsid w:val="00BC4A72"/>
    <w:rsid w:val="00BD021C"/>
    <w:rsid w:val="00BD55E7"/>
    <w:rsid w:val="00BE435F"/>
    <w:rsid w:val="00BE660E"/>
    <w:rsid w:val="00BE67B8"/>
    <w:rsid w:val="00C00C88"/>
    <w:rsid w:val="00C04BD0"/>
    <w:rsid w:val="00C25EF5"/>
    <w:rsid w:val="00C5602A"/>
    <w:rsid w:val="00C57838"/>
    <w:rsid w:val="00C65454"/>
    <w:rsid w:val="00C708BA"/>
    <w:rsid w:val="00C76931"/>
    <w:rsid w:val="00C870AD"/>
    <w:rsid w:val="00C87823"/>
    <w:rsid w:val="00C95EDC"/>
    <w:rsid w:val="00CB131B"/>
    <w:rsid w:val="00CB1F3C"/>
    <w:rsid w:val="00CD6C6A"/>
    <w:rsid w:val="00CE158D"/>
    <w:rsid w:val="00CF0DE7"/>
    <w:rsid w:val="00CF6CAF"/>
    <w:rsid w:val="00D16FF5"/>
    <w:rsid w:val="00D210DA"/>
    <w:rsid w:val="00D25E53"/>
    <w:rsid w:val="00D600F1"/>
    <w:rsid w:val="00DA65FE"/>
    <w:rsid w:val="00DB22C9"/>
    <w:rsid w:val="00DB7DDE"/>
    <w:rsid w:val="00DB7FDE"/>
    <w:rsid w:val="00DC460D"/>
    <w:rsid w:val="00DD18BB"/>
    <w:rsid w:val="00DD41B9"/>
    <w:rsid w:val="00DE6F29"/>
    <w:rsid w:val="00DF55E5"/>
    <w:rsid w:val="00E06347"/>
    <w:rsid w:val="00E07E9D"/>
    <w:rsid w:val="00E25BC4"/>
    <w:rsid w:val="00E44ED9"/>
    <w:rsid w:val="00E47F83"/>
    <w:rsid w:val="00E50AC0"/>
    <w:rsid w:val="00E55855"/>
    <w:rsid w:val="00E65536"/>
    <w:rsid w:val="00E679D0"/>
    <w:rsid w:val="00E724A0"/>
    <w:rsid w:val="00E91B4F"/>
    <w:rsid w:val="00E951B5"/>
    <w:rsid w:val="00EA1562"/>
    <w:rsid w:val="00EA4A4B"/>
    <w:rsid w:val="00EA7DF0"/>
    <w:rsid w:val="00EC7D19"/>
    <w:rsid w:val="00ED2225"/>
    <w:rsid w:val="00EE55DF"/>
    <w:rsid w:val="00EF0895"/>
    <w:rsid w:val="00F034AE"/>
    <w:rsid w:val="00F050C2"/>
    <w:rsid w:val="00F053C6"/>
    <w:rsid w:val="00F05828"/>
    <w:rsid w:val="00F139D3"/>
    <w:rsid w:val="00F236B0"/>
    <w:rsid w:val="00F278E2"/>
    <w:rsid w:val="00F3019E"/>
    <w:rsid w:val="00F33E11"/>
    <w:rsid w:val="00F35D49"/>
    <w:rsid w:val="00F57095"/>
    <w:rsid w:val="00F75AD4"/>
    <w:rsid w:val="00F75C22"/>
    <w:rsid w:val="00F828D1"/>
    <w:rsid w:val="00F90F54"/>
    <w:rsid w:val="00F92387"/>
    <w:rsid w:val="00FA66E8"/>
    <w:rsid w:val="00FA6703"/>
    <w:rsid w:val="00FB398F"/>
    <w:rsid w:val="00FB49CE"/>
    <w:rsid w:val="00FD6C7D"/>
    <w:rsid w:val="00FF134F"/>
    <w:rsid w:val="00FF31B9"/>
    <w:rsid w:val="00FF3D50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19FC8"/>
  <w15:chartTrackingRefBased/>
  <w15:docId w15:val="{6FFCB065-4B15-4D07-8D4A-7CFD6B6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BC4A72"/>
    <w:pPr>
      <w:keepNext/>
      <w:numPr>
        <w:numId w:val="1"/>
      </w:numPr>
      <w:spacing w:before="120"/>
      <w:outlineLvl w:val="0"/>
    </w:pPr>
    <w:rPr>
      <w:rFonts w:ascii="Arial" w:hAnsi="Arial" w:cs="Arial"/>
      <w:b/>
      <w:caps/>
      <w:sz w:val="32"/>
      <w:szCs w:val="20"/>
    </w:rPr>
  </w:style>
  <w:style w:type="paragraph" w:styleId="Nadpis2">
    <w:name w:val="heading 2"/>
    <w:basedOn w:val="Normln"/>
    <w:next w:val="Normln"/>
    <w:autoRedefine/>
    <w:qFormat/>
    <w:rsid w:val="00BC4A72"/>
    <w:pPr>
      <w:keepNext/>
      <w:numPr>
        <w:ilvl w:val="1"/>
        <w:numId w:val="1"/>
      </w:numPr>
      <w:spacing w:before="120"/>
      <w:ind w:left="1077"/>
      <w:outlineLvl w:val="1"/>
    </w:pPr>
    <w:rPr>
      <w:rFonts w:ascii="Arial" w:hAnsi="Arial" w:cs="Arial"/>
      <w:b/>
      <w:caps/>
      <w:sz w:val="28"/>
      <w:szCs w:val="20"/>
      <w:u w:val="single" w:color="33339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C4A72"/>
    <w:rPr>
      <w:b/>
      <w:sz w:val="28"/>
      <w:szCs w:val="20"/>
      <w:u w:val="single"/>
    </w:rPr>
  </w:style>
  <w:style w:type="paragraph" w:styleId="Zpat">
    <w:name w:val="footer"/>
    <w:basedOn w:val="Normln"/>
    <w:link w:val="ZpatChar"/>
    <w:rsid w:val="00BC4A7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rsid w:val="00BC4A72"/>
    <w:rPr>
      <w:rFonts w:cs="Times New Roman"/>
    </w:rPr>
  </w:style>
  <w:style w:type="paragraph" w:styleId="Obsah1">
    <w:name w:val="toc 1"/>
    <w:basedOn w:val="Normln"/>
    <w:next w:val="Normln"/>
    <w:autoRedefine/>
    <w:semiHidden/>
    <w:rsid w:val="00BC4A72"/>
    <w:pPr>
      <w:numPr>
        <w:ilvl w:val="2"/>
        <w:numId w:val="1"/>
      </w:numPr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BC4A7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rsid w:val="00BC4A72"/>
    <w:pPr>
      <w:spacing w:before="120"/>
    </w:pPr>
    <w:rPr>
      <w:rFonts w:ascii="Arial" w:hAnsi="Arial"/>
      <w:b/>
      <w:sz w:val="28"/>
      <w:szCs w:val="20"/>
    </w:rPr>
  </w:style>
  <w:style w:type="character" w:customStyle="1" w:styleId="ZhlavChar">
    <w:name w:val="Záhlaví Char"/>
    <w:link w:val="Zhlav"/>
    <w:rsid w:val="00BC4A72"/>
    <w:rPr>
      <w:lang w:val="cs-CZ" w:eastAsia="cs-CZ" w:bidi="ar-SA"/>
    </w:rPr>
  </w:style>
  <w:style w:type="character" w:customStyle="1" w:styleId="CharChar1">
    <w:name w:val="Char Char1"/>
    <w:rsid w:val="00A47F07"/>
    <w:rPr>
      <w:lang w:val="cs-CZ" w:eastAsia="cs-CZ" w:bidi="ar-SA"/>
    </w:rPr>
  </w:style>
  <w:style w:type="character" w:customStyle="1" w:styleId="ZpatChar">
    <w:name w:val="Zápatí Char"/>
    <w:link w:val="Zpat"/>
    <w:rsid w:val="00A47F07"/>
    <w:rPr>
      <w:lang w:val="cs-CZ" w:eastAsia="cs-CZ" w:bidi="ar-SA"/>
    </w:rPr>
  </w:style>
  <w:style w:type="character" w:customStyle="1" w:styleId="CharChar2">
    <w:name w:val="Char Char2"/>
    <w:locked/>
    <w:rsid w:val="00402BD5"/>
    <w:rPr>
      <w:rFonts w:ascii="Arial" w:hAnsi="Arial" w:cs="Times New Roman"/>
      <w:sz w:val="24"/>
      <w:szCs w:val="24"/>
      <w:lang w:val="cs-CZ" w:eastAsia="cs-CZ" w:bidi="ar-SA"/>
    </w:rPr>
  </w:style>
  <w:style w:type="paragraph" w:customStyle="1" w:styleId="Textodstavce">
    <w:name w:val="Text odstavce"/>
    <w:basedOn w:val="Normln"/>
    <w:rsid w:val="00F236B0"/>
    <w:pPr>
      <w:numPr>
        <w:ilvl w:val="6"/>
        <w:numId w:val="1"/>
      </w:numPr>
      <w:tabs>
        <w:tab w:val="left" w:pos="851"/>
      </w:tabs>
      <w:suppressAutoHyphens/>
      <w:spacing w:before="120" w:after="120"/>
      <w:jc w:val="both"/>
      <w:outlineLvl w:val="6"/>
    </w:pPr>
    <w:rPr>
      <w:szCs w:val="20"/>
      <w:lang w:eastAsia="ar-SA"/>
    </w:rPr>
  </w:style>
  <w:style w:type="paragraph" w:styleId="Podtitul">
    <w:name w:val="Subtitle"/>
    <w:basedOn w:val="Normln"/>
    <w:qFormat/>
    <w:rsid w:val="00C65454"/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harChar3">
    <w:name w:val="Char Char3"/>
    <w:rsid w:val="00C65454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o.cz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H&amp;B REAL, kom. spol.</Company>
  <LinksUpToDate>false</LinksUpToDate>
  <CharactersWithSpaces>788</CharactersWithSpaces>
  <SharedDoc>false</SharedDoc>
  <HLinks>
    <vt:vector size="6" baseType="variant">
      <vt:variant>
        <vt:i4>2883639</vt:i4>
      </vt:variant>
      <vt:variant>
        <vt:i4>-1</vt:i4>
      </vt:variant>
      <vt:variant>
        <vt:i4>2096</vt:i4>
      </vt:variant>
      <vt:variant>
        <vt:i4>1</vt:i4>
      </vt:variant>
      <vt:variant>
        <vt:lpwstr>http://www.huslenky.cz/images/znak.gif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subject/>
  <dc:creator>01110000</dc:creator>
  <cp:keywords/>
  <dc:description/>
  <cp:lastModifiedBy>Dostál Petr</cp:lastModifiedBy>
  <cp:revision>4</cp:revision>
  <cp:lastPrinted>2013-11-02T14:22:00Z</cp:lastPrinted>
  <dcterms:created xsi:type="dcterms:W3CDTF">2022-04-06T14:05:00Z</dcterms:created>
  <dcterms:modified xsi:type="dcterms:W3CDTF">2022-04-13T11:21:00Z</dcterms:modified>
</cp:coreProperties>
</file>