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804" w:type="dxa"/>
        <w:tblInd w:w="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8"/>
        <w:gridCol w:w="1174"/>
        <w:gridCol w:w="2195"/>
        <w:gridCol w:w="1582"/>
        <w:gridCol w:w="972"/>
        <w:gridCol w:w="1273"/>
      </w:tblGrid>
      <w:tr w:rsidR="00842111" w:rsidRPr="000D3170" w14:paraId="441B623A" w14:textId="77777777" w:rsidTr="004B3DF9">
        <w:trPr>
          <w:trHeight w:val="855"/>
        </w:trPr>
        <w:tc>
          <w:tcPr>
            <w:tcW w:w="1608" w:type="dxa"/>
            <w:shd w:val="clear" w:color="000000" w:fill="BFBFBF"/>
            <w:vAlign w:val="center"/>
            <w:hideMark/>
          </w:tcPr>
          <w:p w14:paraId="2F9B51AD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Charakteristika média</w:t>
            </w:r>
          </w:p>
        </w:tc>
        <w:tc>
          <w:tcPr>
            <w:tcW w:w="1174" w:type="dxa"/>
            <w:shd w:val="clear" w:color="000000" w:fill="BFBFBF"/>
            <w:vAlign w:val="center"/>
            <w:hideMark/>
          </w:tcPr>
          <w:p w14:paraId="74992ED0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proofErr w:type="gramStart"/>
            <w:r w:rsidRPr="000D3170">
              <w:rPr>
                <w:rFonts w:cs="Arial"/>
                <w:color w:val="000000"/>
                <w:szCs w:val="22"/>
              </w:rPr>
              <w:t>Jednotka - formát</w:t>
            </w:r>
            <w:proofErr w:type="gramEnd"/>
          </w:p>
        </w:tc>
        <w:tc>
          <w:tcPr>
            <w:tcW w:w="2195" w:type="dxa"/>
            <w:shd w:val="clear" w:color="000000" w:fill="BFBFBF"/>
            <w:vAlign w:val="center"/>
            <w:hideMark/>
          </w:tcPr>
          <w:p w14:paraId="33A5E104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Konkrétní titul</w:t>
            </w:r>
          </w:p>
        </w:tc>
        <w:tc>
          <w:tcPr>
            <w:tcW w:w="1582" w:type="dxa"/>
            <w:shd w:val="clear" w:color="000000" w:fill="BFBFBF"/>
            <w:vAlign w:val="center"/>
            <w:hideMark/>
          </w:tcPr>
          <w:p w14:paraId="7DB62F3D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Nabídková cena v Kč bez DPH za jednotku</w:t>
            </w:r>
          </w:p>
        </w:tc>
        <w:tc>
          <w:tcPr>
            <w:tcW w:w="972" w:type="dxa"/>
            <w:shd w:val="clear" w:color="000000" w:fill="BFBFBF"/>
            <w:vAlign w:val="center"/>
            <w:hideMark/>
          </w:tcPr>
          <w:p w14:paraId="513F40BA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Výše DPH v % za jednotku</w:t>
            </w:r>
          </w:p>
        </w:tc>
        <w:tc>
          <w:tcPr>
            <w:tcW w:w="1273" w:type="dxa"/>
            <w:shd w:val="clear" w:color="000000" w:fill="BFBFBF"/>
            <w:vAlign w:val="center"/>
            <w:hideMark/>
          </w:tcPr>
          <w:p w14:paraId="02A30C4C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Nabídková cena v Kč s DPH za jednotku</w:t>
            </w:r>
          </w:p>
        </w:tc>
      </w:tr>
      <w:tr w:rsidR="00842111" w:rsidRPr="000D3170" w14:paraId="5A284932" w14:textId="77777777" w:rsidTr="004B3DF9">
        <w:trPr>
          <w:trHeight w:val="300"/>
        </w:trPr>
        <w:tc>
          <w:tcPr>
            <w:tcW w:w="1608" w:type="dxa"/>
            <w:shd w:val="clear" w:color="000000" w:fill="C6D9F1"/>
            <w:vAlign w:val="center"/>
            <w:hideMark/>
          </w:tcPr>
          <w:p w14:paraId="699421C3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A1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72E02CC0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1D21A5B5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2EDED038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34E6C86A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14A35CB5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3DB1B94C" w14:textId="77777777" w:rsidTr="004B3DF9">
        <w:trPr>
          <w:trHeight w:val="300"/>
        </w:trPr>
        <w:tc>
          <w:tcPr>
            <w:tcW w:w="1608" w:type="dxa"/>
            <w:shd w:val="clear" w:color="000000" w:fill="C6D9F1"/>
            <w:vAlign w:val="center"/>
            <w:hideMark/>
          </w:tcPr>
          <w:p w14:paraId="568CDAE7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A1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74B6C4A7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½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22A33AB9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6B108F04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754B750D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6AD66370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676D962E" w14:textId="77777777" w:rsidTr="004B3DF9">
        <w:trPr>
          <w:trHeight w:val="300"/>
        </w:trPr>
        <w:tc>
          <w:tcPr>
            <w:tcW w:w="1608" w:type="dxa"/>
            <w:shd w:val="clear" w:color="000000" w:fill="C5D9F1"/>
            <w:noWrap/>
            <w:vAlign w:val="center"/>
            <w:hideMark/>
          </w:tcPr>
          <w:p w14:paraId="661E6AF4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A1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14:paraId="37FA0462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¼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0D86F31B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0D28FB93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7847E2AF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78D03AD3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331A0E6C" w14:textId="77777777" w:rsidTr="004B3DF9">
        <w:trPr>
          <w:trHeight w:val="300"/>
        </w:trPr>
        <w:tc>
          <w:tcPr>
            <w:tcW w:w="1608" w:type="dxa"/>
            <w:shd w:val="clear" w:color="000000" w:fill="C5D9F1"/>
            <w:noWrap/>
            <w:vAlign w:val="center"/>
          </w:tcPr>
          <w:p w14:paraId="72274158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A1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6702B69E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1/8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6E24A9BB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0F905F13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309C245C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712BA9B2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842111" w:rsidRPr="000D3170" w14:paraId="11DAD450" w14:textId="77777777" w:rsidTr="004B3DF9">
        <w:trPr>
          <w:trHeight w:val="30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09A80959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A1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0E7B5315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2C2F0580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22F2D42C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58C25933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32E4E2BA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50A370FD" w14:textId="77777777" w:rsidTr="004B3DF9">
        <w:trPr>
          <w:trHeight w:val="30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130FB344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A1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5C5D0600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½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77BC2715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08343EDA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575BEC2A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7C7FDF38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0317BC5C" w14:textId="77777777" w:rsidTr="004B3DF9">
        <w:trPr>
          <w:trHeight w:val="300"/>
        </w:trPr>
        <w:tc>
          <w:tcPr>
            <w:tcW w:w="1608" w:type="dxa"/>
            <w:shd w:val="clear" w:color="000000" w:fill="DCE6F1"/>
            <w:noWrap/>
            <w:vAlign w:val="center"/>
            <w:hideMark/>
          </w:tcPr>
          <w:p w14:paraId="29326750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A1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14:paraId="0DB233E5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¼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087D84C7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525B7CB1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1ACB6732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0842BB4A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046B112A" w14:textId="77777777" w:rsidTr="004B3DF9">
        <w:trPr>
          <w:trHeight w:val="300"/>
        </w:trPr>
        <w:tc>
          <w:tcPr>
            <w:tcW w:w="1608" w:type="dxa"/>
            <w:shd w:val="clear" w:color="000000" w:fill="DCE6F1"/>
            <w:noWrap/>
            <w:vAlign w:val="center"/>
          </w:tcPr>
          <w:p w14:paraId="40A1CAEC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A1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19F28DBD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1/8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09345984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385AC5DD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0D658FDF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0C4D16A9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842111" w:rsidRPr="000D3170" w14:paraId="79C8EBD3" w14:textId="77777777" w:rsidTr="004B3DF9">
        <w:trPr>
          <w:trHeight w:val="300"/>
        </w:trPr>
        <w:tc>
          <w:tcPr>
            <w:tcW w:w="1608" w:type="dxa"/>
            <w:shd w:val="clear" w:color="000000" w:fill="C6D9F1"/>
            <w:vAlign w:val="center"/>
            <w:hideMark/>
          </w:tcPr>
          <w:p w14:paraId="1A7E1B7A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A1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72F0D908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1CC2ED36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7D12FA45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5C18181C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2361CB81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7AA498FF" w14:textId="77777777" w:rsidTr="004B3DF9">
        <w:trPr>
          <w:trHeight w:val="300"/>
        </w:trPr>
        <w:tc>
          <w:tcPr>
            <w:tcW w:w="1608" w:type="dxa"/>
            <w:shd w:val="clear" w:color="000000" w:fill="C6D9F1"/>
            <w:vAlign w:val="center"/>
            <w:hideMark/>
          </w:tcPr>
          <w:p w14:paraId="2C0C074C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A1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6480BC02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½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39B98AEB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1E132C52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6097FC2F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41B29255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2021D454" w14:textId="77777777" w:rsidTr="004B3DF9">
        <w:trPr>
          <w:trHeight w:val="315"/>
        </w:trPr>
        <w:tc>
          <w:tcPr>
            <w:tcW w:w="1608" w:type="dxa"/>
            <w:shd w:val="clear" w:color="auto" w:fill="C6D9F1"/>
            <w:noWrap/>
            <w:vAlign w:val="center"/>
            <w:hideMark/>
          </w:tcPr>
          <w:p w14:paraId="178E71D7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A1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14:paraId="4EB1FAAE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¼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1CEABA2F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73F54FCC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25034431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095BC1AE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5E70918D" w14:textId="77777777" w:rsidTr="004B3DF9">
        <w:trPr>
          <w:trHeight w:val="315"/>
        </w:trPr>
        <w:tc>
          <w:tcPr>
            <w:tcW w:w="1608" w:type="dxa"/>
            <w:shd w:val="clear" w:color="auto" w:fill="C6D9F1"/>
            <w:noWrap/>
            <w:vAlign w:val="center"/>
          </w:tcPr>
          <w:p w14:paraId="4CDB631F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A1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1776767A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1/8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36ABF479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7DCE8ABD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77AD6B1E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52F364D8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842111" w:rsidRPr="000D3170" w14:paraId="2FDFB9A7" w14:textId="77777777" w:rsidTr="004B3DF9">
        <w:trPr>
          <w:trHeight w:val="315"/>
        </w:trPr>
        <w:tc>
          <w:tcPr>
            <w:tcW w:w="1608" w:type="dxa"/>
            <w:shd w:val="clear" w:color="auto" w:fill="DBE5F1"/>
            <w:noWrap/>
            <w:vAlign w:val="center"/>
          </w:tcPr>
          <w:p w14:paraId="1F8CBB52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A1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74FAFE3F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5BF89F56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6C05882C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2B45E956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34154AB4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842111" w:rsidRPr="000D3170" w14:paraId="09E0EE7E" w14:textId="77777777" w:rsidTr="004B3DF9">
        <w:trPr>
          <w:trHeight w:val="315"/>
        </w:trPr>
        <w:tc>
          <w:tcPr>
            <w:tcW w:w="1608" w:type="dxa"/>
            <w:shd w:val="clear" w:color="auto" w:fill="DBE5F1"/>
            <w:noWrap/>
            <w:vAlign w:val="center"/>
          </w:tcPr>
          <w:p w14:paraId="34E2027A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A1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5D85CEBF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½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715959B7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0BD3A3A4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51397C41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2560B3DD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842111" w:rsidRPr="000D3170" w14:paraId="3088062E" w14:textId="77777777" w:rsidTr="004B3DF9">
        <w:trPr>
          <w:trHeight w:val="315"/>
        </w:trPr>
        <w:tc>
          <w:tcPr>
            <w:tcW w:w="1608" w:type="dxa"/>
            <w:shd w:val="clear" w:color="auto" w:fill="DBE5F1"/>
            <w:noWrap/>
            <w:vAlign w:val="center"/>
          </w:tcPr>
          <w:p w14:paraId="152A1D03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A1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0BA7A946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¼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3A15AA36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6C2FB3E7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7D15A065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41B75015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842111" w:rsidRPr="000D3170" w14:paraId="70E88F27" w14:textId="77777777" w:rsidTr="004B3DF9">
        <w:trPr>
          <w:trHeight w:val="315"/>
        </w:trPr>
        <w:tc>
          <w:tcPr>
            <w:tcW w:w="1608" w:type="dxa"/>
            <w:shd w:val="clear" w:color="auto" w:fill="DBE5F1"/>
            <w:noWrap/>
            <w:vAlign w:val="center"/>
          </w:tcPr>
          <w:p w14:paraId="6D61D04D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A1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5C80FFA6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1/8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5BDC6FE0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32BCC5C8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0EFC6898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04454805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842111" w:rsidRPr="000D3170" w14:paraId="0D85A218" w14:textId="77777777" w:rsidTr="004B3DF9">
        <w:trPr>
          <w:trHeight w:val="315"/>
        </w:trPr>
        <w:tc>
          <w:tcPr>
            <w:tcW w:w="1608" w:type="dxa"/>
            <w:shd w:val="clear" w:color="auto" w:fill="C6D9F1"/>
            <w:noWrap/>
            <w:vAlign w:val="center"/>
          </w:tcPr>
          <w:p w14:paraId="24C8B2DF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A1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4282D779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30911B38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49CDFA27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7E027697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3F8C898C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842111" w:rsidRPr="000D3170" w14:paraId="5051CA87" w14:textId="77777777" w:rsidTr="004B3DF9">
        <w:trPr>
          <w:trHeight w:val="315"/>
        </w:trPr>
        <w:tc>
          <w:tcPr>
            <w:tcW w:w="1608" w:type="dxa"/>
            <w:shd w:val="clear" w:color="auto" w:fill="C6D9F1"/>
            <w:noWrap/>
            <w:vAlign w:val="center"/>
          </w:tcPr>
          <w:p w14:paraId="5AA82B37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A1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008EB52D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½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7DC92ACD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297C082A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165204DC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639117FA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842111" w:rsidRPr="000D3170" w14:paraId="5DF78CF5" w14:textId="77777777" w:rsidTr="004B3DF9">
        <w:trPr>
          <w:trHeight w:val="315"/>
        </w:trPr>
        <w:tc>
          <w:tcPr>
            <w:tcW w:w="1608" w:type="dxa"/>
            <w:shd w:val="clear" w:color="auto" w:fill="C6D9F1"/>
            <w:noWrap/>
            <w:vAlign w:val="center"/>
          </w:tcPr>
          <w:p w14:paraId="6CD38EC8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A1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0B198486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¼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6CFDB183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5B8FEE91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3BC013CE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52C4AB96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842111" w:rsidRPr="000D3170" w14:paraId="5D728D3B" w14:textId="77777777" w:rsidTr="004B3DF9">
        <w:trPr>
          <w:trHeight w:val="315"/>
        </w:trPr>
        <w:tc>
          <w:tcPr>
            <w:tcW w:w="1608" w:type="dxa"/>
            <w:shd w:val="clear" w:color="auto" w:fill="C6D9F1"/>
            <w:noWrap/>
            <w:vAlign w:val="center"/>
          </w:tcPr>
          <w:p w14:paraId="7CE76951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A1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54C05238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1/8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711F09AE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4EC34229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33CDF2BE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7EE62050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842111" w:rsidRPr="000D3170" w14:paraId="24D94299" w14:textId="77777777" w:rsidTr="004B3DF9">
        <w:trPr>
          <w:trHeight w:val="6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0EA0E721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Celková cena</w:t>
            </w:r>
            <w:r>
              <w:rPr>
                <w:rFonts w:cs="Arial"/>
                <w:color w:val="000000"/>
                <w:szCs w:val="22"/>
              </w:rPr>
              <w:t xml:space="preserve"> k hodnocení</w:t>
            </w:r>
            <w:r w:rsidRPr="000D3170">
              <w:rPr>
                <w:rFonts w:cs="Arial"/>
                <w:color w:val="000000"/>
                <w:szCs w:val="22"/>
              </w:rPr>
              <w:t xml:space="preserve"> A1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14:paraId="4DCF9688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2FCECC6E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2B855674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35526659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352D45BD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19E6A7AE" w14:textId="77777777" w:rsidTr="004B3DF9">
        <w:trPr>
          <w:trHeight w:val="30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3DDCA061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A</w:t>
            </w:r>
            <w:r>
              <w:rPr>
                <w:rFonts w:cs="Arial"/>
                <w:color w:val="000000"/>
                <w:szCs w:val="22"/>
              </w:rPr>
              <w:t>2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540176F0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573CBCE3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5027394A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0BCDAA25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6C05143F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842111" w:rsidRPr="000D3170" w14:paraId="6D958842" w14:textId="77777777" w:rsidTr="004B3DF9">
        <w:trPr>
          <w:trHeight w:val="30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40BB7C2D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235244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7397AC80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½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1CC1A8C2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4C73D080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121296EB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6E3475BB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842111" w:rsidRPr="000D3170" w14:paraId="4CE2F557" w14:textId="77777777" w:rsidTr="004B3DF9">
        <w:trPr>
          <w:trHeight w:val="30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1C993999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235244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3D437288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¼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5F8D9DFA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56F2601A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2B5DAEF2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440D4A2A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842111" w:rsidRPr="000D3170" w14:paraId="062E5F1E" w14:textId="77777777" w:rsidTr="004B3DF9">
        <w:trPr>
          <w:trHeight w:val="300"/>
        </w:trPr>
        <w:tc>
          <w:tcPr>
            <w:tcW w:w="1608" w:type="dxa"/>
            <w:shd w:val="clear" w:color="auto" w:fill="DBE5F1" w:themeFill="accent1" w:themeFillTint="33"/>
            <w:vAlign w:val="center"/>
            <w:hideMark/>
          </w:tcPr>
          <w:p w14:paraId="39EADA68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235244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01C98C6B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1/8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2C1CA709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6240C6A8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6A120953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50FC9D60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842111" w:rsidRPr="000D3170" w14:paraId="36CDAB8E" w14:textId="77777777" w:rsidTr="004B3DF9">
        <w:trPr>
          <w:trHeight w:val="300"/>
        </w:trPr>
        <w:tc>
          <w:tcPr>
            <w:tcW w:w="1608" w:type="dxa"/>
            <w:shd w:val="clear" w:color="000000" w:fill="C6D9F1"/>
            <w:vAlign w:val="center"/>
            <w:hideMark/>
          </w:tcPr>
          <w:p w14:paraId="3C03C350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235244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77689D7D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036EC4EB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4B850C44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4A345C94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55D0655E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842111" w:rsidRPr="000D3170" w14:paraId="1A316D6A" w14:textId="77777777" w:rsidTr="004B3DF9">
        <w:trPr>
          <w:trHeight w:val="300"/>
        </w:trPr>
        <w:tc>
          <w:tcPr>
            <w:tcW w:w="1608" w:type="dxa"/>
            <w:shd w:val="clear" w:color="000000" w:fill="C6D9F1"/>
            <w:vAlign w:val="center"/>
            <w:hideMark/>
          </w:tcPr>
          <w:p w14:paraId="0B3B295A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235244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77AE0F19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½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6B863521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16B1275B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253F84FC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10DD707F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842111" w:rsidRPr="000D3170" w14:paraId="43CF61AE" w14:textId="77777777" w:rsidTr="004B3DF9">
        <w:trPr>
          <w:trHeight w:val="300"/>
        </w:trPr>
        <w:tc>
          <w:tcPr>
            <w:tcW w:w="1608" w:type="dxa"/>
            <w:shd w:val="clear" w:color="auto" w:fill="C6D9F1" w:themeFill="text2" w:themeFillTint="33"/>
            <w:vAlign w:val="center"/>
            <w:hideMark/>
          </w:tcPr>
          <w:p w14:paraId="753F349A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235244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14D1E186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¼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52C5829B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7E306599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21B69100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73E56E8F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842111" w:rsidRPr="000D3170" w14:paraId="77125D8B" w14:textId="77777777" w:rsidTr="004B3DF9">
        <w:trPr>
          <w:trHeight w:val="300"/>
        </w:trPr>
        <w:tc>
          <w:tcPr>
            <w:tcW w:w="1608" w:type="dxa"/>
            <w:shd w:val="clear" w:color="auto" w:fill="C6D9F1" w:themeFill="text2" w:themeFillTint="33"/>
            <w:vAlign w:val="center"/>
            <w:hideMark/>
          </w:tcPr>
          <w:p w14:paraId="05E32243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235244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75A613D7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1/8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7F542573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5A2DA0D7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23803FE2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0A1F8A89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842111" w:rsidRPr="000D3170" w14:paraId="3CC37E14" w14:textId="77777777" w:rsidTr="004B3DF9">
        <w:trPr>
          <w:trHeight w:val="300"/>
        </w:trPr>
        <w:tc>
          <w:tcPr>
            <w:tcW w:w="1608" w:type="dxa"/>
            <w:shd w:val="clear" w:color="auto" w:fill="DBE5F1" w:themeFill="accent1" w:themeFillTint="33"/>
            <w:vAlign w:val="center"/>
            <w:hideMark/>
          </w:tcPr>
          <w:p w14:paraId="169B8B0B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235244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6831EE0D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</w:t>
            </w: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5E864662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6046F963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1DDA385D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57B102C1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63EE1558" w14:textId="77777777" w:rsidTr="004B3DF9">
        <w:trPr>
          <w:trHeight w:val="300"/>
        </w:trPr>
        <w:tc>
          <w:tcPr>
            <w:tcW w:w="1608" w:type="dxa"/>
            <w:shd w:val="clear" w:color="auto" w:fill="DBE5F1" w:themeFill="accent1" w:themeFillTint="33"/>
            <w:vAlign w:val="center"/>
            <w:hideMark/>
          </w:tcPr>
          <w:p w14:paraId="32C8A88C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235244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56F6D02F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½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559D864C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1735E8AE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0A2C113D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579E0336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556192AB" w14:textId="77777777" w:rsidTr="004B3DF9">
        <w:trPr>
          <w:trHeight w:val="300"/>
        </w:trPr>
        <w:tc>
          <w:tcPr>
            <w:tcW w:w="1608" w:type="dxa"/>
            <w:shd w:val="clear" w:color="auto" w:fill="DBE5F1" w:themeFill="accent1" w:themeFillTint="33"/>
            <w:vAlign w:val="center"/>
            <w:hideMark/>
          </w:tcPr>
          <w:p w14:paraId="3FB5ABEF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235244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3791B6EF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¼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6C23B0C2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3040FCB0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482AA94E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27ADE61C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39F88A30" w14:textId="77777777" w:rsidTr="004B3DF9">
        <w:trPr>
          <w:trHeight w:val="315"/>
        </w:trPr>
        <w:tc>
          <w:tcPr>
            <w:tcW w:w="1608" w:type="dxa"/>
            <w:shd w:val="clear" w:color="auto" w:fill="DBE5F1" w:themeFill="accent1" w:themeFillTint="33"/>
            <w:vAlign w:val="center"/>
            <w:hideMark/>
          </w:tcPr>
          <w:p w14:paraId="1B448370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235244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2E7326F2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</w:t>
            </w:r>
            <w:r>
              <w:rPr>
                <w:rFonts w:cs="Arial"/>
                <w:color w:val="000000"/>
                <w:szCs w:val="22"/>
              </w:rPr>
              <w:t>8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12A9E1CA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1A47CDFD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4FB620F3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191AF368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42E2AA0C" w14:textId="77777777" w:rsidTr="004B3DF9">
        <w:trPr>
          <w:trHeight w:val="315"/>
        </w:trPr>
        <w:tc>
          <w:tcPr>
            <w:tcW w:w="1608" w:type="dxa"/>
            <w:shd w:val="clear" w:color="000000" w:fill="C6D9F1"/>
            <w:vAlign w:val="center"/>
          </w:tcPr>
          <w:p w14:paraId="0EDA3021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235244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6375098C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</w:t>
            </w: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1BFC3C78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36A87DB1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78EACEAE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6307F22E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842111" w:rsidRPr="000D3170" w14:paraId="04B750BB" w14:textId="77777777" w:rsidTr="004B3DF9">
        <w:trPr>
          <w:trHeight w:val="315"/>
        </w:trPr>
        <w:tc>
          <w:tcPr>
            <w:tcW w:w="1608" w:type="dxa"/>
            <w:shd w:val="clear" w:color="000000" w:fill="C6D9F1"/>
            <w:vAlign w:val="center"/>
          </w:tcPr>
          <w:p w14:paraId="0CA27850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235244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4FEE4265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½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0275F26A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01E17832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41CCC5AC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67C8281A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842111" w:rsidRPr="000D3170" w14:paraId="132FA9C8" w14:textId="77777777" w:rsidTr="004B3DF9">
        <w:trPr>
          <w:trHeight w:val="315"/>
        </w:trPr>
        <w:tc>
          <w:tcPr>
            <w:tcW w:w="1608" w:type="dxa"/>
            <w:shd w:val="clear" w:color="000000" w:fill="C6D9F1"/>
            <w:vAlign w:val="center"/>
          </w:tcPr>
          <w:p w14:paraId="07A0BCE6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235244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3C7B886A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¼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6A2D2192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606DE0CA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72557DCC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54C7E1D6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842111" w:rsidRPr="000D3170" w14:paraId="7A59CB65" w14:textId="77777777" w:rsidTr="004B3DF9">
        <w:trPr>
          <w:trHeight w:val="315"/>
        </w:trPr>
        <w:tc>
          <w:tcPr>
            <w:tcW w:w="1608" w:type="dxa"/>
            <w:shd w:val="clear" w:color="000000" w:fill="C6D9F1"/>
            <w:vAlign w:val="center"/>
          </w:tcPr>
          <w:p w14:paraId="26912BBC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235244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2A47891D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</w:t>
            </w:r>
            <w:r>
              <w:rPr>
                <w:rFonts w:cs="Arial"/>
                <w:color w:val="000000"/>
                <w:szCs w:val="22"/>
              </w:rPr>
              <w:t>8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1563F1C2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363E593F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10F2A174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47289144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842111" w:rsidRPr="000D3170" w14:paraId="1DA904BF" w14:textId="77777777" w:rsidTr="004B3DF9">
        <w:trPr>
          <w:trHeight w:val="570"/>
        </w:trPr>
        <w:tc>
          <w:tcPr>
            <w:tcW w:w="1608" w:type="dxa"/>
            <w:shd w:val="clear" w:color="000000" w:fill="C6D9F1"/>
            <w:vAlign w:val="center"/>
            <w:hideMark/>
          </w:tcPr>
          <w:p w14:paraId="61DCDEE5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lastRenderedPageBreak/>
              <w:t xml:space="preserve">Celková cena </w:t>
            </w:r>
            <w:r>
              <w:rPr>
                <w:rFonts w:cs="Arial"/>
                <w:color w:val="000000"/>
                <w:szCs w:val="22"/>
              </w:rPr>
              <w:t xml:space="preserve">k hodnocení </w:t>
            </w:r>
            <w:r w:rsidRPr="000D3170">
              <w:rPr>
                <w:rFonts w:cs="Arial"/>
                <w:color w:val="000000"/>
                <w:szCs w:val="22"/>
              </w:rPr>
              <w:t>A2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715FE51C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06E54EEC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26116F01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05DC46D8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6E9678E6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5AECB95C" w14:textId="77777777" w:rsidTr="004B3DF9">
        <w:trPr>
          <w:trHeight w:val="30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7827CA28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A3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29835845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</w:t>
            </w: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2EDE0CBC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179B4E95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3C226C24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0F9B7BE5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5BF40596" w14:textId="77777777" w:rsidTr="004B3DF9">
        <w:trPr>
          <w:trHeight w:val="30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468FEEF7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A3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1ACF4CD4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½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1DC3255A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627CBA58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6605BB33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04EB8FB0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2842FBF3" w14:textId="77777777" w:rsidTr="004B3DF9">
        <w:trPr>
          <w:trHeight w:val="30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3B87439A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A3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4F394B4D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¼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640AB970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0A78F02E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5CA2DD2A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6F0B86E5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3202F962" w14:textId="77777777" w:rsidTr="004B3DF9">
        <w:trPr>
          <w:trHeight w:val="300"/>
        </w:trPr>
        <w:tc>
          <w:tcPr>
            <w:tcW w:w="1608" w:type="dxa"/>
            <w:shd w:val="clear" w:color="000000" w:fill="DCE6F1"/>
            <w:vAlign w:val="center"/>
          </w:tcPr>
          <w:p w14:paraId="2CC85D63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A3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1DB37D14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</w:t>
            </w:r>
            <w:r>
              <w:rPr>
                <w:rFonts w:cs="Arial"/>
                <w:color w:val="000000"/>
                <w:szCs w:val="22"/>
              </w:rPr>
              <w:t>8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09D22124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5D4E1062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16D7632F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6004C4E9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842111" w:rsidRPr="000D3170" w14:paraId="7D98EEA7" w14:textId="77777777" w:rsidTr="004B3DF9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3725FD2B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Celková cena </w:t>
            </w:r>
            <w:r>
              <w:rPr>
                <w:rFonts w:cs="Arial"/>
                <w:color w:val="000000"/>
                <w:szCs w:val="22"/>
              </w:rPr>
              <w:t xml:space="preserve">k hodnocení </w:t>
            </w:r>
            <w:r w:rsidRPr="000D3170">
              <w:rPr>
                <w:rFonts w:cs="Arial"/>
                <w:color w:val="000000"/>
                <w:szCs w:val="22"/>
              </w:rPr>
              <w:t>A3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476E28EC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6824B874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63C5285C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1DAA32AE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25670E36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1A0D69BC" w14:textId="77777777" w:rsidTr="004B3DF9">
        <w:trPr>
          <w:trHeight w:val="30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6F086FFB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B4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31BCDF01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35C3F5B7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39B64AD8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21620063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47B5871E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3736B8C2" w14:textId="77777777" w:rsidTr="004B3DF9">
        <w:trPr>
          <w:trHeight w:val="315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0F9E10FD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B4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3DFE7C86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66FBE683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68C71484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386AFF7E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7BD8620E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29390804" w14:textId="77777777" w:rsidTr="004B3DF9">
        <w:trPr>
          <w:trHeight w:val="57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495AC61D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B4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3A6F25FF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55116AD9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183CDE0D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721F5CAE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383375C0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195F4DE8" w14:textId="77777777" w:rsidTr="004B3DF9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0BF53CF3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B4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5A2FF24B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7C6F140A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4C60B9F2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35CA4B90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2CC19434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3F4D5E84" w14:textId="77777777" w:rsidTr="004B3DF9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783C8DE7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B4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461CC1D7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584536BC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7251BE22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44F81783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7CAACB7C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73AB611E" w14:textId="77777777" w:rsidTr="004B3DF9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162FBB35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B4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402D9E25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3118CCA1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1F6F1881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040BC271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522F17A8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605CAE5B" w14:textId="77777777" w:rsidTr="004B3DF9">
        <w:trPr>
          <w:trHeight w:val="30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10B9BAFB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B4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4046E50F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7ACE3AED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54B78511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1F78B777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75232559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0F247C83" w14:textId="77777777" w:rsidTr="004B3DF9">
        <w:trPr>
          <w:trHeight w:val="30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5E99CFF8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B4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4DCC410C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2FE84F0A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7E2CF8C3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1E5051A5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0A58E3B6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1968B8A7" w14:textId="77777777" w:rsidTr="004B3DF9">
        <w:trPr>
          <w:trHeight w:val="30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05C95455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B4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17B4F0D6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1387FED0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63472676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3B9B5FD9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52B8DFA6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29B9950E" w14:textId="77777777" w:rsidTr="004B3DF9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61808DDF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B4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1BCF8E7D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049A0929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245E22C4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4A688DDF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28178798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7CF78C3D" w14:textId="77777777" w:rsidTr="004B3DF9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4F9814D3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B4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1863BB38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451221A5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63A189A9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472B069D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58A9964A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79077D5B" w14:textId="77777777" w:rsidTr="004B3DF9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3FCC0DED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B4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123F0A0D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17715D1B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730D9A1D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6BDE4B69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49FFE52B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4D7E6DFA" w14:textId="77777777" w:rsidTr="004B3DF9">
        <w:trPr>
          <w:trHeight w:val="30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2F610AFD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B4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38EF5A5C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516A5C14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785B513D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62489987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1636C05D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037DE71D" w14:textId="77777777" w:rsidTr="004B3DF9">
        <w:trPr>
          <w:trHeight w:val="30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064DE086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B4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74AB19D7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630B50E7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442B9B3D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57EF4D86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127DE9C5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25C6CE5A" w14:textId="77777777" w:rsidTr="004B3DF9">
        <w:trPr>
          <w:trHeight w:val="30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1017EE06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B4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01130F49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533E1259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0F52CE55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76C24454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15C4463A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14CAD333" w14:textId="77777777" w:rsidTr="004B3DF9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56E71DC6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B4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7B6E0EEA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483F2CFB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3AAD6A55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29D50DDB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6D814F44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678E25C9" w14:textId="77777777" w:rsidTr="004B3DF9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441509CB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B4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76258869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18EF11EB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268F1BE5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5B2DEA85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0B8AD15A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6A30A7F3" w14:textId="77777777" w:rsidTr="004B3DF9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534C83C8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B4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396881D9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794A34C6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2ED7930E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1F315522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429BB30C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5397D6F9" w14:textId="77777777" w:rsidTr="004B3DF9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67A81840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Celková cena </w:t>
            </w:r>
            <w:r>
              <w:rPr>
                <w:rFonts w:cs="Arial"/>
                <w:color w:val="000000"/>
                <w:szCs w:val="22"/>
              </w:rPr>
              <w:t xml:space="preserve">k hodnocení </w:t>
            </w:r>
            <w:r w:rsidRPr="000D3170">
              <w:rPr>
                <w:rFonts w:cs="Arial"/>
                <w:color w:val="000000"/>
                <w:szCs w:val="22"/>
              </w:rPr>
              <w:t>B4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36B73C92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2E9B8767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1FA65682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4B5175C5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0F1FD76B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7B8F1C56" w14:textId="77777777" w:rsidTr="004B3DF9">
        <w:trPr>
          <w:trHeight w:val="30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031EE3A8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B5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5310454C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323F6754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456BCF84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5404D82A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58E59B99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18D4F819" w14:textId="77777777" w:rsidTr="004B3DF9">
        <w:trPr>
          <w:trHeight w:val="30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3C3F14B1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B5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5B09911B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1910AB9A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2F93F0EA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598DFCCD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37281C5D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383CDDDD" w14:textId="77777777" w:rsidTr="004B3DF9">
        <w:trPr>
          <w:trHeight w:val="63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3D3EA888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B5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27D42DE4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11F15E6B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73BFF97F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26D37A0B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19FDCA0C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43EDC4F8" w14:textId="77777777" w:rsidTr="004B3DF9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12184745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B5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4872EFB1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7C623A08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5F5931DA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7BDA563A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022AEDB4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55D80840" w14:textId="77777777" w:rsidTr="004B3DF9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13AA28E1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B5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01EEEE7F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46403ECD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29B60EF3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48684DE7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648177A6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4D6AF3D5" w14:textId="77777777" w:rsidTr="004B3DF9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5BC15D22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B5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241ED20C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4D6CD107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629BDBFF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1053B967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76FC703E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5F88BFE4" w14:textId="77777777" w:rsidTr="004B3DF9">
        <w:trPr>
          <w:trHeight w:val="300"/>
        </w:trPr>
        <w:tc>
          <w:tcPr>
            <w:tcW w:w="1608" w:type="dxa"/>
            <w:shd w:val="clear" w:color="auto" w:fill="DBE5F1"/>
            <w:vAlign w:val="center"/>
          </w:tcPr>
          <w:p w14:paraId="1B190F38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B5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2B698CD8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0B4D0879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254AC0CE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3FD3772D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2E8FD91B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842111" w:rsidRPr="000D3170" w14:paraId="57A2A00B" w14:textId="77777777" w:rsidTr="004B3DF9">
        <w:trPr>
          <w:trHeight w:val="300"/>
        </w:trPr>
        <w:tc>
          <w:tcPr>
            <w:tcW w:w="1608" w:type="dxa"/>
            <w:shd w:val="clear" w:color="auto" w:fill="DBE5F1"/>
            <w:vAlign w:val="center"/>
          </w:tcPr>
          <w:p w14:paraId="1C367AED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B5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71169B8E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0B5A7F0A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29C85E34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06D2B3E1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5C4B810C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842111" w:rsidRPr="000D3170" w14:paraId="57D4BCFC" w14:textId="77777777" w:rsidTr="004B3DF9">
        <w:trPr>
          <w:trHeight w:val="300"/>
        </w:trPr>
        <w:tc>
          <w:tcPr>
            <w:tcW w:w="1608" w:type="dxa"/>
            <w:shd w:val="clear" w:color="auto" w:fill="DBE5F1"/>
            <w:vAlign w:val="center"/>
          </w:tcPr>
          <w:p w14:paraId="14E2BB69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B5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593C76D2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7FA741A8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4E8ED566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589D7E33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2CFF43B2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842111" w:rsidRPr="000D3170" w14:paraId="67ADFF5C" w14:textId="77777777" w:rsidTr="004B3DF9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1762E7AA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Celková cena</w:t>
            </w:r>
            <w:r>
              <w:rPr>
                <w:rFonts w:cs="Arial"/>
                <w:color w:val="000000"/>
                <w:szCs w:val="22"/>
              </w:rPr>
              <w:t xml:space="preserve"> k hodnocení</w:t>
            </w:r>
            <w:r w:rsidRPr="000D3170">
              <w:rPr>
                <w:rFonts w:cs="Arial"/>
                <w:color w:val="000000"/>
                <w:szCs w:val="22"/>
              </w:rPr>
              <w:t xml:space="preserve"> B5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485E2F9C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60555F1E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462EEDDF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1168540A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6A6CB6CE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4231F5D8" w14:textId="77777777" w:rsidTr="004B3DF9">
        <w:trPr>
          <w:trHeight w:val="300"/>
        </w:trPr>
        <w:tc>
          <w:tcPr>
            <w:tcW w:w="1608" w:type="dxa"/>
            <w:shd w:val="clear" w:color="auto" w:fill="auto"/>
            <w:vAlign w:val="center"/>
            <w:hideMark/>
          </w:tcPr>
          <w:p w14:paraId="192A564C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083D6E57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37BEB315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29E8FE4D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6A70A95C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7F1E2302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27D2B48B" w14:textId="77777777" w:rsidTr="004B3DF9">
        <w:trPr>
          <w:trHeight w:val="300"/>
        </w:trPr>
        <w:tc>
          <w:tcPr>
            <w:tcW w:w="1608" w:type="dxa"/>
            <w:shd w:val="clear" w:color="auto" w:fill="auto"/>
            <w:vAlign w:val="center"/>
          </w:tcPr>
          <w:p w14:paraId="11B12B86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174" w:type="dxa"/>
            <w:shd w:val="clear" w:color="auto" w:fill="auto"/>
            <w:vAlign w:val="center"/>
          </w:tcPr>
          <w:p w14:paraId="54DF752B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1B9EC306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34AC6CD6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55D8154C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5DB5F05B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842111" w:rsidRPr="000D3170" w14:paraId="52D23C6E" w14:textId="77777777" w:rsidTr="004B3DF9">
        <w:trPr>
          <w:trHeight w:val="300"/>
        </w:trPr>
        <w:tc>
          <w:tcPr>
            <w:tcW w:w="1608" w:type="dxa"/>
            <w:shd w:val="clear" w:color="000000" w:fill="DCE6F1"/>
            <w:vAlign w:val="center"/>
          </w:tcPr>
          <w:p w14:paraId="5964F809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 xml:space="preserve">B6 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118C4C50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4E5840C6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2AB9D01C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35719664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61A35A76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842111" w:rsidRPr="000D3170" w14:paraId="1B35627D" w14:textId="77777777" w:rsidTr="004B3DF9">
        <w:trPr>
          <w:trHeight w:val="315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66652073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509AC979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5D2FFDCC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152868F5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4A4F3D6B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5CF41779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5AA6A025" w14:textId="77777777" w:rsidTr="004B3DF9">
        <w:trPr>
          <w:trHeight w:val="314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6A100D9B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04E6D5FE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26AC2D38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364F7CCF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2273E545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532F5A43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2617881B" w14:textId="77777777" w:rsidTr="004B3DF9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455A832F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3C677073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6751C577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47115054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7E438825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7FCAE747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2433E34B" w14:textId="77777777" w:rsidTr="004B3DF9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6FCD2A47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2CDBE805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0B60D5F8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1CFD4FE1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3CEE3AD6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1A540441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0D8CB283" w14:textId="77777777" w:rsidTr="004B3DF9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75A37821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1B44798F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2CF82842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472D467D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2EF6136F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315463FD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4360719D" w14:textId="77777777" w:rsidTr="004B3DF9">
        <w:trPr>
          <w:trHeight w:val="30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69A8F7A5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12316DA7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0D486B0D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2E3F7ADC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5459190C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7922B401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7FE3DB37" w14:textId="77777777" w:rsidTr="004B3DF9">
        <w:trPr>
          <w:trHeight w:val="30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65F37990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488B67DF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271CB8B2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13E6409C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03496024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30F9F2C9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4EAD799F" w14:textId="77777777" w:rsidTr="004B3DF9">
        <w:trPr>
          <w:trHeight w:val="30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635DC7C9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1FC65F22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183C7186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61DBD0CF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48E678B4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4CB1739F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714085E2" w14:textId="77777777" w:rsidTr="004B3DF9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701FA0F3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086E8277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128FD032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3232D426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6301824E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4BF0D5A2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39FAD4EF" w14:textId="77777777" w:rsidTr="004B3DF9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535D2DBB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38B037E0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5B5C5727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008857A7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0997450A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0B4039EC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416876D4" w14:textId="77777777" w:rsidTr="004B3DF9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66C7ADE0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156652D4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11844A70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1B285FBD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76EDA036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15282D8F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0DD96F1E" w14:textId="77777777" w:rsidTr="004B3DF9">
        <w:trPr>
          <w:trHeight w:val="300"/>
        </w:trPr>
        <w:tc>
          <w:tcPr>
            <w:tcW w:w="1608" w:type="dxa"/>
            <w:shd w:val="clear" w:color="auto" w:fill="DBE5F1"/>
            <w:vAlign w:val="center"/>
          </w:tcPr>
          <w:p w14:paraId="5FA37F7A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1E5E4AB5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2264BE00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0DD9BAFA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74E6CC67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553C857A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842111" w:rsidRPr="000D3170" w14:paraId="6781CCEB" w14:textId="77777777" w:rsidTr="004B3DF9">
        <w:trPr>
          <w:trHeight w:val="300"/>
        </w:trPr>
        <w:tc>
          <w:tcPr>
            <w:tcW w:w="1608" w:type="dxa"/>
            <w:shd w:val="clear" w:color="auto" w:fill="DBE5F1"/>
            <w:vAlign w:val="center"/>
          </w:tcPr>
          <w:p w14:paraId="6988848C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3551E6F8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22169874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57E3643E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49899103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3D8D0EE9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842111" w:rsidRPr="000D3170" w14:paraId="753A6AB2" w14:textId="77777777" w:rsidTr="004B3DF9">
        <w:trPr>
          <w:trHeight w:val="300"/>
        </w:trPr>
        <w:tc>
          <w:tcPr>
            <w:tcW w:w="1608" w:type="dxa"/>
            <w:shd w:val="clear" w:color="auto" w:fill="DBE5F1"/>
            <w:vAlign w:val="center"/>
          </w:tcPr>
          <w:p w14:paraId="799F5020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6FD1C605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5DA6AB52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5E074C38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5903DB9B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040CAC4B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842111" w:rsidRPr="000D3170" w14:paraId="5A873590" w14:textId="77777777" w:rsidTr="004B3DF9">
        <w:trPr>
          <w:trHeight w:val="300"/>
        </w:trPr>
        <w:tc>
          <w:tcPr>
            <w:tcW w:w="1608" w:type="dxa"/>
            <w:shd w:val="clear" w:color="000000" w:fill="C5D9F1"/>
            <w:vAlign w:val="center"/>
          </w:tcPr>
          <w:p w14:paraId="5D1C2A5F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1C925428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34B34D9C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5DB533A9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0B8BBA02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0A6B8984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842111" w:rsidRPr="000D3170" w14:paraId="55097694" w14:textId="77777777" w:rsidTr="004B3DF9">
        <w:trPr>
          <w:trHeight w:val="300"/>
        </w:trPr>
        <w:tc>
          <w:tcPr>
            <w:tcW w:w="1608" w:type="dxa"/>
            <w:shd w:val="clear" w:color="000000" w:fill="C5D9F1"/>
            <w:vAlign w:val="center"/>
          </w:tcPr>
          <w:p w14:paraId="101EC063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06C75F19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29980059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47522DFF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36BB7D68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51C6DC97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842111" w:rsidRPr="000D3170" w14:paraId="3E61BBC8" w14:textId="77777777" w:rsidTr="004B3DF9">
        <w:trPr>
          <w:trHeight w:val="300"/>
        </w:trPr>
        <w:tc>
          <w:tcPr>
            <w:tcW w:w="1608" w:type="dxa"/>
            <w:shd w:val="clear" w:color="000000" w:fill="C5D9F1"/>
            <w:vAlign w:val="center"/>
          </w:tcPr>
          <w:p w14:paraId="6716F0EB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76254973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14:paraId="0F7FB811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582" w:type="dxa"/>
            <w:shd w:val="clear" w:color="auto" w:fill="auto"/>
            <w:noWrap/>
            <w:vAlign w:val="center"/>
          </w:tcPr>
          <w:p w14:paraId="31C51E3F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972" w:type="dxa"/>
            <w:shd w:val="clear" w:color="auto" w:fill="auto"/>
            <w:noWrap/>
            <w:vAlign w:val="center"/>
          </w:tcPr>
          <w:p w14:paraId="722627F5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  <w:tc>
          <w:tcPr>
            <w:tcW w:w="1273" w:type="dxa"/>
            <w:shd w:val="clear" w:color="auto" w:fill="auto"/>
            <w:noWrap/>
            <w:vAlign w:val="center"/>
          </w:tcPr>
          <w:p w14:paraId="3CD7D060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</w:p>
        </w:tc>
      </w:tr>
      <w:tr w:rsidR="00842111" w:rsidRPr="000D3170" w14:paraId="13646934" w14:textId="77777777" w:rsidTr="004B3DF9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466DB761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Celková cena </w:t>
            </w:r>
            <w:r>
              <w:rPr>
                <w:rFonts w:cs="Arial"/>
                <w:color w:val="000000"/>
                <w:szCs w:val="22"/>
              </w:rPr>
              <w:t xml:space="preserve">k hodnocení </w:t>
            </w:r>
            <w:r w:rsidRPr="000D3170">
              <w:rPr>
                <w:rFonts w:cs="Arial"/>
                <w:color w:val="000000"/>
                <w:szCs w:val="22"/>
              </w:rPr>
              <w:t>B6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7A20E844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5B7B6559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27EBEFDC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215D8D4F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1D02E6FE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4E489D44" w14:textId="77777777" w:rsidTr="004B3DF9">
        <w:trPr>
          <w:trHeight w:val="30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0E24BBF2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B7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324AF467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008EE3D2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04C69EF3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52CC7179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0829FFD7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49643F8E" w14:textId="77777777" w:rsidTr="004B3DF9">
        <w:trPr>
          <w:trHeight w:val="315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52C62274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B7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1624936F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1438D441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63338DAA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4BCE9A9C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500E2312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15553070" w14:textId="77777777" w:rsidTr="004B3DF9">
        <w:trPr>
          <w:trHeight w:val="585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25E71882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B7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2DA3F89D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06855A28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44E07012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71383D93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159F24D8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2170B080" w14:textId="77777777" w:rsidTr="004B3DF9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002FF47C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B7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4AC2EA93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32ADE5B7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54527D50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7B9E4C1D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02DADD84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1EB4CA1B" w14:textId="77777777" w:rsidTr="004B3DF9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7B2FE408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B7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774C0D53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3BA82443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3C83E29A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2A98F3A1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48C73E7B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16E39DF0" w14:textId="77777777" w:rsidTr="004B3DF9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18BA23FC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B7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38033A89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6EE97840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0DB73154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47EC2394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491DCA38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39FAF876" w14:textId="77777777" w:rsidTr="004B3DF9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352EC0A0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Celková cena </w:t>
            </w:r>
            <w:r>
              <w:rPr>
                <w:rFonts w:cs="Arial"/>
                <w:color w:val="000000"/>
                <w:szCs w:val="22"/>
              </w:rPr>
              <w:t xml:space="preserve">k hodnocení </w:t>
            </w:r>
            <w:r w:rsidRPr="000D3170">
              <w:rPr>
                <w:rFonts w:cs="Arial"/>
                <w:color w:val="000000"/>
                <w:szCs w:val="22"/>
              </w:rPr>
              <w:t>B7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5DA09C0E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758FAE6F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2423C100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0AAFED67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1A333813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5C88B71F" w14:textId="77777777" w:rsidTr="004B3DF9">
        <w:trPr>
          <w:trHeight w:val="30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6C1A8C40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B8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518354BB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36566FE9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2D101FA7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5E9B139F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7E4C9F50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3CA61A74" w14:textId="77777777" w:rsidTr="004B3DF9">
        <w:trPr>
          <w:trHeight w:val="315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03E6123B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B8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2C561F7A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7F024E14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167A4F67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6D44D8E3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05417EB2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200F7466" w14:textId="77777777" w:rsidTr="004B3DF9">
        <w:trPr>
          <w:trHeight w:val="660"/>
        </w:trPr>
        <w:tc>
          <w:tcPr>
            <w:tcW w:w="1608" w:type="dxa"/>
            <w:shd w:val="clear" w:color="000000" w:fill="DCE6F1"/>
            <w:vAlign w:val="center"/>
            <w:hideMark/>
          </w:tcPr>
          <w:p w14:paraId="4B5198ED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B8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14648C33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70633AAB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29CEB087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7956EF00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171BC98A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7922060D" w14:textId="77777777" w:rsidTr="004B3DF9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0BF1288D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B8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3DAD653E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4011C1F5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044AA3F5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3E809A36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66A8E9E6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3474FE87" w14:textId="77777777" w:rsidTr="004B3DF9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294F1756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B8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5A3F0666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1/2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3EE54DD2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7DE7582A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2F2E2C29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1960DFC3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67A1FD75" w14:textId="77777777" w:rsidTr="004B3DF9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07554DD9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B8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6E983846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 1/4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60B3C958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6C400ECE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7084ECDE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3680008D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  <w:tr w:rsidR="00842111" w:rsidRPr="000D3170" w14:paraId="52D13A6D" w14:textId="77777777" w:rsidTr="004B3DF9">
        <w:trPr>
          <w:trHeight w:val="300"/>
        </w:trPr>
        <w:tc>
          <w:tcPr>
            <w:tcW w:w="1608" w:type="dxa"/>
            <w:shd w:val="clear" w:color="000000" w:fill="C5D9F1"/>
            <w:vAlign w:val="center"/>
            <w:hideMark/>
          </w:tcPr>
          <w:p w14:paraId="4C856258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 xml:space="preserve">Celková cena </w:t>
            </w:r>
            <w:r>
              <w:rPr>
                <w:rFonts w:cs="Arial"/>
                <w:color w:val="000000"/>
                <w:szCs w:val="22"/>
              </w:rPr>
              <w:t xml:space="preserve">k hodnocení </w:t>
            </w:r>
            <w:r w:rsidRPr="000D3170">
              <w:rPr>
                <w:rFonts w:cs="Arial"/>
                <w:color w:val="000000"/>
                <w:szCs w:val="22"/>
              </w:rPr>
              <w:t>B8</w:t>
            </w:r>
          </w:p>
        </w:tc>
        <w:tc>
          <w:tcPr>
            <w:tcW w:w="1174" w:type="dxa"/>
            <w:shd w:val="clear" w:color="auto" w:fill="auto"/>
            <w:vAlign w:val="center"/>
            <w:hideMark/>
          </w:tcPr>
          <w:p w14:paraId="341AB8F0" w14:textId="77777777" w:rsidR="00842111" w:rsidRPr="000D3170" w:rsidRDefault="00842111" w:rsidP="004B3DF9">
            <w:pPr>
              <w:rPr>
                <w:rFonts w:cs="Arial"/>
                <w:color w:val="000000"/>
                <w:szCs w:val="22"/>
              </w:rPr>
            </w:pPr>
            <w:r w:rsidRPr="000D3170">
              <w:rPr>
                <w:rFonts w:cs="Arial"/>
                <w:color w:val="000000"/>
                <w:szCs w:val="22"/>
              </w:rPr>
              <w:t> 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0035A968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582" w:type="dxa"/>
            <w:shd w:val="clear" w:color="auto" w:fill="auto"/>
            <w:noWrap/>
            <w:vAlign w:val="center"/>
            <w:hideMark/>
          </w:tcPr>
          <w:p w14:paraId="25B0A292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  <w:hideMark/>
          </w:tcPr>
          <w:p w14:paraId="04597FD4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noWrap/>
            <w:vAlign w:val="center"/>
            <w:hideMark/>
          </w:tcPr>
          <w:p w14:paraId="7889A022" w14:textId="77777777" w:rsidR="00842111" w:rsidRPr="000D3170" w:rsidRDefault="00842111" w:rsidP="004B3DF9">
            <w:pPr>
              <w:rPr>
                <w:rFonts w:ascii="Calibri" w:hAnsi="Calibri"/>
                <w:color w:val="000000"/>
                <w:szCs w:val="22"/>
              </w:rPr>
            </w:pPr>
            <w:r w:rsidRPr="000D3170">
              <w:rPr>
                <w:rFonts w:ascii="Calibri" w:hAnsi="Calibri"/>
                <w:color w:val="000000"/>
                <w:szCs w:val="22"/>
              </w:rPr>
              <w:t> </w:t>
            </w:r>
          </w:p>
        </w:tc>
      </w:tr>
    </w:tbl>
    <w:p w14:paraId="3FBB4E06" w14:textId="77777777" w:rsidR="006D2F4A" w:rsidRDefault="003F0108"/>
    <w:sectPr w:rsidR="006D2F4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01B1F9" w14:textId="77777777" w:rsidR="00DA2A1F" w:rsidRDefault="00DA2A1F" w:rsidP="00DA2A1F">
      <w:r>
        <w:separator/>
      </w:r>
    </w:p>
  </w:endnote>
  <w:endnote w:type="continuationSeparator" w:id="0">
    <w:p w14:paraId="47C796AD" w14:textId="77777777" w:rsidR="00DA2A1F" w:rsidRDefault="00DA2A1F" w:rsidP="00DA2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71887805"/>
      <w:docPartObj>
        <w:docPartGallery w:val="Page Numbers (Bottom of Page)"/>
        <w:docPartUnique/>
      </w:docPartObj>
    </w:sdtPr>
    <w:sdtEndPr/>
    <w:sdtContent>
      <w:p w14:paraId="79F944CE" w14:textId="77777777" w:rsidR="00DA2A1F" w:rsidRDefault="00DA2A1F">
        <w:pPr>
          <w:pStyle w:val="Zpat"/>
          <w:jc w:val="center"/>
        </w:pPr>
        <w:r w:rsidRPr="00066A17">
          <w:rPr>
            <w:sz w:val="16"/>
            <w:szCs w:val="16"/>
          </w:rPr>
          <w:fldChar w:fldCharType="begin"/>
        </w:r>
        <w:r w:rsidRPr="00DA2A1F">
          <w:rPr>
            <w:sz w:val="16"/>
            <w:szCs w:val="16"/>
            <w:rPrChange w:id="0" w:author="Dagmar Tesinska" w:date="2021-07-23T11:16:00Z">
              <w:rPr/>
            </w:rPrChange>
          </w:rPr>
          <w:instrText>PAGE   \* MERGEFORMAT</w:instrText>
        </w:r>
        <w:r w:rsidRPr="00066A17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066A17">
          <w:rPr>
            <w:sz w:val="16"/>
            <w:szCs w:val="16"/>
          </w:rPr>
          <w:fldChar w:fldCharType="end"/>
        </w:r>
        <w:r w:rsidRPr="00066A17">
          <w:rPr>
            <w:sz w:val="16"/>
            <w:szCs w:val="16"/>
          </w:rPr>
          <w:t>/3</w:t>
        </w:r>
      </w:p>
    </w:sdtContent>
  </w:sdt>
  <w:p w14:paraId="6AD1846D" w14:textId="77777777" w:rsidR="00DA2A1F" w:rsidRDefault="00DA2A1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AD21A3" w14:textId="77777777" w:rsidR="00DA2A1F" w:rsidRDefault="00DA2A1F" w:rsidP="00DA2A1F">
      <w:r>
        <w:separator/>
      </w:r>
    </w:p>
  </w:footnote>
  <w:footnote w:type="continuationSeparator" w:id="0">
    <w:p w14:paraId="3959A4DA" w14:textId="77777777" w:rsidR="00DA2A1F" w:rsidRDefault="00DA2A1F" w:rsidP="00DA2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96F5D6" w14:textId="7E8F30C8" w:rsidR="00DA2A1F" w:rsidRDefault="00DA2A1F">
    <w:pPr>
      <w:pStyle w:val="Zhlav"/>
    </w:pPr>
    <w:r>
      <w:rPr>
        <w:rFonts w:cs="Arial"/>
        <w:sz w:val="18"/>
        <w:szCs w:val="18"/>
      </w:rPr>
      <w:tab/>
    </w:r>
    <w:r>
      <w:rPr>
        <w:rFonts w:cs="Arial"/>
        <w:sz w:val="18"/>
        <w:szCs w:val="18"/>
      </w:rPr>
      <w:tab/>
    </w:r>
    <w:r w:rsidRPr="00F04E83">
      <w:rPr>
        <w:rFonts w:cs="Arial"/>
        <w:sz w:val="18"/>
        <w:szCs w:val="18"/>
      </w:rPr>
      <w:t xml:space="preserve">Příloha č. </w:t>
    </w:r>
    <w:r>
      <w:rPr>
        <w:rFonts w:cs="Arial"/>
        <w:sz w:val="18"/>
        <w:szCs w:val="18"/>
      </w:rPr>
      <w:t>2</w:t>
    </w:r>
    <w:r w:rsidRPr="00F04E83">
      <w:rPr>
        <w:rFonts w:cs="Arial"/>
        <w:sz w:val="18"/>
        <w:szCs w:val="18"/>
      </w:rPr>
      <w:t xml:space="preserve"> </w:t>
    </w:r>
    <w:r>
      <w:rPr>
        <w:rFonts w:cs="Arial"/>
        <w:sz w:val="18"/>
        <w:szCs w:val="18"/>
      </w:rPr>
      <w:t xml:space="preserve">RD </w:t>
    </w:r>
    <w:r w:rsidR="00856EE4">
      <w:rPr>
        <w:rFonts w:cs="Arial"/>
        <w:sz w:val="18"/>
        <w:szCs w:val="18"/>
      </w:rPr>
      <w:t>pro část 1 VZ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111"/>
    <w:rsid w:val="00066A17"/>
    <w:rsid w:val="002C333B"/>
    <w:rsid w:val="002C46C5"/>
    <w:rsid w:val="003F0108"/>
    <w:rsid w:val="00842111"/>
    <w:rsid w:val="00856EE4"/>
    <w:rsid w:val="00CC0119"/>
    <w:rsid w:val="00DA2A1F"/>
    <w:rsid w:val="00ED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396A993"/>
  <w15:docId w15:val="{29C4B176-AC3B-44D1-B47F-E7AFCCEE2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42111"/>
    <w:pPr>
      <w:spacing w:after="0" w:line="240" w:lineRule="auto"/>
    </w:pPr>
    <w:rPr>
      <w:rFonts w:ascii="Arial" w:eastAsia="Times New Roman" w:hAnsi="Arial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2A1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A2A1F"/>
    <w:rPr>
      <w:rFonts w:ascii="Arial" w:eastAsia="Times New Roman" w:hAnsi="Arial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A2A1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2A1F"/>
    <w:rPr>
      <w:rFonts w:ascii="Arial" w:eastAsia="Times New Roman" w:hAnsi="Arial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2A1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2A1F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Kotrbata</dc:creator>
  <cp:lastModifiedBy>Dagmar Těšínská</cp:lastModifiedBy>
  <cp:revision>2</cp:revision>
  <dcterms:created xsi:type="dcterms:W3CDTF">2021-10-07T12:15:00Z</dcterms:created>
  <dcterms:modified xsi:type="dcterms:W3CDTF">2021-10-07T12:15:00Z</dcterms:modified>
</cp:coreProperties>
</file>