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293E" w:rsidRDefault="0063293E" w:rsidP="00773AAF">
      <w:pPr>
        <w:ind w:left="360" w:right="142"/>
        <w:jc w:val="right"/>
        <w:rPr>
          <w:rFonts w:ascii="Calibri" w:hAnsi="Calibri" w:cs="Calibri"/>
          <w:b/>
          <w:sz w:val="24"/>
          <w:szCs w:val="24"/>
        </w:rPr>
      </w:pPr>
    </w:p>
    <w:p w:rsidR="00773AAF" w:rsidRDefault="00773AAF" w:rsidP="00773AAF">
      <w:pPr>
        <w:ind w:left="360" w:right="142"/>
        <w:jc w:val="right"/>
        <w:rPr>
          <w:rFonts w:ascii="Calibri" w:hAnsi="Calibri" w:cs="Calibri"/>
          <w:b/>
          <w:sz w:val="24"/>
          <w:szCs w:val="24"/>
        </w:rPr>
      </w:pPr>
      <w:r w:rsidRPr="00E57DC9">
        <w:rPr>
          <w:rFonts w:ascii="Calibri" w:hAnsi="Calibri" w:cs="Calibri"/>
          <w:b/>
          <w:sz w:val="24"/>
          <w:szCs w:val="24"/>
        </w:rPr>
        <w:t xml:space="preserve">Příloha č. </w:t>
      </w:r>
      <w:r>
        <w:rPr>
          <w:rFonts w:ascii="Calibri" w:hAnsi="Calibri" w:cs="Calibri"/>
          <w:b/>
          <w:sz w:val="24"/>
          <w:szCs w:val="24"/>
        </w:rPr>
        <w:t>3</w:t>
      </w:r>
    </w:p>
    <w:p w:rsidR="009F0B09" w:rsidRDefault="009F0B09" w:rsidP="00773AAF">
      <w:pPr>
        <w:ind w:left="360" w:right="142"/>
        <w:jc w:val="right"/>
        <w:rPr>
          <w:rFonts w:ascii="Calibri" w:hAnsi="Calibri" w:cs="Calibri"/>
          <w:b/>
          <w:sz w:val="24"/>
          <w:szCs w:val="24"/>
        </w:rPr>
      </w:pPr>
    </w:p>
    <w:p w:rsidR="00612AC8" w:rsidRDefault="0028158E" w:rsidP="00612AC8">
      <w:p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4" w:color="auto"/>
        </w:pBdr>
        <w:shd w:val="clear" w:color="auto" w:fill="FFFFCC"/>
        <w:tabs>
          <w:tab w:val="left" w:pos="9214"/>
        </w:tabs>
        <w:ind w:left="284" w:right="-142"/>
        <w:jc w:val="center"/>
        <w:outlineLvl w:val="0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>ČESTNÉ PROHLÁŠENÍ</w:t>
      </w:r>
    </w:p>
    <w:p w:rsidR="0028158E" w:rsidRPr="00A71831" w:rsidRDefault="0028158E" w:rsidP="00612AC8">
      <w:p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4" w:color="auto"/>
        </w:pBdr>
        <w:shd w:val="clear" w:color="auto" w:fill="FFFFCC"/>
        <w:tabs>
          <w:tab w:val="left" w:pos="9214"/>
        </w:tabs>
        <w:ind w:left="284" w:right="-142"/>
        <w:jc w:val="center"/>
        <w:outlineLvl w:val="0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 xml:space="preserve">o splnění </w:t>
      </w:r>
      <w:r w:rsidR="00B60BCA">
        <w:rPr>
          <w:rFonts w:ascii="Calibri" w:hAnsi="Calibri" w:cs="Calibri"/>
          <w:b/>
          <w:sz w:val="32"/>
          <w:szCs w:val="32"/>
        </w:rPr>
        <w:t xml:space="preserve">základních a profesních </w:t>
      </w:r>
      <w:r>
        <w:rPr>
          <w:rFonts w:ascii="Calibri" w:hAnsi="Calibri" w:cs="Calibri"/>
          <w:b/>
          <w:sz w:val="32"/>
          <w:szCs w:val="32"/>
        </w:rPr>
        <w:t xml:space="preserve">kvalifikačních předpokladů </w:t>
      </w:r>
    </w:p>
    <w:p w:rsidR="00D65156" w:rsidRDefault="00D65156" w:rsidP="00EA2522">
      <w:pPr>
        <w:autoSpaceDE w:val="0"/>
        <w:autoSpaceDN w:val="0"/>
        <w:adjustRightInd w:val="0"/>
        <w:jc w:val="both"/>
        <w:rPr>
          <w:rFonts w:cs="Arial"/>
        </w:rPr>
      </w:pPr>
    </w:p>
    <w:p w:rsidR="00612AC8" w:rsidRDefault="00AB2E80" w:rsidP="00612AC8">
      <w:pPr>
        <w:tabs>
          <w:tab w:val="left" w:pos="9214"/>
        </w:tabs>
        <w:ind w:right="232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Název veřejné zakázky malého rozsahu:</w:t>
      </w:r>
    </w:p>
    <w:p w:rsidR="008C7568" w:rsidRPr="001F44FB" w:rsidRDefault="008C7568" w:rsidP="00612AC8">
      <w:pPr>
        <w:tabs>
          <w:tab w:val="left" w:pos="9214"/>
        </w:tabs>
        <w:ind w:right="232"/>
        <w:jc w:val="center"/>
        <w:rPr>
          <w:rFonts w:ascii="Calibri" w:hAnsi="Calibri" w:cs="Calibri"/>
          <w:b/>
          <w:sz w:val="24"/>
          <w:szCs w:val="24"/>
        </w:rPr>
      </w:pPr>
    </w:p>
    <w:p w:rsidR="00400784" w:rsidRPr="00400784" w:rsidRDefault="00400784" w:rsidP="00400784">
      <w:pPr>
        <w:tabs>
          <w:tab w:val="left" w:pos="3465"/>
        </w:tabs>
        <w:ind w:left="120" w:right="232"/>
        <w:jc w:val="center"/>
        <w:rPr>
          <w:rFonts w:asciiTheme="minorHAnsi" w:hAnsiTheme="minorHAnsi" w:cs="Arial"/>
          <w:b/>
          <w:sz w:val="32"/>
          <w:szCs w:val="32"/>
          <w:u w:val="single"/>
        </w:rPr>
      </w:pPr>
      <w:r w:rsidRPr="00400784">
        <w:rPr>
          <w:rFonts w:asciiTheme="minorHAnsi" w:hAnsiTheme="minorHAnsi" w:cs="Arial"/>
          <w:b/>
          <w:sz w:val="32"/>
          <w:szCs w:val="32"/>
          <w:u w:val="single"/>
        </w:rPr>
        <w:t xml:space="preserve">Zřízení parkoviště v ulici Na </w:t>
      </w:r>
      <w:proofErr w:type="spellStart"/>
      <w:r w:rsidRPr="00400784">
        <w:rPr>
          <w:rFonts w:asciiTheme="minorHAnsi" w:hAnsiTheme="minorHAnsi" w:cs="Arial"/>
          <w:b/>
          <w:sz w:val="32"/>
          <w:szCs w:val="32"/>
          <w:u w:val="single"/>
        </w:rPr>
        <w:t>Šarlejích</w:t>
      </w:r>
      <w:proofErr w:type="spellEnd"/>
      <w:r w:rsidRPr="00400784">
        <w:rPr>
          <w:rFonts w:asciiTheme="minorHAnsi" w:hAnsiTheme="minorHAnsi" w:cs="Arial"/>
          <w:b/>
          <w:sz w:val="32"/>
          <w:szCs w:val="32"/>
          <w:u w:val="single"/>
        </w:rPr>
        <w:t xml:space="preserve"> v Novém Bydžově</w:t>
      </w:r>
    </w:p>
    <w:p w:rsidR="00AB2E80" w:rsidRPr="00400784" w:rsidRDefault="00AB2E80" w:rsidP="00DF0E90">
      <w:pPr>
        <w:pStyle w:val="Textpsmene"/>
        <w:numPr>
          <w:ilvl w:val="0"/>
          <w:numId w:val="0"/>
        </w:numPr>
        <w:ind w:left="426" w:right="-2"/>
        <w:jc w:val="center"/>
        <w:rPr>
          <w:rFonts w:ascii="Calibri" w:hAnsi="Calibri" w:cs="Tahoma"/>
          <w:b/>
          <w:sz w:val="32"/>
          <w:szCs w:val="32"/>
          <w:u w:val="single"/>
        </w:rPr>
      </w:pPr>
    </w:p>
    <w:p w:rsidR="00D65156" w:rsidRPr="002D7E9B" w:rsidRDefault="00612AC8" w:rsidP="002D7E9B">
      <w:pPr>
        <w:pStyle w:val="Textpsmene"/>
        <w:numPr>
          <w:ilvl w:val="3"/>
          <w:numId w:val="11"/>
        </w:numPr>
        <w:tabs>
          <w:tab w:val="clear" w:pos="2880"/>
          <w:tab w:val="num" w:pos="426"/>
        </w:tabs>
        <w:ind w:left="426" w:right="-2" w:hanging="426"/>
        <w:rPr>
          <w:rFonts w:ascii="Calibri" w:hAnsi="Calibri" w:cs="Tahoma"/>
          <w:b/>
          <w:sz w:val="22"/>
          <w:szCs w:val="22"/>
        </w:rPr>
      </w:pPr>
      <w:r w:rsidRPr="00913908">
        <w:rPr>
          <w:rFonts w:ascii="Calibri" w:hAnsi="Calibri" w:cs="Tahoma"/>
          <w:b/>
          <w:sz w:val="22"/>
          <w:szCs w:val="22"/>
        </w:rPr>
        <w:t xml:space="preserve">Prohlašuji místopřísežně, že jako uchazeč o předmětnou veřejnou zakázku </w:t>
      </w:r>
      <w:r w:rsidRPr="007F02AE">
        <w:rPr>
          <w:rFonts w:ascii="Calibri" w:hAnsi="Calibri" w:cs="Tahoma"/>
          <w:b/>
          <w:sz w:val="22"/>
          <w:szCs w:val="22"/>
          <w:u w:val="single"/>
        </w:rPr>
        <w:t>splňuji z</w:t>
      </w:r>
      <w:r w:rsidRPr="007F02AE">
        <w:rPr>
          <w:rFonts w:ascii="Calibri" w:hAnsi="Calibri" w:cs="Calibri"/>
          <w:b/>
          <w:sz w:val="22"/>
          <w:szCs w:val="22"/>
          <w:u w:val="single"/>
        </w:rPr>
        <w:t>ákladní kvalifikační předpoklady</w:t>
      </w:r>
      <w:r w:rsidRPr="00913908">
        <w:rPr>
          <w:rFonts w:ascii="Calibri" w:hAnsi="Calibri" w:cs="Calibri"/>
          <w:b/>
          <w:sz w:val="22"/>
          <w:szCs w:val="22"/>
        </w:rPr>
        <w:t xml:space="preserve">, </w:t>
      </w:r>
      <w:r w:rsidRPr="002D7E9B">
        <w:rPr>
          <w:rFonts w:ascii="Calibri" w:hAnsi="Calibri" w:cs="Calibri"/>
          <w:sz w:val="22"/>
          <w:szCs w:val="22"/>
        </w:rPr>
        <w:t xml:space="preserve">neboť </w:t>
      </w:r>
      <w:r w:rsidRPr="002D7E9B">
        <w:rPr>
          <w:rFonts w:ascii="Calibri" w:hAnsi="Calibri" w:cs="Tahoma"/>
          <w:szCs w:val="24"/>
        </w:rPr>
        <w:t xml:space="preserve">jsem </w:t>
      </w:r>
      <w:r w:rsidR="00D65156" w:rsidRPr="002D7E9B">
        <w:rPr>
          <w:rFonts w:ascii="Calibri" w:hAnsi="Calibri" w:cs="Tahoma"/>
          <w:szCs w:val="24"/>
        </w:rPr>
        <w:t>dodavatelem</w:t>
      </w:r>
      <w:r w:rsidR="00D65156" w:rsidRPr="002D7E9B">
        <w:rPr>
          <w:rFonts w:ascii="Calibri" w:hAnsi="Calibri" w:cs="Tahoma"/>
          <w:sz w:val="22"/>
          <w:szCs w:val="22"/>
        </w:rPr>
        <w:t>, který</w:t>
      </w:r>
      <w:r w:rsidR="00D65156" w:rsidRPr="002D7E9B">
        <w:rPr>
          <w:rFonts w:ascii="Calibri" w:hAnsi="Calibri" w:cs="Tahoma"/>
          <w:b/>
          <w:sz w:val="22"/>
          <w:szCs w:val="22"/>
        </w:rPr>
        <w:t>:</w:t>
      </w:r>
      <w:r w:rsidRPr="002D7E9B">
        <w:rPr>
          <w:rFonts w:ascii="Calibri" w:hAnsi="Calibri" w:cs="Tahoma"/>
          <w:b/>
          <w:sz w:val="22"/>
          <w:szCs w:val="22"/>
        </w:rPr>
        <w:t xml:space="preserve"> </w:t>
      </w:r>
    </w:p>
    <w:p w:rsidR="00D65156" w:rsidRPr="00D65156" w:rsidRDefault="002D7E9B" w:rsidP="00D65156">
      <w:pPr>
        <w:pStyle w:val="Textpsmene"/>
        <w:numPr>
          <w:ilvl w:val="4"/>
          <w:numId w:val="11"/>
        </w:numPr>
        <w:tabs>
          <w:tab w:val="clear" w:pos="3600"/>
        </w:tabs>
        <w:ind w:left="709" w:right="-2" w:hanging="338"/>
        <w:rPr>
          <w:rFonts w:ascii="Calibri" w:hAnsi="Calibri" w:cs="Tahoma"/>
          <w:b/>
          <w:sz w:val="22"/>
          <w:szCs w:val="22"/>
        </w:rPr>
      </w:pPr>
      <w:r>
        <w:rPr>
          <w:rFonts w:ascii="Arial" w:hAnsi="Arial" w:cs="Arial"/>
          <w:sz w:val="20"/>
        </w:rPr>
        <w:t>ne</w:t>
      </w:r>
      <w:r w:rsidR="00D65156">
        <w:rPr>
          <w:rFonts w:ascii="Arial" w:hAnsi="Arial" w:cs="Arial"/>
          <w:sz w:val="20"/>
        </w:rPr>
        <w:t>byl v zemi svého sídla v posledních 5 letech před zahájením zadávacího řízení pravomocně odsouzen pro trestný čin uvedený v příloze č. 3</w:t>
      </w:r>
      <w:r w:rsidR="00275C81">
        <w:rPr>
          <w:rFonts w:ascii="Arial" w:hAnsi="Arial" w:cs="Arial"/>
          <w:sz w:val="20"/>
        </w:rPr>
        <w:t xml:space="preserve"> zákona č. 134/2016 Sb., o zadávaní veřejných zakázek v platném znění, </w:t>
      </w:r>
      <w:r w:rsidR="00D65156">
        <w:rPr>
          <w:rFonts w:ascii="Arial" w:hAnsi="Arial" w:cs="Arial"/>
          <w:sz w:val="20"/>
        </w:rPr>
        <w:t xml:space="preserve"> nebo obdobný trestný čin podle právního řádu země sídla dodavatele; k zahlazeným odsouzením se nepřihlíží,</w:t>
      </w:r>
    </w:p>
    <w:p w:rsidR="00D65156" w:rsidRPr="00D65156" w:rsidRDefault="002D7E9B" w:rsidP="00D65156">
      <w:pPr>
        <w:pStyle w:val="Textpsmene"/>
        <w:numPr>
          <w:ilvl w:val="4"/>
          <w:numId w:val="11"/>
        </w:numPr>
        <w:tabs>
          <w:tab w:val="clear" w:pos="3600"/>
        </w:tabs>
        <w:ind w:left="709" w:right="-2" w:hanging="338"/>
        <w:rPr>
          <w:rFonts w:ascii="Calibri" w:hAnsi="Calibri" w:cs="Tahoma"/>
          <w:b/>
          <w:sz w:val="22"/>
          <w:szCs w:val="22"/>
        </w:rPr>
      </w:pPr>
      <w:r>
        <w:rPr>
          <w:rFonts w:ascii="Arial" w:hAnsi="Arial" w:cs="Arial"/>
          <w:sz w:val="20"/>
        </w:rPr>
        <w:t>ne</w:t>
      </w:r>
      <w:r w:rsidR="00D65156">
        <w:rPr>
          <w:rFonts w:ascii="Arial" w:hAnsi="Arial" w:cs="Arial"/>
          <w:sz w:val="20"/>
        </w:rPr>
        <w:t>má v České republice nebo v zemi svého sídla v evidenci daní zachycen splatný daňový nedoplatek,</w:t>
      </w:r>
    </w:p>
    <w:p w:rsidR="00D65156" w:rsidRPr="00D65156" w:rsidRDefault="002D7E9B" w:rsidP="00D65156">
      <w:pPr>
        <w:pStyle w:val="Textpsmene"/>
        <w:numPr>
          <w:ilvl w:val="4"/>
          <w:numId w:val="11"/>
        </w:numPr>
        <w:tabs>
          <w:tab w:val="clear" w:pos="3600"/>
        </w:tabs>
        <w:ind w:left="709" w:right="-2" w:hanging="338"/>
        <w:rPr>
          <w:rFonts w:ascii="Calibri" w:hAnsi="Calibri" w:cs="Tahoma"/>
          <w:b/>
          <w:sz w:val="22"/>
          <w:szCs w:val="22"/>
        </w:rPr>
      </w:pPr>
      <w:r>
        <w:rPr>
          <w:rFonts w:ascii="Arial" w:hAnsi="Arial" w:cs="Arial"/>
          <w:sz w:val="20"/>
        </w:rPr>
        <w:t>ne</w:t>
      </w:r>
      <w:r w:rsidR="00D65156">
        <w:rPr>
          <w:rFonts w:ascii="Arial" w:hAnsi="Arial" w:cs="Arial"/>
          <w:sz w:val="20"/>
        </w:rPr>
        <w:t>má v České republice nebo v zemi svého sídla splatný nedoplatek na pojistném nebo na penále na veřejné zdravotní pojištění,</w:t>
      </w:r>
    </w:p>
    <w:p w:rsidR="00D65156" w:rsidRPr="00AB2E80" w:rsidRDefault="002D7E9B" w:rsidP="00D65156">
      <w:pPr>
        <w:pStyle w:val="Textpsmene"/>
        <w:numPr>
          <w:ilvl w:val="4"/>
          <w:numId w:val="11"/>
        </w:numPr>
        <w:tabs>
          <w:tab w:val="clear" w:pos="3600"/>
        </w:tabs>
        <w:ind w:left="709" w:right="-2" w:hanging="338"/>
        <w:rPr>
          <w:rFonts w:ascii="Calibri" w:hAnsi="Calibri" w:cs="Tahoma"/>
          <w:b/>
          <w:sz w:val="22"/>
          <w:szCs w:val="22"/>
        </w:rPr>
      </w:pPr>
      <w:r>
        <w:rPr>
          <w:rFonts w:ascii="Arial" w:hAnsi="Arial" w:cs="Arial"/>
          <w:sz w:val="20"/>
        </w:rPr>
        <w:t>ne</w:t>
      </w:r>
      <w:r w:rsidR="00D65156">
        <w:rPr>
          <w:rFonts w:ascii="Arial" w:hAnsi="Arial" w:cs="Arial"/>
          <w:sz w:val="20"/>
        </w:rPr>
        <w:t>má v České republice nebo v zemi svého sídla splatný nedoplatek na pojistném nebo na penále na sociální zabezpečení a příspěvku na státní politiku zaměstnanosti,</w:t>
      </w:r>
    </w:p>
    <w:p w:rsidR="00AB2E80" w:rsidRPr="006809E9" w:rsidRDefault="002D7E9B" w:rsidP="00D65156">
      <w:pPr>
        <w:pStyle w:val="Textpsmene"/>
        <w:numPr>
          <w:ilvl w:val="4"/>
          <w:numId w:val="11"/>
        </w:numPr>
        <w:tabs>
          <w:tab w:val="clear" w:pos="3600"/>
        </w:tabs>
        <w:ind w:left="709" w:right="-2" w:hanging="338"/>
        <w:rPr>
          <w:rFonts w:ascii="Calibri" w:hAnsi="Calibri" w:cs="Tahoma"/>
          <w:b/>
          <w:sz w:val="22"/>
          <w:szCs w:val="22"/>
        </w:rPr>
      </w:pPr>
      <w:r>
        <w:rPr>
          <w:rFonts w:ascii="Arial" w:hAnsi="Arial" w:cs="Arial"/>
          <w:sz w:val="20"/>
        </w:rPr>
        <w:t>není</w:t>
      </w:r>
      <w:r w:rsidR="00AB2E80">
        <w:rPr>
          <w:rFonts w:ascii="Arial" w:hAnsi="Arial" w:cs="Arial"/>
          <w:sz w:val="20"/>
        </w:rPr>
        <w:t xml:space="preserve"> v likvidaci, proti němuž bylo vydáno rozhodnutí o úpadku, vůči němuž byla nařízena nucená správa podle jiného právního předpisu nebo v obdobné situaci podle právního řádu země sídla dodavatele.</w:t>
      </w:r>
    </w:p>
    <w:p w:rsidR="006809E9" w:rsidRPr="00D65156" w:rsidRDefault="006809E9" w:rsidP="006809E9">
      <w:pPr>
        <w:pStyle w:val="Textpsmene"/>
        <w:numPr>
          <w:ilvl w:val="0"/>
          <w:numId w:val="0"/>
        </w:numPr>
        <w:ind w:left="371" w:right="-2"/>
        <w:rPr>
          <w:rFonts w:ascii="Calibri" w:hAnsi="Calibri" w:cs="Tahoma"/>
          <w:b/>
          <w:sz w:val="22"/>
          <w:szCs w:val="22"/>
        </w:rPr>
      </w:pPr>
    </w:p>
    <w:p w:rsidR="00D65156" w:rsidRPr="00D65156" w:rsidRDefault="00D65156" w:rsidP="00D65156">
      <w:pPr>
        <w:pStyle w:val="Textpsmene"/>
        <w:numPr>
          <w:ilvl w:val="0"/>
          <w:numId w:val="0"/>
        </w:numPr>
        <w:ind w:left="426" w:right="-2"/>
        <w:rPr>
          <w:rFonts w:ascii="Calibri" w:hAnsi="Calibri" w:cs="Tahoma"/>
          <w:b/>
          <w:sz w:val="22"/>
          <w:szCs w:val="22"/>
        </w:rPr>
      </w:pPr>
    </w:p>
    <w:p w:rsidR="00612AC8" w:rsidRPr="001C107B" w:rsidRDefault="00612AC8" w:rsidP="00612AC8">
      <w:pPr>
        <w:pStyle w:val="Textpsmene"/>
        <w:numPr>
          <w:ilvl w:val="0"/>
          <w:numId w:val="0"/>
        </w:numPr>
        <w:ind w:left="3261" w:right="-2"/>
        <w:rPr>
          <w:rFonts w:ascii="Calibri" w:hAnsi="Calibri" w:cs="Tahoma"/>
          <w:b/>
          <w:sz w:val="12"/>
          <w:szCs w:val="12"/>
        </w:rPr>
      </w:pPr>
    </w:p>
    <w:p w:rsidR="006809E9" w:rsidRDefault="006809E9" w:rsidP="006809E9">
      <w:pPr>
        <w:pStyle w:val="Textpsmene"/>
        <w:numPr>
          <w:ilvl w:val="3"/>
          <w:numId w:val="11"/>
        </w:numPr>
        <w:tabs>
          <w:tab w:val="clear" w:pos="2880"/>
        </w:tabs>
        <w:ind w:left="426" w:right="-2"/>
        <w:rPr>
          <w:rFonts w:ascii="Calibri" w:hAnsi="Calibri" w:cs="Calibri"/>
          <w:b/>
          <w:sz w:val="22"/>
          <w:szCs w:val="22"/>
        </w:rPr>
      </w:pPr>
      <w:r w:rsidRPr="00913908">
        <w:rPr>
          <w:rFonts w:ascii="Calibri" w:hAnsi="Calibri" w:cs="Tahoma"/>
          <w:b/>
          <w:sz w:val="22"/>
          <w:szCs w:val="22"/>
        </w:rPr>
        <w:t xml:space="preserve">Prohlašuji místopřísežně, že jako uchazeč o předmětnou veřejnou zakázku </w:t>
      </w:r>
      <w:r w:rsidRPr="007F02AE">
        <w:rPr>
          <w:rFonts w:ascii="Calibri" w:hAnsi="Calibri" w:cs="Tahoma"/>
          <w:b/>
          <w:sz w:val="22"/>
          <w:szCs w:val="22"/>
          <w:u w:val="single"/>
        </w:rPr>
        <w:t xml:space="preserve">splňuji </w:t>
      </w:r>
      <w:r>
        <w:rPr>
          <w:rFonts w:ascii="Calibri" w:hAnsi="Calibri" w:cs="Tahoma"/>
          <w:b/>
          <w:sz w:val="22"/>
          <w:szCs w:val="22"/>
          <w:u w:val="single"/>
        </w:rPr>
        <w:t>profesní</w:t>
      </w:r>
      <w:r w:rsidRPr="007F02AE">
        <w:rPr>
          <w:rFonts w:ascii="Calibri" w:hAnsi="Calibri" w:cs="Calibri"/>
          <w:b/>
          <w:sz w:val="22"/>
          <w:szCs w:val="22"/>
          <w:u w:val="single"/>
        </w:rPr>
        <w:t xml:space="preserve"> kvalifikační předpoklady</w:t>
      </w:r>
      <w:r>
        <w:rPr>
          <w:rFonts w:ascii="Calibri" w:hAnsi="Calibri" w:cs="Calibri"/>
          <w:b/>
          <w:sz w:val="22"/>
          <w:szCs w:val="22"/>
        </w:rPr>
        <w:t xml:space="preserve"> a  předkládám prostou fotokopii:</w:t>
      </w:r>
    </w:p>
    <w:p w:rsidR="006809E9" w:rsidRPr="0050097E" w:rsidRDefault="006809E9" w:rsidP="006809E9">
      <w:pPr>
        <w:numPr>
          <w:ilvl w:val="0"/>
          <w:numId w:val="21"/>
        </w:numPr>
        <w:spacing w:before="120"/>
        <w:ind w:right="142"/>
        <w:jc w:val="both"/>
        <w:rPr>
          <w:rFonts w:ascii="Calibri" w:hAnsi="Calibri" w:cs="Calibri"/>
          <w:sz w:val="22"/>
          <w:szCs w:val="22"/>
        </w:rPr>
      </w:pPr>
      <w:r w:rsidRPr="0050097E">
        <w:rPr>
          <w:rFonts w:ascii="Calibri" w:hAnsi="Calibri" w:cs="Calibri"/>
          <w:b/>
          <w:sz w:val="22"/>
          <w:szCs w:val="22"/>
        </w:rPr>
        <w:t>výpisu z obchodního rejstříku</w:t>
      </w:r>
      <w:r w:rsidRPr="0050097E">
        <w:rPr>
          <w:rFonts w:ascii="Calibri" w:hAnsi="Calibri" w:cs="Calibri"/>
          <w:sz w:val="22"/>
          <w:szCs w:val="22"/>
        </w:rPr>
        <w:t xml:space="preserve">, </w:t>
      </w:r>
      <w:r>
        <w:t xml:space="preserve"> pokud je v něm zapsán, či výpisu z jiné obdobné evidence, pokud je v ní zapsán, </w:t>
      </w:r>
      <w:r w:rsidRPr="0050097E">
        <w:rPr>
          <w:rFonts w:ascii="Calibri" w:hAnsi="Calibri" w:cs="Calibri"/>
          <w:sz w:val="22"/>
          <w:szCs w:val="22"/>
        </w:rPr>
        <w:t xml:space="preserve">který nesmí být starší než 90 kalendářních dnů před termínem pro podání nabídek, </w:t>
      </w:r>
    </w:p>
    <w:p w:rsidR="006809E9" w:rsidRDefault="006809E9" w:rsidP="006809E9">
      <w:pPr>
        <w:spacing w:before="120"/>
        <w:ind w:left="720" w:right="142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a</w:t>
      </w:r>
    </w:p>
    <w:p w:rsidR="006809E9" w:rsidRPr="00630C33" w:rsidRDefault="006809E9" w:rsidP="006809E9">
      <w:pPr>
        <w:pStyle w:val="Odstavecseseznamem"/>
        <w:numPr>
          <w:ilvl w:val="0"/>
          <w:numId w:val="21"/>
        </w:numPr>
        <w:contextualSpacing/>
        <w:jc w:val="both"/>
        <w:rPr>
          <w:rFonts w:ascii="Calibri" w:hAnsi="Calibri" w:cs="Calibri"/>
          <w:b/>
          <w:sz w:val="22"/>
          <w:szCs w:val="22"/>
        </w:rPr>
      </w:pPr>
      <w:r w:rsidRPr="00630C33">
        <w:rPr>
          <w:rFonts w:ascii="Calibri" w:hAnsi="Calibri" w:cs="Calibri"/>
          <w:b/>
          <w:sz w:val="22"/>
          <w:szCs w:val="22"/>
        </w:rPr>
        <w:t>výpisu z živnostenského rejstříku</w:t>
      </w:r>
      <w:r w:rsidRPr="00630C33">
        <w:rPr>
          <w:rFonts w:ascii="Calibri" w:hAnsi="Calibri" w:cs="Calibri"/>
          <w:sz w:val="22"/>
          <w:szCs w:val="22"/>
        </w:rPr>
        <w:t xml:space="preserve"> v rozsahu odpovídajícím předmětu plnění této veřejné zakázky</w:t>
      </w:r>
      <w:r>
        <w:rPr>
          <w:rFonts w:ascii="Calibri" w:hAnsi="Calibri" w:cs="Calibri"/>
          <w:sz w:val="22"/>
          <w:szCs w:val="22"/>
        </w:rPr>
        <w:t xml:space="preserve">, </w:t>
      </w:r>
      <w:r w:rsidRPr="0050097E">
        <w:rPr>
          <w:rFonts w:ascii="Calibri" w:hAnsi="Calibri" w:cs="Calibri"/>
          <w:sz w:val="22"/>
          <w:szCs w:val="22"/>
        </w:rPr>
        <w:t>který nesmí být starší než 90 kalendářních dnů před termínem pro podání nabídek</w:t>
      </w:r>
      <w:r w:rsidRPr="00630C33">
        <w:rPr>
          <w:rFonts w:ascii="Calibri" w:hAnsi="Calibri" w:cs="Calibri"/>
          <w:sz w:val="22"/>
          <w:szCs w:val="22"/>
        </w:rPr>
        <w:t xml:space="preserve">. </w:t>
      </w:r>
    </w:p>
    <w:p w:rsidR="006809E9" w:rsidRDefault="006809E9" w:rsidP="006809E9">
      <w:pPr>
        <w:spacing w:before="120"/>
        <w:ind w:left="720" w:right="142"/>
        <w:jc w:val="both"/>
        <w:rPr>
          <w:rFonts w:ascii="Calibri" w:hAnsi="Calibri" w:cs="Calibri"/>
          <w:b/>
          <w:sz w:val="22"/>
          <w:szCs w:val="22"/>
        </w:rPr>
      </w:pPr>
    </w:p>
    <w:p w:rsidR="000847BA" w:rsidRPr="00F95825" w:rsidRDefault="000847BA" w:rsidP="000847BA">
      <w:pPr>
        <w:spacing w:before="120"/>
        <w:ind w:left="720" w:right="142"/>
        <w:jc w:val="both"/>
        <w:rPr>
          <w:rFonts w:ascii="Calibri" w:hAnsi="Calibri" w:cs="Calibri"/>
          <w:sz w:val="22"/>
          <w:szCs w:val="22"/>
        </w:rPr>
      </w:pPr>
    </w:p>
    <w:p w:rsidR="00540E07" w:rsidRDefault="00540E07" w:rsidP="00612AC8">
      <w:pPr>
        <w:pStyle w:val="Textpsmene"/>
        <w:numPr>
          <w:ilvl w:val="0"/>
          <w:numId w:val="0"/>
        </w:numPr>
        <w:ind w:left="425" w:right="-2"/>
        <w:rPr>
          <w:rFonts w:ascii="Calibri" w:hAnsi="Calibri" w:cs="Tahoma"/>
          <w:sz w:val="22"/>
          <w:szCs w:val="22"/>
        </w:rPr>
      </w:pPr>
    </w:p>
    <w:p w:rsidR="00612AC8" w:rsidRPr="00A87277" w:rsidRDefault="00612AC8" w:rsidP="00612AC8">
      <w:pPr>
        <w:pStyle w:val="Textpsmene"/>
        <w:numPr>
          <w:ilvl w:val="0"/>
          <w:numId w:val="0"/>
        </w:numPr>
        <w:ind w:left="425" w:right="-2"/>
        <w:rPr>
          <w:rFonts w:ascii="Calibri" w:hAnsi="Calibri" w:cs="Tahoma"/>
          <w:sz w:val="22"/>
          <w:szCs w:val="22"/>
        </w:rPr>
      </w:pPr>
      <w:r w:rsidRPr="00A87277">
        <w:rPr>
          <w:rFonts w:ascii="Calibri" w:hAnsi="Calibri" w:cs="Tahoma"/>
          <w:sz w:val="22"/>
          <w:szCs w:val="22"/>
        </w:rPr>
        <w:t xml:space="preserve">V…………………………..  </w:t>
      </w:r>
      <w:r w:rsidR="002A518C">
        <w:rPr>
          <w:rFonts w:ascii="Calibri" w:hAnsi="Calibri" w:cs="Tahoma"/>
          <w:sz w:val="22"/>
          <w:szCs w:val="22"/>
        </w:rPr>
        <w:t>d</w:t>
      </w:r>
      <w:r w:rsidRPr="00A87277">
        <w:rPr>
          <w:rFonts w:ascii="Calibri" w:hAnsi="Calibri" w:cs="Tahoma"/>
          <w:sz w:val="22"/>
          <w:szCs w:val="22"/>
        </w:rPr>
        <w:t>ne: ……………………..</w:t>
      </w:r>
    </w:p>
    <w:p w:rsidR="00580B56" w:rsidRDefault="00580B56" w:rsidP="00612AC8">
      <w:pPr>
        <w:pStyle w:val="Textpsmene"/>
        <w:numPr>
          <w:ilvl w:val="0"/>
          <w:numId w:val="0"/>
        </w:numPr>
        <w:ind w:left="3686" w:right="-2"/>
        <w:rPr>
          <w:rFonts w:ascii="Calibri" w:hAnsi="Calibri" w:cs="Tahoma"/>
          <w:sz w:val="22"/>
          <w:szCs w:val="22"/>
        </w:rPr>
      </w:pPr>
    </w:p>
    <w:p w:rsidR="003E60F7" w:rsidRDefault="003E60F7" w:rsidP="00612AC8">
      <w:pPr>
        <w:pStyle w:val="Textpsmene"/>
        <w:numPr>
          <w:ilvl w:val="0"/>
          <w:numId w:val="0"/>
        </w:numPr>
        <w:ind w:left="3686" w:right="-2"/>
        <w:rPr>
          <w:rFonts w:ascii="Calibri" w:hAnsi="Calibri" w:cs="Tahoma"/>
          <w:sz w:val="22"/>
          <w:szCs w:val="22"/>
        </w:rPr>
      </w:pPr>
      <w:bookmarkStart w:id="0" w:name="_GoBack"/>
      <w:bookmarkEnd w:id="0"/>
    </w:p>
    <w:p w:rsidR="003E60F7" w:rsidRDefault="003E60F7" w:rsidP="00612AC8">
      <w:pPr>
        <w:pStyle w:val="Textpsmene"/>
        <w:numPr>
          <w:ilvl w:val="0"/>
          <w:numId w:val="0"/>
        </w:numPr>
        <w:ind w:left="3686" w:right="-2"/>
        <w:rPr>
          <w:rFonts w:ascii="Calibri" w:hAnsi="Calibri" w:cs="Tahoma"/>
          <w:sz w:val="22"/>
          <w:szCs w:val="22"/>
        </w:rPr>
      </w:pPr>
    </w:p>
    <w:p w:rsidR="00580B56" w:rsidRPr="00A87277" w:rsidRDefault="00580B56" w:rsidP="00612AC8">
      <w:pPr>
        <w:pStyle w:val="Textpsmene"/>
        <w:numPr>
          <w:ilvl w:val="0"/>
          <w:numId w:val="0"/>
        </w:numPr>
        <w:ind w:left="3686" w:right="-2"/>
        <w:rPr>
          <w:rFonts w:ascii="Calibri" w:hAnsi="Calibri" w:cs="Tahoma"/>
          <w:sz w:val="22"/>
          <w:szCs w:val="22"/>
        </w:rPr>
      </w:pPr>
    </w:p>
    <w:p w:rsidR="00612AC8" w:rsidRPr="00A87277" w:rsidRDefault="00612AC8" w:rsidP="00612AC8">
      <w:pPr>
        <w:pStyle w:val="Textpsmene"/>
        <w:numPr>
          <w:ilvl w:val="0"/>
          <w:numId w:val="0"/>
        </w:numPr>
        <w:ind w:left="3686" w:right="-2"/>
        <w:rPr>
          <w:rFonts w:ascii="Calibri" w:hAnsi="Calibri" w:cs="Tahoma"/>
          <w:sz w:val="22"/>
          <w:szCs w:val="22"/>
        </w:rPr>
      </w:pPr>
      <w:r w:rsidRPr="00A87277">
        <w:rPr>
          <w:rFonts w:ascii="Calibri" w:hAnsi="Calibri" w:cs="Tahoma"/>
          <w:sz w:val="22"/>
          <w:szCs w:val="22"/>
        </w:rPr>
        <w:tab/>
      </w:r>
      <w:r w:rsidR="00D67BDA">
        <w:rPr>
          <w:rFonts w:ascii="Calibri" w:hAnsi="Calibri" w:cs="Tahoma"/>
          <w:sz w:val="22"/>
          <w:szCs w:val="22"/>
        </w:rPr>
        <w:t xml:space="preserve">          </w:t>
      </w:r>
      <w:r w:rsidRPr="00A87277">
        <w:rPr>
          <w:rFonts w:ascii="Calibri" w:hAnsi="Calibri" w:cs="Tahoma"/>
          <w:sz w:val="22"/>
          <w:szCs w:val="22"/>
        </w:rPr>
        <w:t>..…………………………………………..</w:t>
      </w:r>
    </w:p>
    <w:p w:rsidR="00612AC8" w:rsidRPr="00A87277" w:rsidRDefault="00612AC8" w:rsidP="00612AC8">
      <w:pPr>
        <w:pStyle w:val="Textpsmene"/>
        <w:numPr>
          <w:ilvl w:val="0"/>
          <w:numId w:val="0"/>
        </w:numPr>
        <w:ind w:left="3686" w:right="-2"/>
        <w:rPr>
          <w:rFonts w:ascii="Calibri" w:hAnsi="Calibri"/>
          <w:sz w:val="22"/>
          <w:szCs w:val="22"/>
        </w:rPr>
      </w:pPr>
      <w:r w:rsidRPr="00A87277">
        <w:rPr>
          <w:rFonts w:ascii="Calibri" w:hAnsi="Calibri" w:cs="Tahoma"/>
          <w:sz w:val="22"/>
          <w:szCs w:val="22"/>
        </w:rPr>
        <w:t>podpis osoby oprávněné jednat jménem či za uchazeče</w:t>
      </w:r>
    </w:p>
    <w:p w:rsidR="003E60F7" w:rsidRDefault="003E60F7" w:rsidP="0021211C">
      <w:pPr>
        <w:ind w:left="360" w:right="142"/>
        <w:jc w:val="right"/>
        <w:rPr>
          <w:rFonts w:ascii="Calibri" w:hAnsi="Calibri" w:cs="Calibri"/>
          <w:b/>
          <w:sz w:val="24"/>
          <w:szCs w:val="24"/>
        </w:rPr>
      </w:pPr>
    </w:p>
    <w:p w:rsidR="003E60F7" w:rsidRDefault="003E60F7" w:rsidP="0021211C">
      <w:pPr>
        <w:ind w:left="360" w:right="142"/>
        <w:jc w:val="right"/>
        <w:rPr>
          <w:rFonts w:ascii="Calibri" w:hAnsi="Calibri" w:cs="Calibri"/>
          <w:b/>
          <w:sz w:val="24"/>
          <w:szCs w:val="24"/>
        </w:rPr>
      </w:pPr>
    </w:p>
    <w:p w:rsidR="003E60F7" w:rsidRDefault="003E60F7" w:rsidP="0021211C">
      <w:pPr>
        <w:ind w:left="360" w:right="142"/>
        <w:jc w:val="right"/>
        <w:rPr>
          <w:rFonts w:ascii="Calibri" w:hAnsi="Calibri" w:cs="Calibri"/>
          <w:b/>
          <w:sz w:val="24"/>
          <w:szCs w:val="24"/>
        </w:rPr>
      </w:pPr>
    </w:p>
    <w:p w:rsidR="008C7568" w:rsidRDefault="008C7568" w:rsidP="0021211C">
      <w:pPr>
        <w:ind w:left="360" w:right="142"/>
        <w:jc w:val="right"/>
        <w:rPr>
          <w:rFonts w:ascii="Calibri" w:hAnsi="Calibri" w:cs="Calibri"/>
          <w:b/>
          <w:sz w:val="24"/>
          <w:szCs w:val="24"/>
        </w:rPr>
      </w:pPr>
    </w:p>
    <w:p w:rsidR="008C7568" w:rsidRDefault="008C7568" w:rsidP="0021211C">
      <w:pPr>
        <w:ind w:left="360" w:right="142"/>
        <w:jc w:val="right"/>
        <w:rPr>
          <w:rFonts w:ascii="Calibri" w:hAnsi="Calibri" w:cs="Calibri"/>
          <w:b/>
          <w:sz w:val="24"/>
          <w:szCs w:val="24"/>
        </w:rPr>
      </w:pPr>
    </w:p>
    <w:p w:rsidR="00711753" w:rsidRDefault="00711753" w:rsidP="0021211C">
      <w:pPr>
        <w:ind w:left="360" w:right="142"/>
        <w:jc w:val="right"/>
        <w:rPr>
          <w:rFonts w:ascii="Calibri" w:hAnsi="Calibri" w:cs="Calibri"/>
          <w:b/>
          <w:sz w:val="24"/>
          <w:szCs w:val="24"/>
        </w:rPr>
      </w:pPr>
    </w:p>
    <w:sectPr w:rsidR="00711753" w:rsidSect="009F0B09">
      <w:pgSz w:w="11906" w:h="16838" w:code="9"/>
      <w:pgMar w:top="1276" w:right="1133" w:bottom="993" w:left="1134" w:header="284" w:footer="4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2F75" w:rsidRDefault="00282F75">
      <w:r>
        <w:separator/>
      </w:r>
    </w:p>
  </w:endnote>
  <w:endnote w:type="continuationSeparator" w:id="0">
    <w:p w:rsidR="00282F75" w:rsidRDefault="00282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30507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2F75" w:rsidRDefault="00282F75">
      <w:r>
        <w:separator/>
      </w:r>
    </w:p>
  </w:footnote>
  <w:footnote w:type="continuationSeparator" w:id="0">
    <w:p w:rsidR="00282F75" w:rsidRDefault="00282F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5608A"/>
    <w:multiLevelType w:val="hybridMultilevel"/>
    <w:tmpl w:val="98C439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18337B"/>
    <w:multiLevelType w:val="multilevel"/>
    <w:tmpl w:val="145C56E6"/>
    <w:lvl w:ilvl="0">
      <w:start w:val="1"/>
      <w:numFmt w:val="upperRoman"/>
      <w:pStyle w:val="Nadpis2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F91F49"/>
    <w:multiLevelType w:val="multilevel"/>
    <w:tmpl w:val="07A6E048"/>
    <w:lvl w:ilvl="0">
      <w:start w:val="1"/>
      <w:numFmt w:val="bullet"/>
      <w:pStyle w:val="N1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>
      <w:start w:val="1"/>
      <w:numFmt w:val="bullet"/>
      <w:pStyle w:val="N2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N3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0AC271C6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/>
        <w:sz w:val="36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/>
        <w:b/>
        <w:sz w:val="3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/>
        <w:b/>
        <w:sz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Century" w:hAnsi="Century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1774786F"/>
    <w:multiLevelType w:val="multilevel"/>
    <w:tmpl w:val="F9B40050"/>
    <w:lvl w:ilvl="0">
      <w:start w:val="1"/>
      <w:numFmt w:val="decimal"/>
      <w:pStyle w:val="Styl2"/>
      <w:lvlText w:val="%1."/>
      <w:lvlJc w:val="left"/>
      <w:pPr>
        <w:tabs>
          <w:tab w:val="num" w:pos="432"/>
        </w:tabs>
        <w:ind w:left="792" w:hanging="792"/>
      </w:pPr>
      <w:rPr>
        <w:rFonts w:hint="default"/>
      </w:rPr>
    </w:lvl>
    <w:lvl w:ilvl="1">
      <w:start w:val="1"/>
      <w:numFmt w:val="decimal"/>
      <w:pStyle w:val="Styl3"/>
      <w:lvlText w:val="%1.%2."/>
      <w:lvlJc w:val="left"/>
      <w:pPr>
        <w:tabs>
          <w:tab w:val="num" w:pos="360"/>
        </w:tabs>
        <w:ind w:left="360" w:hanging="331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0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1A5E2CA4"/>
    <w:multiLevelType w:val="hybridMultilevel"/>
    <w:tmpl w:val="B1D4B2E2"/>
    <w:lvl w:ilvl="0" w:tplc="214E347C">
      <w:start w:val="1"/>
      <w:numFmt w:val="bullet"/>
      <w:pStyle w:val="odrka"/>
      <w:lvlText w:val="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C43A3"/>
    <w:multiLevelType w:val="hybridMultilevel"/>
    <w:tmpl w:val="E926FB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F76758"/>
    <w:multiLevelType w:val="hybridMultilevel"/>
    <w:tmpl w:val="ECB0A3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E94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586B8E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color w:val="auto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E34AB6"/>
    <w:multiLevelType w:val="hybridMultilevel"/>
    <w:tmpl w:val="DEE239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E071CC"/>
    <w:multiLevelType w:val="hybridMultilevel"/>
    <w:tmpl w:val="FD348238"/>
    <w:lvl w:ilvl="0" w:tplc="ADE486DE">
      <w:start w:val="1"/>
      <w:numFmt w:val="bullet"/>
      <w:pStyle w:val="Textodstavce"/>
      <w:lvlText w:val="-"/>
      <w:lvlJc w:val="left"/>
      <w:pPr>
        <w:tabs>
          <w:tab w:val="num" w:pos="2484"/>
        </w:tabs>
        <w:ind w:left="2484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84"/>
        </w:tabs>
        <w:ind w:left="24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04"/>
        </w:tabs>
        <w:ind w:left="32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24"/>
        </w:tabs>
        <w:ind w:left="39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44"/>
        </w:tabs>
        <w:ind w:left="46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64"/>
        </w:tabs>
        <w:ind w:left="53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84"/>
        </w:tabs>
        <w:ind w:left="60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04"/>
        </w:tabs>
        <w:ind w:left="68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24"/>
        </w:tabs>
        <w:ind w:left="7524" w:hanging="360"/>
      </w:pPr>
      <w:rPr>
        <w:rFonts w:ascii="Wingdings" w:hAnsi="Wingdings" w:hint="default"/>
      </w:rPr>
    </w:lvl>
  </w:abstractNum>
  <w:abstractNum w:abstractNumId="10" w15:restartNumberingAfterBreak="0">
    <w:nsid w:val="37C42528"/>
    <w:multiLevelType w:val="singleLevel"/>
    <w:tmpl w:val="F67816B4"/>
    <w:lvl w:ilvl="0">
      <w:start w:val="1"/>
      <w:numFmt w:val="upperLetter"/>
      <w:pStyle w:val="Nadpis4"/>
      <w:lvlText w:val="%1)"/>
      <w:lvlJc w:val="left"/>
      <w:pPr>
        <w:tabs>
          <w:tab w:val="num" w:pos="1080"/>
        </w:tabs>
        <w:ind w:left="1080" w:hanging="840"/>
      </w:pPr>
      <w:rPr>
        <w:rFonts w:hint="default"/>
      </w:rPr>
    </w:lvl>
  </w:abstractNum>
  <w:abstractNum w:abstractNumId="11" w15:restartNumberingAfterBreak="0">
    <w:nsid w:val="398D05C6"/>
    <w:multiLevelType w:val="hybridMultilevel"/>
    <w:tmpl w:val="599C4D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36587E"/>
    <w:multiLevelType w:val="hybridMultilevel"/>
    <w:tmpl w:val="9EBC1D8C"/>
    <w:lvl w:ilvl="0" w:tplc="F1062608">
      <w:start w:val="1"/>
      <w:numFmt w:val="lowerLetter"/>
      <w:pStyle w:val="Odstavectext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C61263C"/>
    <w:multiLevelType w:val="hybridMultilevel"/>
    <w:tmpl w:val="0FCE91F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40DD1596"/>
    <w:multiLevelType w:val="multilevel"/>
    <w:tmpl w:val="2BF8554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 w15:restartNumberingAfterBreak="0">
    <w:nsid w:val="4DAC16F6"/>
    <w:multiLevelType w:val="multilevel"/>
    <w:tmpl w:val="49D61100"/>
    <w:lvl w:ilvl="0">
      <w:start w:val="3"/>
      <w:numFmt w:val="decimal"/>
      <w:lvlText w:val="%1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47"/>
        </w:tabs>
        <w:ind w:left="1647" w:hanging="720"/>
      </w:pPr>
      <w:rPr>
        <w:rFonts w:hint="default"/>
      </w:rPr>
    </w:lvl>
    <w:lvl w:ilvl="2">
      <w:start w:val="1"/>
      <w:numFmt w:val="decimal"/>
      <w:pStyle w:val="Nadpis3rove"/>
      <w:lvlText w:val="%1.%2.%3"/>
      <w:lvlJc w:val="left"/>
      <w:pPr>
        <w:tabs>
          <w:tab w:val="num" w:pos="2007"/>
        </w:tabs>
        <w:ind w:left="200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27"/>
        </w:tabs>
        <w:ind w:left="272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47"/>
        </w:tabs>
        <w:ind w:left="3447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67"/>
        </w:tabs>
        <w:ind w:left="4167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527"/>
        </w:tabs>
        <w:ind w:left="4527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47"/>
        </w:tabs>
        <w:ind w:left="5247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67"/>
        </w:tabs>
        <w:ind w:left="5967" w:hanging="2520"/>
      </w:pPr>
      <w:rPr>
        <w:rFonts w:hint="default"/>
      </w:rPr>
    </w:lvl>
  </w:abstractNum>
  <w:abstractNum w:abstractNumId="16" w15:restartNumberingAfterBreak="0">
    <w:nsid w:val="57662864"/>
    <w:multiLevelType w:val="multilevel"/>
    <w:tmpl w:val="8BE07208"/>
    <w:lvl w:ilvl="0">
      <w:start w:val="1"/>
      <w:numFmt w:val="decimal"/>
      <w:pStyle w:val="bh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bh2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lowerLetter"/>
      <w:pStyle w:val="bh3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pStyle w:val="bh4"/>
      <w:lvlText w:val="%4."/>
      <w:lvlJc w:val="left"/>
      <w:pPr>
        <w:tabs>
          <w:tab w:val="num" w:pos="216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17" w15:restartNumberingAfterBreak="0">
    <w:nsid w:val="706D5BEF"/>
    <w:multiLevelType w:val="hybridMultilevel"/>
    <w:tmpl w:val="1646E58A"/>
    <w:lvl w:ilvl="0" w:tplc="BA5E5C5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8B42DD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A70FA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6F4B7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8209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A2CA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006E5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B298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1C7D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6710DF0"/>
    <w:multiLevelType w:val="hybridMultilevel"/>
    <w:tmpl w:val="D42654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AA3A17"/>
    <w:multiLevelType w:val="hybridMultilevel"/>
    <w:tmpl w:val="8548AF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E04FC2"/>
    <w:multiLevelType w:val="hybridMultilevel"/>
    <w:tmpl w:val="3B967B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8976CD"/>
    <w:multiLevelType w:val="hybridMultilevel"/>
    <w:tmpl w:val="1646E58A"/>
    <w:lvl w:ilvl="0" w:tplc="BA5E5C5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8B42DD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A70FA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6F4B7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8209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A2CA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006E5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B298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1C7D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0"/>
  </w:num>
  <w:num w:numId="3">
    <w:abstractNumId w:val="7"/>
  </w:num>
  <w:num w:numId="4">
    <w:abstractNumId w:val="1"/>
  </w:num>
  <w:num w:numId="5">
    <w:abstractNumId w:val="9"/>
  </w:num>
  <w:num w:numId="6">
    <w:abstractNumId w:val="15"/>
  </w:num>
  <w:num w:numId="7">
    <w:abstractNumId w:val="3"/>
  </w:num>
  <w:num w:numId="8">
    <w:abstractNumId w:val="12"/>
  </w:num>
  <w:num w:numId="9">
    <w:abstractNumId w:val="4"/>
  </w:num>
  <w:num w:numId="10">
    <w:abstractNumId w:val="16"/>
  </w:num>
  <w:num w:numId="11">
    <w:abstractNumId w:val="14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8"/>
  </w:num>
  <w:num w:numId="15">
    <w:abstractNumId w:val="20"/>
  </w:num>
  <w:num w:numId="16">
    <w:abstractNumId w:val="18"/>
  </w:num>
  <w:num w:numId="17">
    <w:abstractNumId w:val="0"/>
  </w:num>
  <w:num w:numId="18">
    <w:abstractNumId w:val="6"/>
  </w:num>
  <w:num w:numId="19">
    <w:abstractNumId w:val="11"/>
  </w:num>
  <w:num w:numId="20">
    <w:abstractNumId w:val="19"/>
  </w:num>
  <w:num w:numId="21">
    <w:abstractNumId w:val="21"/>
  </w:num>
  <w:num w:numId="22">
    <w:abstractNumId w:val="17"/>
  </w:num>
  <w:num w:numId="23">
    <w:abstractNumId w:val="1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153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55E5"/>
    <w:rsid w:val="00000BE8"/>
    <w:rsid w:val="0000157F"/>
    <w:rsid w:val="00001918"/>
    <w:rsid w:val="00002100"/>
    <w:rsid w:val="000033CE"/>
    <w:rsid w:val="000034DC"/>
    <w:rsid w:val="00003FEE"/>
    <w:rsid w:val="00005189"/>
    <w:rsid w:val="00007512"/>
    <w:rsid w:val="00010746"/>
    <w:rsid w:val="0001237F"/>
    <w:rsid w:val="000164DC"/>
    <w:rsid w:val="00017C9A"/>
    <w:rsid w:val="00020165"/>
    <w:rsid w:val="00021448"/>
    <w:rsid w:val="00023D6A"/>
    <w:rsid w:val="000248F5"/>
    <w:rsid w:val="0002744A"/>
    <w:rsid w:val="00030836"/>
    <w:rsid w:val="000318F0"/>
    <w:rsid w:val="00031DED"/>
    <w:rsid w:val="00032305"/>
    <w:rsid w:val="0003260B"/>
    <w:rsid w:val="00032DBF"/>
    <w:rsid w:val="00032EB6"/>
    <w:rsid w:val="00032F83"/>
    <w:rsid w:val="00033412"/>
    <w:rsid w:val="00033883"/>
    <w:rsid w:val="00035223"/>
    <w:rsid w:val="0003528F"/>
    <w:rsid w:val="00037D71"/>
    <w:rsid w:val="00042CA0"/>
    <w:rsid w:val="00044F5C"/>
    <w:rsid w:val="00045075"/>
    <w:rsid w:val="0004549D"/>
    <w:rsid w:val="00045E78"/>
    <w:rsid w:val="00046C35"/>
    <w:rsid w:val="00047334"/>
    <w:rsid w:val="0004779E"/>
    <w:rsid w:val="00051E02"/>
    <w:rsid w:val="00052121"/>
    <w:rsid w:val="00053422"/>
    <w:rsid w:val="000534DB"/>
    <w:rsid w:val="0005562C"/>
    <w:rsid w:val="0005584E"/>
    <w:rsid w:val="00060FA8"/>
    <w:rsid w:val="00062985"/>
    <w:rsid w:val="000636AF"/>
    <w:rsid w:val="00063C65"/>
    <w:rsid w:val="00063D12"/>
    <w:rsid w:val="000644D3"/>
    <w:rsid w:val="000702C2"/>
    <w:rsid w:val="0007118B"/>
    <w:rsid w:val="0007253D"/>
    <w:rsid w:val="00072A3C"/>
    <w:rsid w:val="000738FB"/>
    <w:rsid w:val="00074400"/>
    <w:rsid w:val="0007498A"/>
    <w:rsid w:val="00074AFE"/>
    <w:rsid w:val="00077ED9"/>
    <w:rsid w:val="0008092E"/>
    <w:rsid w:val="00080F79"/>
    <w:rsid w:val="00083A71"/>
    <w:rsid w:val="000847BA"/>
    <w:rsid w:val="000868E1"/>
    <w:rsid w:val="00090140"/>
    <w:rsid w:val="000912E9"/>
    <w:rsid w:val="000918A6"/>
    <w:rsid w:val="00092257"/>
    <w:rsid w:val="000941E4"/>
    <w:rsid w:val="00094886"/>
    <w:rsid w:val="00095D9B"/>
    <w:rsid w:val="000A0B41"/>
    <w:rsid w:val="000A1480"/>
    <w:rsid w:val="000A1E7B"/>
    <w:rsid w:val="000A25BD"/>
    <w:rsid w:val="000A2E0C"/>
    <w:rsid w:val="000A31C6"/>
    <w:rsid w:val="000A3859"/>
    <w:rsid w:val="000A3DA8"/>
    <w:rsid w:val="000A408B"/>
    <w:rsid w:val="000A53CF"/>
    <w:rsid w:val="000A7F8C"/>
    <w:rsid w:val="000B0BAF"/>
    <w:rsid w:val="000B0FA6"/>
    <w:rsid w:val="000B15E6"/>
    <w:rsid w:val="000B1FCD"/>
    <w:rsid w:val="000B3472"/>
    <w:rsid w:val="000B5262"/>
    <w:rsid w:val="000B5F78"/>
    <w:rsid w:val="000B6C0A"/>
    <w:rsid w:val="000B7CA7"/>
    <w:rsid w:val="000C28D8"/>
    <w:rsid w:val="000C2C29"/>
    <w:rsid w:val="000C587B"/>
    <w:rsid w:val="000C76DE"/>
    <w:rsid w:val="000D0FDB"/>
    <w:rsid w:val="000D1FD3"/>
    <w:rsid w:val="000D29F3"/>
    <w:rsid w:val="000D34EB"/>
    <w:rsid w:val="000D37C6"/>
    <w:rsid w:val="000D412C"/>
    <w:rsid w:val="000D65BE"/>
    <w:rsid w:val="000D6EB9"/>
    <w:rsid w:val="000D76A9"/>
    <w:rsid w:val="000D783A"/>
    <w:rsid w:val="000E62BF"/>
    <w:rsid w:val="000E6AC4"/>
    <w:rsid w:val="000F02F9"/>
    <w:rsid w:val="000F0461"/>
    <w:rsid w:val="000F098E"/>
    <w:rsid w:val="000F54FA"/>
    <w:rsid w:val="000F5604"/>
    <w:rsid w:val="000F56E2"/>
    <w:rsid w:val="001005B7"/>
    <w:rsid w:val="00100CC9"/>
    <w:rsid w:val="00101037"/>
    <w:rsid w:val="0010139A"/>
    <w:rsid w:val="00101B1A"/>
    <w:rsid w:val="00102322"/>
    <w:rsid w:val="001048BF"/>
    <w:rsid w:val="00104F82"/>
    <w:rsid w:val="001052FA"/>
    <w:rsid w:val="00105898"/>
    <w:rsid w:val="00106799"/>
    <w:rsid w:val="001126CE"/>
    <w:rsid w:val="00113B4C"/>
    <w:rsid w:val="00115DB6"/>
    <w:rsid w:val="00116576"/>
    <w:rsid w:val="00116D14"/>
    <w:rsid w:val="0011744C"/>
    <w:rsid w:val="0011753A"/>
    <w:rsid w:val="0012003D"/>
    <w:rsid w:val="0012033F"/>
    <w:rsid w:val="00125969"/>
    <w:rsid w:val="00125A19"/>
    <w:rsid w:val="00125BE5"/>
    <w:rsid w:val="0013003B"/>
    <w:rsid w:val="001305A6"/>
    <w:rsid w:val="00132FD5"/>
    <w:rsid w:val="00134CDF"/>
    <w:rsid w:val="0013569F"/>
    <w:rsid w:val="00137322"/>
    <w:rsid w:val="001376AE"/>
    <w:rsid w:val="00140D5C"/>
    <w:rsid w:val="001413C4"/>
    <w:rsid w:val="00141DDE"/>
    <w:rsid w:val="001435C9"/>
    <w:rsid w:val="00143C38"/>
    <w:rsid w:val="0014516B"/>
    <w:rsid w:val="001457F7"/>
    <w:rsid w:val="001465B9"/>
    <w:rsid w:val="001507F1"/>
    <w:rsid w:val="00152ACE"/>
    <w:rsid w:val="00152D8B"/>
    <w:rsid w:val="001600B6"/>
    <w:rsid w:val="00160293"/>
    <w:rsid w:val="00160F45"/>
    <w:rsid w:val="0016108D"/>
    <w:rsid w:val="00161387"/>
    <w:rsid w:val="0016142C"/>
    <w:rsid w:val="00163544"/>
    <w:rsid w:val="0016401A"/>
    <w:rsid w:val="00165204"/>
    <w:rsid w:val="00167E41"/>
    <w:rsid w:val="00171AA3"/>
    <w:rsid w:val="00171D35"/>
    <w:rsid w:val="00173B3C"/>
    <w:rsid w:val="00175F91"/>
    <w:rsid w:val="001768C0"/>
    <w:rsid w:val="00176E9C"/>
    <w:rsid w:val="001776DC"/>
    <w:rsid w:val="00177C5B"/>
    <w:rsid w:val="001806EB"/>
    <w:rsid w:val="00180DAE"/>
    <w:rsid w:val="00181663"/>
    <w:rsid w:val="00181E75"/>
    <w:rsid w:val="001824A9"/>
    <w:rsid w:val="001843D3"/>
    <w:rsid w:val="00185FEA"/>
    <w:rsid w:val="0018780D"/>
    <w:rsid w:val="00190D82"/>
    <w:rsid w:val="00190FAE"/>
    <w:rsid w:val="00192607"/>
    <w:rsid w:val="00192E08"/>
    <w:rsid w:val="00193F2C"/>
    <w:rsid w:val="001942B7"/>
    <w:rsid w:val="00195FDF"/>
    <w:rsid w:val="00196429"/>
    <w:rsid w:val="00197007"/>
    <w:rsid w:val="001972FB"/>
    <w:rsid w:val="001A082E"/>
    <w:rsid w:val="001A11E7"/>
    <w:rsid w:val="001A3CCC"/>
    <w:rsid w:val="001A5B5A"/>
    <w:rsid w:val="001A783C"/>
    <w:rsid w:val="001A7C9C"/>
    <w:rsid w:val="001A7DE6"/>
    <w:rsid w:val="001B1ADC"/>
    <w:rsid w:val="001B1FE1"/>
    <w:rsid w:val="001B2434"/>
    <w:rsid w:val="001C0213"/>
    <w:rsid w:val="001C107B"/>
    <w:rsid w:val="001C32E6"/>
    <w:rsid w:val="001C3E33"/>
    <w:rsid w:val="001C5B82"/>
    <w:rsid w:val="001D3AF6"/>
    <w:rsid w:val="001D630A"/>
    <w:rsid w:val="001D69EC"/>
    <w:rsid w:val="001E088F"/>
    <w:rsid w:val="001E1744"/>
    <w:rsid w:val="001F18FC"/>
    <w:rsid w:val="001F3D10"/>
    <w:rsid w:val="001F42AF"/>
    <w:rsid w:val="001F4DE4"/>
    <w:rsid w:val="001F52DA"/>
    <w:rsid w:val="001F6B09"/>
    <w:rsid w:val="00200557"/>
    <w:rsid w:val="002023ED"/>
    <w:rsid w:val="002048A0"/>
    <w:rsid w:val="00205145"/>
    <w:rsid w:val="00206DF0"/>
    <w:rsid w:val="002115B4"/>
    <w:rsid w:val="00211959"/>
    <w:rsid w:val="0021211C"/>
    <w:rsid w:val="00214D71"/>
    <w:rsid w:val="00215F03"/>
    <w:rsid w:val="00217BAC"/>
    <w:rsid w:val="00217F40"/>
    <w:rsid w:val="00221227"/>
    <w:rsid w:val="00221A4F"/>
    <w:rsid w:val="00222626"/>
    <w:rsid w:val="0022353F"/>
    <w:rsid w:val="0023131E"/>
    <w:rsid w:val="002330EB"/>
    <w:rsid w:val="00240550"/>
    <w:rsid w:val="00243309"/>
    <w:rsid w:val="002436F9"/>
    <w:rsid w:val="00251F9C"/>
    <w:rsid w:val="0025307C"/>
    <w:rsid w:val="0025342D"/>
    <w:rsid w:val="00253432"/>
    <w:rsid w:val="002566EA"/>
    <w:rsid w:val="002569FB"/>
    <w:rsid w:val="00257932"/>
    <w:rsid w:val="00257A4E"/>
    <w:rsid w:val="00257BC0"/>
    <w:rsid w:val="00260568"/>
    <w:rsid w:val="00262090"/>
    <w:rsid w:val="00264D4B"/>
    <w:rsid w:val="002660A9"/>
    <w:rsid w:val="0026789C"/>
    <w:rsid w:val="002705AF"/>
    <w:rsid w:val="002708AB"/>
    <w:rsid w:val="0027117E"/>
    <w:rsid w:val="00271DD3"/>
    <w:rsid w:val="002728C9"/>
    <w:rsid w:val="00272C00"/>
    <w:rsid w:val="002735DF"/>
    <w:rsid w:val="00274FDF"/>
    <w:rsid w:val="00275C81"/>
    <w:rsid w:val="0027623F"/>
    <w:rsid w:val="00277BA0"/>
    <w:rsid w:val="00277FC4"/>
    <w:rsid w:val="0028158E"/>
    <w:rsid w:val="00282F75"/>
    <w:rsid w:val="002849F7"/>
    <w:rsid w:val="00284AB4"/>
    <w:rsid w:val="002864F4"/>
    <w:rsid w:val="002908D3"/>
    <w:rsid w:val="00292DC6"/>
    <w:rsid w:val="002933F3"/>
    <w:rsid w:val="002937C8"/>
    <w:rsid w:val="002957CB"/>
    <w:rsid w:val="00296050"/>
    <w:rsid w:val="00296D67"/>
    <w:rsid w:val="002976B4"/>
    <w:rsid w:val="0029791C"/>
    <w:rsid w:val="00297B29"/>
    <w:rsid w:val="002A1DD2"/>
    <w:rsid w:val="002A269C"/>
    <w:rsid w:val="002A518C"/>
    <w:rsid w:val="002B0074"/>
    <w:rsid w:val="002B0341"/>
    <w:rsid w:val="002B3ED7"/>
    <w:rsid w:val="002B6B77"/>
    <w:rsid w:val="002B6DEB"/>
    <w:rsid w:val="002C0106"/>
    <w:rsid w:val="002C1A9A"/>
    <w:rsid w:val="002C264F"/>
    <w:rsid w:val="002C26C5"/>
    <w:rsid w:val="002C331A"/>
    <w:rsid w:val="002C3B11"/>
    <w:rsid w:val="002C46ED"/>
    <w:rsid w:val="002C7B76"/>
    <w:rsid w:val="002D020B"/>
    <w:rsid w:val="002D0419"/>
    <w:rsid w:val="002D3008"/>
    <w:rsid w:val="002D7E9B"/>
    <w:rsid w:val="002E0158"/>
    <w:rsid w:val="002E0792"/>
    <w:rsid w:val="002E19E6"/>
    <w:rsid w:val="002E2D49"/>
    <w:rsid w:val="002E3FE7"/>
    <w:rsid w:val="002E4867"/>
    <w:rsid w:val="002E4CAD"/>
    <w:rsid w:val="002E769B"/>
    <w:rsid w:val="002F0D07"/>
    <w:rsid w:val="002F193A"/>
    <w:rsid w:val="002F5335"/>
    <w:rsid w:val="002F5714"/>
    <w:rsid w:val="002F5E8B"/>
    <w:rsid w:val="002F7E3F"/>
    <w:rsid w:val="002F7EAD"/>
    <w:rsid w:val="00300632"/>
    <w:rsid w:val="00304DDC"/>
    <w:rsid w:val="00304DED"/>
    <w:rsid w:val="00304FC1"/>
    <w:rsid w:val="00306892"/>
    <w:rsid w:val="0031016A"/>
    <w:rsid w:val="00310C1D"/>
    <w:rsid w:val="00310E32"/>
    <w:rsid w:val="00312F3B"/>
    <w:rsid w:val="00313706"/>
    <w:rsid w:val="0031489E"/>
    <w:rsid w:val="003170FE"/>
    <w:rsid w:val="00317138"/>
    <w:rsid w:val="00320EC6"/>
    <w:rsid w:val="00324C05"/>
    <w:rsid w:val="00325FFD"/>
    <w:rsid w:val="00326E59"/>
    <w:rsid w:val="00327B86"/>
    <w:rsid w:val="00330896"/>
    <w:rsid w:val="00332F05"/>
    <w:rsid w:val="003330DB"/>
    <w:rsid w:val="0033375C"/>
    <w:rsid w:val="0033654C"/>
    <w:rsid w:val="00346DD2"/>
    <w:rsid w:val="00351BC7"/>
    <w:rsid w:val="00353DCD"/>
    <w:rsid w:val="00355E8F"/>
    <w:rsid w:val="00363765"/>
    <w:rsid w:val="00365E20"/>
    <w:rsid w:val="0037326D"/>
    <w:rsid w:val="00374F2D"/>
    <w:rsid w:val="00377F5D"/>
    <w:rsid w:val="00380E0A"/>
    <w:rsid w:val="00381735"/>
    <w:rsid w:val="00381841"/>
    <w:rsid w:val="00382C98"/>
    <w:rsid w:val="00383218"/>
    <w:rsid w:val="00390A65"/>
    <w:rsid w:val="00391079"/>
    <w:rsid w:val="00391B81"/>
    <w:rsid w:val="00392BAD"/>
    <w:rsid w:val="00392EF3"/>
    <w:rsid w:val="00392FB0"/>
    <w:rsid w:val="0039342A"/>
    <w:rsid w:val="00394B5C"/>
    <w:rsid w:val="00395F9D"/>
    <w:rsid w:val="00396369"/>
    <w:rsid w:val="00396FB2"/>
    <w:rsid w:val="003A1C1D"/>
    <w:rsid w:val="003A254B"/>
    <w:rsid w:val="003A2650"/>
    <w:rsid w:val="003A6202"/>
    <w:rsid w:val="003A7C67"/>
    <w:rsid w:val="003B14A6"/>
    <w:rsid w:val="003B2071"/>
    <w:rsid w:val="003B2EE2"/>
    <w:rsid w:val="003B2F80"/>
    <w:rsid w:val="003B3FD7"/>
    <w:rsid w:val="003B6043"/>
    <w:rsid w:val="003B6189"/>
    <w:rsid w:val="003B63EA"/>
    <w:rsid w:val="003C0435"/>
    <w:rsid w:val="003C0E55"/>
    <w:rsid w:val="003C209F"/>
    <w:rsid w:val="003C3014"/>
    <w:rsid w:val="003C3F10"/>
    <w:rsid w:val="003C47FB"/>
    <w:rsid w:val="003C4917"/>
    <w:rsid w:val="003C55E8"/>
    <w:rsid w:val="003C731F"/>
    <w:rsid w:val="003C793F"/>
    <w:rsid w:val="003D0DB7"/>
    <w:rsid w:val="003D1333"/>
    <w:rsid w:val="003D14B6"/>
    <w:rsid w:val="003D1872"/>
    <w:rsid w:val="003D2506"/>
    <w:rsid w:val="003D2533"/>
    <w:rsid w:val="003D2D72"/>
    <w:rsid w:val="003D382F"/>
    <w:rsid w:val="003D5412"/>
    <w:rsid w:val="003D6D05"/>
    <w:rsid w:val="003E0A0D"/>
    <w:rsid w:val="003E2456"/>
    <w:rsid w:val="003E47DA"/>
    <w:rsid w:val="003E60F7"/>
    <w:rsid w:val="003E66D5"/>
    <w:rsid w:val="003E6BB4"/>
    <w:rsid w:val="003E6CEE"/>
    <w:rsid w:val="003F077A"/>
    <w:rsid w:val="003F30DE"/>
    <w:rsid w:val="003F5682"/>
    <w:rsid w:val="003F723F"/>
    <w:rsid w:val="00400784"/>
    <w:rsid w:val="004022BA"/>
    <w:rsid w:val="004034DC"/>
    <w:rsid w:val="004060F7"/>
    <w:rsid w:val="0040660F"/>
    <w:rsid w:val="00407A66"/>
    <w:rsid w:val="00411ED8"/>
    <w:rsid w:val="00413A0C"/>
    <w:rsid w:val="00413D98"/>
    <w:rsid w:val="004146FA"/>
    <w:rsid w:val="004150E2"/>
    <w:rsid w:val="00415D33"/>
    <w:rsid w:val="00420957"/>
    <w:rsid w:val="004223C8"/>
    <w:rsid w:val="00424C09"/>
    <w:rsid w:val="00424E21"/>
    <w:rsid w:val="00427123"/>
    <w:rsid w:val="00427B37"/>
    <w:rsid w:val="00430B8C"/>
    <w:rsid w:val="00431BB2"/>
    <w:rsid w:val="00431DFA"/>
    <w:rsid w:val="00434119"/>
    <w:rsid w:val="00434A94"/>
    <w:rsid w:val="004354FE"/>
    <w:rsid w:val="0043621C"/>
    <w:rsid w:val="00436355"/>
    <w:rsid w:val="00436787"/>
    <w:rsid w:val="00436D7E"/>
    <w:rsid w:val="00441A77"/>
    <w:rsid w:val="00442F64"/>
    <w:rsid w:val="00443B09"/>
    <w:rsid w:val="0044538C"/>
    <w:rsid w:val="0044592F"/>
    <w:rsid w:val="0044739B"/>
    <w:rsid w:val="004479CD"/>
    <w:rsid w:val="004501F0"/>
    <w:rsid w:val="004522D3"/>
    <w:rsid w:val="00452EA5"/>
    <w:rsid w:val="004531BA"/>
    <w:rsid w:val="00455560"/>
    <w:rsid w:val="004572FF"/>
    <w:rsid w:val="00462097"/>
    <w:rsid w:val="00462C0C"/>
    <w:rsid w:val="0046412C"/>
    <w:rsid w:val="00465F42"/>
    <w:rsid w:val="00470893"/>
    <w:rsid w:val="0047200E"/>
    <w:rsid w:val="0047573E"/>
    <w:rsid w:val="00475A49"/>
    <w:rsid w:val="004761F5"/>
    <w:rsid w:val="0048056B"/>
    <w:rsid w:val="00480A9B"/>
    <w:rsid w:val="00480D42"/>
    <w:rsid w:val="00480F89"/>
    <w:rsid w:val="0048496C"/>
    <w:rsid w:val="00484A06"/>
    <w:rsid w:val="00484F90"/>
    <w:rsid w:val="00485263"/>
    <w:rsid w:val="0048620B"/>
    <w:rsid w:val="00492C2C"/>
    <w:rsid w:val="0049308F"/>
    <w:rsid w:val="00495E01"/>
    <w:rsid w:val="0049682F"/>
    <w:rsid w:val="00497572"/>
    <w:rsid w:val="004A0853"/>
    <w:rsid w:val="004A0D6B"/>
    <w:rsid w:val="004A4FCD"/>
    <w:rsid w:val="004A6348"/>
    <w:rsid w:val="004A6B20"/>
    <w:rsid w:val="004A71A5"/>
    <w:rsid w:val="004A7405"/>
    <w:rsid w:val="004A7E59"/>
    <w:rsid w:val="004B14FA"/>
    <w:rsid w:val="004B39EF"/>
    <w:rsid w:val="004C1EED"/>
    <w:rsid w:val="004C32C0"/>
    <w:rsid w:val="004C3F38"/>
    <w:rsid w:val="004C430D"/>
    <w:rsid w:val="004C4E9A"/>
    <w:rsid w:val="004C5B00"/>
    <w:rsid w:val="004C61EE"/>
    <w:rsid w:val="004C7252"/>
    <w:rsid w:val="004C7BED"/>
    <w:rsid w:val="004D47E5"/>
    <w:rsid w:val="004E0638"/>
    <w:rsid w:val="004E065A"/>
    <w:rsid w:val="004E1DBC"/>
    <w:rsid w:val="004E477E"/>
    <w:rsid w:val="004E5D52"/>
    <w:rsid w:val="004E6BE6"/>
    <w:rsid w:val="004F03E7"/>
    <w:rsid w:val="004F08A8"/>
    <w:rsid w:val="004F1E1E"/>
    <w:rsid w:val="004F300E"/>
    <w:rsid w:val="005043F4"/>
    <w:rsid w:val="00507333"/>
    <w:rsid w:val="005114E9"/>
    <w:rsid w:val="0051189E"/>
    <w:rsid w:val="00511C70"/>
    <w:rsid w:val="0051479C"/>
    <w:rsid w:val="00514EDB"/>
    <w:rsid w:val="005151E1"/>
    <w:rsid w:val="005160F6"/>
    <w:rsid w:val="005162E2"/>
    <w:rsid w:val="00517628"/>
    <w:rsid w:val="00517F13"/>
    <w:rsid w:val="00521204"/>
    <w:rsid w:val="0052165C"/>
    <w:rsid w:val="005221E7"/>
    <w:rsid w:val="005224C2"/>
    <w:rsid w:val="00523C2E"/>
    <w:rsid w:val="00526191"/>
    <w:rsid w:val="00526377"/>
    <w:rsid w:val="005263D9"/>
    <w:rsid w:val="00526984"/>
    <w:rsid w:val="00530C94"/>
    <w:rsid w:val="00531019"/>
    <w:rsid w:val="005311AB"/>
    <w:rsid w:val="005311AD"/>
    <w:rsid w:val="00531B73"/>
    <w:rsid w:val="00531EC3"/>
    <w:rsid w:val="0053277C"/>
    <w:rsid w:val="00532C00"/>
    <w:rsid w:val="00532FFB"/>
    <w:rsid w:val="00534289"/>
    <w:rsid w:val="005369A1"/>
    <w:rsid w:val="00536C77"/>
    <w:rsid w:val="00537930"/>
    <w:rsid w:val="00540D0F"/>
    <w:rsid w:val="00540E07"/>
    <w:rsid w:val="005414CA"/>
    <w:rsid w:val="00543B9B"/>
    <w:rsid w:val="0054500D"/>
    <w:rsid w:val="0054511B"/>
    <w:rsid w:val="00545E65"/>
    <w:rsid w:val="00550E2E"/>
    <w:rsid w:val="00552CA5"/>
    <w:rsid w:val="00553A83"/>
    <w:rsid w:val="00554433"/>
    <w:rsid w:val="0056416B"/>
    <w:rsid w:val="00565447"/>
    <w:rsid w:val="00566BCB"/>
    <w:rsid w:val="00567DA8"/>
    <w:rsid w:val="00570044"/>
    <w:rsid w:val="00571AA3"/>
    <w:rsid w:val="00573637"/>
    <w:rsid w:val="00575A79"/>
    <w:rsid w:val="005764A3"/>
    <w:rsid w:val="00576999"/>
    <w:rsid w:val="0057749C"/>
    <w:rsid w:val="005779F4"/>
    <w:rsid w:val="00580B56"/>
    <w:rsid w:val="00581821"/>
    <w:rsid w:val="005818F0"/>
    <w:rsid w:val="005857DF"/>
    <w:rsid w:val="005870D8"/>
    <w:rsid w:val="00587ED7"/>
    <w:rsid w:val="005907CB"/>
    <w:rsid w:val="005919DC"/>
    <w:rsid w:val="0059210E"/>
    <w:rsid w:val="0059221E"/>
    <w:rsid w:val="005932A0"/>
    <w:rsid w:val="005936CF"/>
    <w:rsid w:val="00593FFE"/>
    <w:rsid w:val="00594998"/>
    <w:rsid w:val="00596899"/>
    <w:rsid w:val="005A17EE"/>
    <w:rsid w:val="005A1F12"/>
    <w:rsid w:val="005A3C2E"/>
    <w:rsid w:val="005A4671"/>
    <w:rsid w:val="005B0D0E"/>
    <w:rsid w:val="005B32D5"/>
    <w:rsid w:val="005B46E2"/>
    <w:rsid w:val="005B4D63"/>
    <w:rsid w:val="005B519B"/>
    <w:rsid w:val="005B5B1D"/>
    <w:rsid w:val="005B6785"/>
    <w:rsid w:val="005C17C8"/>
    <w:rsid w:val="005C1A02"/>
    <w:rsid w:val="005C236C"/>
    <w:rsid w:val="005C4220"/>
    <w:rsid w:val="005C47FC"/>
    <w:rsid w:val="005C5768"/>
    <w:rsid w:val="005C61BF"/>
    <w:rsid w:val="005C68FF"/>
    <w:rsid w:val="005C6A68"/>
    <w:rsid w:val="005C7CC4"/>
    <w:rsid w:val="005D1F11"/>
    <w:rsid w:val="005D227C"/>
    <w:rsid w:val="005D30E1"/>
    <w:rsid w:val="005D328D"/>
    <w:rsid w:val="005D5EF9"/>
    <w:rsid w:val="005D5FCC"/>
    <w:rsid w:val="005E06E3"/>
    <w:rsid w:val="005E221F"/>
    <w:rsid w:val="005E3F32"/>
    <w:rsid w:val="005E493F"/>
    <w:rsid w:val="005E5815"/>
    <w:rsid w:val="005E616F"/>
    <w:rsid w:val="005F02D9"/>
    <w:rsid w:val="005F0541"/>
    <w:rsid w:val="005F1FE4"/>
    <w:rsid w:val="005F237D"/>
    <w:rsid w:val="005F2FB9"/>
    <w:rsid w:val="005F41E1"/>
    <w:rsid w:val="005F448B"/>
    <w:rsid w:val="005F4A7F"/>
    <w:rsid w:val="005F678F"/>
    <w:rsid w:val="0060328F"/>
    <w:rsid w:val="006039F2"/>
    <w:rsid w:val="00603CD0"/>
    <w:rsid w:val="00604759"/>
    <w:rsid w:val="00604F0D"/>
    <w:rsid w:val="0060558B"/>
    <w:rsid w:val="0060721A"/>
    <w:rsid w:val="00607865"/>
    <w:rsid w:val="00607CDB"/>
    <w:rsid w:val="0061127B"/>
    <w:rsid w:val="00612AC8"/>
    <w:rsid w:val="00612B89"/>
    <w:rsid w:val="006136B4"/>
    <w:rsid w:val="00613A0E"/>
    <w:rsid w:val="00614395"/>
    <w:rsid w:val="0061553D"/>
    <w:rsid w:val="00615E36"/>
    <w:rsid w:val="00621C90"/>
    <w:rsid w:val="00624B27"/>
    <w:rsid w:val="00625DD9"/>
    <w:rsid w:val="00630C33"/>
    <w:rsid w:val="0063293E"/>
    <w:rsid w:val="00632A65"/>
    <w:rsid w:val="00632D0D"/>
    <w:rsid w:val="0063527D"/>
    <w:rsid w:val="006355F4"/>
    <w:rsid w:val="0063639C"/>
    <w:rsid w:val="00640116"/>
    <w:rsid w:val="006423C2"/>
    <w:rsid w:val="006428C8"/>
    <w:rsid w:val="006443EC"/>
    <w:rsid w:val="006460F2"/>
    <w:rsid w:val="00646F0D"/>
    <w:rsid w:val="00652D56"/>
    <w:rsid w:val="00655149"/>
    <w:rsid w:val="006553FC"/>
    <w:rsid w:val="00655C5C"/>
    <w:rsid w:val="0065661F"/>
    <w:rsid w:val="00656A6B"/>
    <w:rsid w:val="00656F1F"/>
    <w:rsid w:val="00657E2F"/>
    <w:rsid w:val="00657EB2"/>
    <w:rsid w:val="00660542"/>
    <w:rsid w:val="00662FD9"/>
    <w:rsid w:val="0066318E"/>
    <w:rsid w:val="006633E7"/>
    <w:rsid w:val="00663757"/>
    <w:rsid w:val="00663E1C"/>
    <w:rsid w:val="006651B5"/>
    <w:rsid w:val="00666140"/>
    <w:rsid w:val="006667A8"/>
    <w:rsid w:val="00666E77"/>
    <w:rsid w:val="00666E8C"/>
    <w:rsid w:val="006674E3"/>
    <w:rsid w:val="00671079"/>
    <w:rsid w:val="00674578"/>
    <w:rsid w:val="006757F0"/>
    <w:rsid w:val="0067607C"/>
    <w:rsid w:val="006765F9"/>
    <w:rsid w:val="00676FED"/>
    <w:rsid w:val="00677F44"/>
    <w:rsid w:val="006809E9"/>
    <w:rsid w:val="00680F73"/>
    <w:rsid w:val="00686449"/>
    <w:rsid w:val="006871A1"/>
    <w:rsid w:val="00693823"/>
    <w:rsid w:val="0069595A"/>
    <w:rsid w:val="00696064"/>
    <w:rsid w:val="006A0BCB"/>
    <w:rsid w:val="006A0D65"/>
    <w:rsid w:val="006A2794"/>
    <w:rsid w:val="006A56C8"/>
    <w:rsid w:val="006A7271"/>
    <w:rsid w:val="006B0BE5"/>
    <w:rsid w:val="006B199C"/>
    <w:rsid w:val="006B1A53"/>
    <w:rsid w:val="006B24A3"/>
    <w:rsid w:val="006B29AD"/>
    <w:rsid w:val="006B3020"/>
    <w:rsid w:val="006B4B8A"/>
    <w:rsid w:val="006C0682"/>
    <w:rsid w:val="006C154B"/>
    <w:rsid w:val="006C178A"/>
    <w:rsid w:val="006C2A18"/>
    <w:rsid w:val="006C309D"/>
    <w:rsid w:val="006C4242"/>
    <w:rsid w:val="006C6755"/>
    <w:rsid w:val="006C6A18"/>
    <w:rsid w:val="006C7C13"/>
    <w:rsid w:val="006D0070"/>
    <w:rsid w:val="006D1D3A"/>
    <w:rsid w:val="006D2480"/>
    <w:rsid w:val="006D27EA"/>
    <w:rsid w:val="006D27F8"/>
    <w:rsid w:val="006D305C"/>
    <w:rsid w:val="006D32B7"/>
    <w:rsid w:val="006D4F3B"/>
    <w:rsid w:val="006D5CED"/>
    <w:rsid w:val="006E38AF"/>
    <w:rsid w:val="006E49BB"/>
    <w:rsid w:val="006E4C13"/>
    <w:rsid w:val="006E5BE1"/>
    <w:rsid w:val="006E5EA7"/>
    <w:rsid w:val="006E6F96"/>
    <w:rsid w:val="006F064B"/>
    <w:rsid w:val="006F08CF"/>
    <w:rsid w:val="006F1406"/>
    <w:rsid w:val="006F21D7"/>
    <w:rsid w:val="006F2DD9"/>
    <w:rsid w:val="006F38FF"/>
    <w:rsid w:val="00700950"/>
    <w:rsid w:val="007023EC"/>
    <w:rsid w:val="007036B4"/>
    <w:rsid w:val="00704303"/>
    <w:rsid w:val="00704410"/>
    <w:rsid w:val="00707013"/>
    <w:rsid w:val="007073B2"/>
    <w:rsid w:val="00707BA7"/>
    <w:rsid w:val="007105FE"/>
    <w:rsid w:val="00711753"/>
    <w:rsid w:val="0071299E"/>
    <w:rsid w:val="00716666"/>
    <w:rsid w:val="00716A56"/>
    <w:rsid w:val="007176EF"/>
    <w:rsid w:val="00717FB9"/>
    <w:rsid w:val="007205FD"/>
    <w:rsid w:val="00722A92"/>
    <w:rsid w:val="00724C6F"/>
    <w:rsid w:val="00725A20"/>
    <w:rsid w:val="00726A1F"/>
    <w:rsid w:val="00726D17"/>
    <w:rsid w:val="00727242"/>
    <w:rsid w:val="007306D1"/>
    <w:rsid w:val="00731CA1"/>
    <w:rsid w:val="007322E7"/>
    <w:rsid w:val="00733E0E"/>
    <w:rsid w:val="007369D1"/>
    <w:rsid w:val="00736CFE"/>
    <w:rsid w:val="007377D2"/>
    <w:rsid w:val="00740E1F"/>
    <w:rsid w:val="007423F0"/>
    <w:rsid w:val="007439CF"/>
    <w:rsid w:val="0075037B"/>
    <w:rsid w:val="00751BDD"/>
    <w:rsid w:val="00752A56"/>
    <w:rsid w:val="00753B12"/>
    <w:rsid w:val="00755217"/>
    <w:rsid w:val="00756333"/>
    <w:rsid w:val="00760ADD"/>
    <w:rsid w:val="00760D40"/>
    <w:rsid w:val="00760E68"/>
    <w:rsid w:val="007620BD"/>
    <w:rsid w:val="00762B94"/>
    <w:rsid w:val="007654B6"/>
    <w:rsid w:val="00771998"/>
    <w:rsid w:val="00772375"/>
    <w:rsid w:val="00772E95"/>
    <w:rsid w:val="007732E6"/>
    <w:rsid w:val="00773AAF"/>
    <w:rsid w:val="00773DBB"/>
    <w:rsid w:val="00776189"/>
    <w:rsid w:val="00776FE8"/>
    <w:rsid w:val="00777466"/>
    <w:rsid w:val="007832FE"/>
    <w:rsid w:val="007845DB"/>
    <w:rsid w:val="007848A5"/>
    <w:rsid w:val="00785324"/>
    <w:rsid w:val="00786574"/>
    <w:rsid w:val="007912ED"/>
    <w:rsid w:val="00791E84"/>
    <w:rsid w:val="007962A5"/>
    <w:rsid w:val="007A359E"/>
    <w:rsid w:val="007A64FA"/>
    <w:rsid w:val="007A6849"/>
    <w:rsid w:val="007A75DF"/>
    <w:rsid w:val="007A774E"/>
    <w:rsid w:val="007A797E"/>
    <w:rsid w:val="007A7E4B"/>
    <w:rsid w:val="007B0101"/>
    <w:rsid w:val="007B0963"/>
    <w:rsid w:val="007B1364"/>
    <w:rsid w:val="007B1788"/>
    <w:rsid w:val="007B20F5"/>
    <w:rsid w:val="007B22BB"/>
    <w:rsid w:val="007B2526"/>
    <w:rsid w:val="007B678C"/>
    <w:rsid w:val="007C07AD"/>
    <w:rsid w:val="007C2230"/>
    <w:rsid w:val="007C3945"/>
    <w:rsid w:val="007C40E6"/>
    <w:rsid w:val="007C5B31"/>
    <w:rsid w:val="007C656A"/>
    <w:rsid w:val="007C72C4"/>
    <w:rsid w:val="007C78F6"/>
    <w:rsid w:val="007D11FF"/>
    <w:rsid w:val="007D14BA"/>
    <w:rsid w:val="007D20F8"/>
    <w:rsid w:val="007D33CE"/>
    <w:rsid w:val="007D7A63"/>
    <w:rsid w:val="007E34CF"/>
    <w:rsid w:val="007E53B8"/>
    <w:rsid w:val="007E5932"/>
    <w:rsid w:val="007F0206"/>
    <w:rsid w:val="007F02AE"/>
    <w:rsid w:val="007F21C0"/>
    <w:rsid w:val="007F2A4B"/>
    <w:rsid w:val="007F2A62"/>
    <w:rsid w:val="007F3B13"/>
    <w:rsid w:val="007F3DE7"/>
    <w:rsid w:val="007F56B1"/>
    <w:rsid w:val="007F56D8"/>
    <w:rsid w:val="007F628F"/>
    <w:rsid w:val="007F76AC"/>
    <w:rsid w:val="008006B5"/>
    <w:rsid w:val="00800DB9"/>
    <w:rsid w:val="00801645"/>
    <w:rsid w:val="0080175F"/>
    <w:rsid w:val="00803953"/>
    <w:rsid w:val="00804237"/>
    <w:rsid w:val="00806BA2"/>
    <w:rsid w:val="00811290"/>
    <w:rsid w:val="00814AF5"/>
    <w:rsid w:val="00815673"/>
    <w:rsid w:val="00816092"/>
    <w:rsid w:val="00817FF3"/>
    <w:rsid w:val="008204E1"/>
    <w:rsid w:val="00822ECE"/>
    <w:rsid w:val="00823460"/>
    <w:rsid w:val="00823E5B"/>
    <w:rsid w:val="008309AB"/>
    <w:rsid w:val="00832246"/>
    <w:rsid w:val="00832D16"/>
    <w:rsid w:val="00833E31"/>
    <w:rsid w:val="00834632"/>
    <w:rsid w:val="008427F7"/>
    <w:rsid w:val="00847650"/>
    <w:rsid w:val="00851BBC"/>
    <w:rsid w:val="00851F21"/>
    <w:rsid w:val="0085270C"/>
    <w:rsid w:val="0085421B"/>
    <w:rsid w:val="0085604B"/>
    <w:rsid w:val="008564FE"/>
    <w:rsid w:val="00860E9F"/>
    <w:rsid w:val="008613D5"/>
    <w:rsid w:val="00862896"/>
    <w:rsid w:val="00862BF0"/>
    <w:rsid w:val="00864530"/>
    <w:rsid w:val="00865BEB"/>
    <w:rsid w:val="00865F69"/>
    <w:rsid w:val="008661A7"/>
    <w:rsid w:val="008702DA"/>
    <w:rsid w:val="008713CC"/>
    <w:rsid w:val="00872850"/>
    <w:rsid w:val="008739CD"/>
    <w:rsid w:val="00876201"/>
    <w:rsid w:val="0087739A"/>
    <w:rsid w:val="0088052A"/>
    <w:rsid w:val="00880816"/>
    <w:rsid w:val="00880AB6"/>
    <w:rsid w:val="00880D25"/>
    <w:rsid w:val="00881768"/>
    <w:rsid w:val="00881C08"/>
    <w:rsid w:val="00881DF6"/>
    <w:rsid w:val="00883DC7"/>
    <w:rsid w:val="0088401F"/>
    <w:rsid w:val="00884E7A"/>
    <w:rsid w:val="00886192"/>
    <w:rsid w:val="00886857"/>
    <w:rsid w:val="008902E0"/>
    <w:rsid w:val="00891C6F"/>
    <w:rsid w:val="00892062"/>
    <w:rsid w:val="00892AED"/>
    <w:rsid w:val="0089310D"/>
    <w:rsid w:val="00897564"/>
    <w:rsid w:val="00897A9D"/>
    <w:rsid w:val="008A09AE"/>
    <w:rsid w:val="008A0D4B"/>
    <w:rsid w:val="008A28B0"/>
    <w:rsid w:val="008A3FEC"/>
    <w:rsid w:val="008A4380"/>
    <w:rsid w:val="008A521F"/>
    <w:rsid w:val="008A528E"/>
    <w:rsid w:val="008A6687"/>
    <w:rsid w:val="008A6851"/>
    <w:rsid w:val="008A73A1"/>
    <w:rsid w:val="008B1849"/>
    <w:rsid w:val="008B2F95"/>
    <w:rsid w:val="008B3671"/>
    <w:rsid w:val="008B3E3A"/>
    <w:rsid w:val="008B570B"/>
    <w:rsid w:val="008B5A5C"/>
    <w:rsid w:val="008B6098"/>
    <w:rsid w:val="008B79F7"/>
    <w:rsid w:val="008B7C5B"/>
    <w:rsid w:val="008C1441"/>
    <w:rsid w:val="008C1842"/>
    <w:rsid w:val="008C225A"/>
    <w:rsid w:val="008C2AB5"/>
    <w:rsid w:val="008C3D0F"/>
    <w:rsid w:val="008C7568"/>
    <w:rsid w:val="008C7987"/>
    <w:rsid w:val="008D2427"/>
    <w:rsid w:val="008D2B88"/>
    <w:rsid w:val="008D2C05"/>
    <w:rsid w:val="008D37F1"/>
    <w:rsid w:val="008D58AD"/>
    <w:rsid w:val="008D5A5C"/>
    <w:rsid w:val="008D5EE3"/>
    <w:rsid w:val="008D6752"/>
    <w:rsid w:val="008D6CAC"/>
    <w:rsid w:val="008E056A"/>
    <w:rsid w:val="008E218D"/>
    <w:rsid w:val="008E579C"/>
    <w:rsid w:val="008F0051"/>
    <w:rsid w:val="008F354A"/>
    <w:rsid w:val="008F35C2"/>
    <w:rsid w:val="008F39DB"/>
    <w:rsid w:val="008F51CF"/>
    <w:rsid w:val="008F7775"/>
    <w:rsid w:val="009010B9"/>
    <w:rsid w:val="00901470"/>
    <w:rsid w:val="00901908"/>
    <w:rsid w:val="00903288"/>
    <w:rsid w:val="009055D3"/>
    <w:rsid w:val="00906ACA"/>
    <w:rsid w:val="00907473"/>
    <w:rsid w:val="0090750C"/>
    <w:rsid w:val="00911384"/>
    <w:rsid w:val="0091141B"/>
    <w:rsid w:val="0091189C"/>
    <w:rsid w:val="00912113"/>
    <w:rsid w:val="0091255C"/>
    <w:rsid w:val="00913BAF"/>
    <w:rsid w:val="00916CDA"/>
    <w:rsid w:val="00916DE0"/>
    <w:rsid w:val="00920E79"/>
    <w:rsid w:val="00921FBB"/>
    <w:rsid w:val="009232A0"/>
    <w:rsid w:val="009239E5"/>
    <w:rsid w:val="00923AFB"/>
    <w:rsid w:val="009240A2"/>
    <w:rsid w:val="00924585"/>
    <w:rsid w:val="00925A9E"/>
    <w:rsid w:val="00925B06"/>
    <w:rsid w:val="00930184"/>
    <w:rsid w:val="009312DA"/>
    <w:rsid w:val="00933C13"/>
    <w:rsid w:val="00936B62"/>
    <w:rsid w:val="00936DA9"/>
    <w:rsid w:val="009379C1"/>
    <w:rsid w:val="00937BD7"/>
    <w:rsid w:val="00940005"/>
    <w:rsid w:val="00941ABA"/>
    <w:rsid w:val="00942CB9"/>
    <w:rsid w:val="00944676"/>
    <w:rsid w:val="00947863"/>
    <w:rsid w:val="00947941"/>
    <w:rsid w:val="00947B55"/>
    <w:rsid w:val="00952D72"/>
    <w:rsid w:val="00954C8D"/>
    <w:rsid w:val="00960453"/>
    <w:rsid w:val="00961F49"/>
    <w:rsid w:val="0096236D"/>
    <w:rsid w:val="009624E5"/>
    <w:rsid w:val="00963A05"/>
    <w:rsid w:val="0096436D"/>
    <w:rsid w:val="00964403"/>
    <w:rsid w:val="00965718"/>
    <w:rsid w:val="009657B5"/>
    <w:rsid w:val="00966143"/>
    <w:rsid w:val="00970955"/>
    <w:rsid w:val="009734FA"/>
    <w:rsid w:val="009738B6"/>
    <w:rsid w:val="00974EE9"/>
    <w:rsid w:val="00977A01"/>
    <w:rsid w:val="00980E54"/>
    <w:rsid w:val="00981BE7"/>
    <w:rsid w:val="009833F8"/>
    <w:rsid w:val="009839DC"/>
    <w:rsid w:val="0098536A"/>
    <w:rsid w:val="00987414"/>
    <w:rsid w:val="00990036"/>
    <w:rsid w:val="00991031"/>
    <w:rsid w:val="009914CF"/>
    <w:rsid w:val="00991658"/>
    <w:rsid w:val="0099311A"/>
    <w:rsid w:val="00993D98"/>
    <w:rsid w:val="0099469C"/>
    <w:rsid w:val="00994CC8"/>
    <w:rsid w:val="0099577B"/>
    <w:rsid w:val="009A02C3"/>
    <w:rsid w:val="009A0D5B"/>
    <w:rsid w:val="009A6916"/>
    <w:rsid w:val="009A6A48"/>
    <w:rsid w:val="009A76F2"/>
    <w:rsid w:val="009B4AD4"/>
    <w:rsid w:val="009B72D7"/>
    <w:rsid w:val="009B7791"/>
    <w:rsid w:val="009B7B0F"/>
    <w:rsid w:val="009C0322"/>
    <w:rsid w:val="009C0C2C"/>
    <w:rsid w:val="009C182C"/>
    <w:rsid w:val="009C3BDA"/>
    <w:rsid w:val="009C53EF"/>
    <w:rsid w:val="009C6AD8"/>
    <w:rsid w:val="009C6E5A"/>
    <w:rsid w:val="009C7C01"/>
    <w:rsid w:val="009D1287"/>
    <w:rsid w:val="009D1693"/>
    <w:rsid w:val="009D273C"/>
    <w:rsid w:val="009D2DA0"/>
    <w:rsid w:val="009D380F"/>
    <w:rsid w:val="009D3DF9"/>
    <w:rsid w:val="009D471D"/>
    <w:rsid w:val="009D5B52"/>
    <w:rsid w:val="009D6089"/>
    <w:rsid w:val="009D7C71"/>
    <w:rsid w:val="009E0089"/>
    <w:rsid w:val="009E138A"/>
    <w:rsid w:val="009E1700"/>
    <w:rsid w:val="009E2B1A"/>
    <w:rsid w:val="009E2D24"/>
    <w:rsid w:val="009E526C"/>
    <w:rsid w:val="009E5619"/>
    <w:rsid w:val="009E5E27"/>
    <w:rsid w:val="009F06E9"/>
    <w:rsid w:val="009F0800"/>
    <w:rsid w:val="009F0B09"/>
    <w:rsid w:val="009F2E11"/>
    <w:rsid w:val="009F46D7"/>
    <w:rsid w:val="009F6310"/>
    <w:rsid w:val="009F7960"/>
    <w:rsid w:val="00A004B7"/>
    <w:rsid w:val="00A00AA2"/>
    <w:rsid w:val="00A00C64"/>
    <w:rsid w:val="00A02820"/>
    <w:rsid w:val="00A02FF9"/>
    <w:rsid w:val="00A04C21"/>
    <w:rsid w:val="00A066E7"/>
    <w:rsid w:val="00A0692A"/>
    <w:rsid w:val="00A07269"/>
    <w:rsid w:val="00A07A43"/>
    <w:rsid w:val="00A10093"/>
    <w:rsid w:val="00A120D6"/>
    <w:rsid w:val="00A15E09"/>
    <w:rsid w:val="00A1694F"/>
    <w:rsid w:val="00A16A2A"/>
    <w:rsid w:val="00A17B4C"/>
    <w:rsid w:val="00A204CD"/>
    <w:rsid w:val="00A237C4"/>
    <w:rsid w:val="00A23BC2"/>
    <w:rsid w:val="00A24E3B"/>
    <w:rsid w:val="00A27F54"/>
    <w:rsid w:val="00A3149B"/>
    <w:rsid w:val="00A31783"/>
    <w:rsid w:val="00A35EDB"/>
    <w:rsid w:val="00A36638"/>
    <w:rsid w:val="00A371BE"/>
    <w:rsid w:val="00A4195E"/>
    <w:rsid w:val="00A45623"/>
    <w:rsid w:val="00A457D5"/>
    <w:rsid w:val="00A47518"/>
    <w:rsid w:val="00A55AC5"/>
    <w:rsid w:val="00A572B3"/>
    <w:rsid w:val="00A63117"/>
    <w:rsid w:val="00A66D6A"/>
    <w:rsid w:val="00A6716C"/>
    <w:rsid w:val="00A705D8"/>
    <w:rsid w:val="00A7104C"/>
    <w:rsid w:val="00A71831"/>
    <w:rsid w:val="00A73B20"/>
    <w:rsid w:val="00A74259"/>
    <w:rsid w:val="00A75DED"/>
    <w:rsid w:val="00A7619A"/>
    <w:rsid w:val="00A77737"/>
    <w:rsid w:val="00A8291A"/>
    <w:rsid w:val="00A82C00"/>
    <w:rsid w:val="00A8593C"/>
    <w:rsid w:val="00A8613A"/>
    <w:rsid w:val="00A87277"/>
    <w:rsid w:val="00A87560"/>
    <w:rsid w:val="00A931A5"/>
    <w:rsid w:val="00A96C0B"/>
    <w:rsid w:val="00AA02C2"/>
    <w:rsid w:val="00AA0843"/>
    <w:rsid w:val="00AA1256"/>
    <w:rsid w:val="00AA2F86"/>
    <w:rsid w:val="00AA5585"/>
    <w:rsid w:val="00AB0109"/>
    <w:rsid w:val="00AB134C"/>
    <w:rsid w:val="00AB1E29"/>
    <w:rsid w:val="00AB1EA5"/>
    <w:rsid w:val="00AB1F88"/>
    <w:rsid w:val="00AB2E80"/>
    <w:rsid w:val="00AB321C"/>
    <w:rsid w:val="00AB33C2"/>
    <w:rsid w:val="00AB73CD"/>
    <w:rsid w:val="00AC1911"/>
    <w:rsid w:val="00AC1A60"/>
    <w:rsid w:val="00AC2DE4"/>
    <w:rsid w:val="00AC41AE"/>
    <w:rsid w:val="00AC4ACE"/>
    <w:rsid w:val="00AC5B59"/>
    <w:rsid w:val="00AC5B8C"/>
    <w:rsid w:val="00AC62D9"/>
    <w:rsid w:val="00AD0784"/>
    <w:rsid w:val="00AD4468"/>
    <w:rsid w:val="00AD5559"/>
    <w:rsid w:val="00AD5587"/>
    <w:rsid w:val="00AD5874"/>
    <w:rsid w:val="00AD5EB1"/>
    <w:rsid w:val="00AE0388"/>
    <w:rsid w:val="00AE3EB3"/>
    <w:rsid w:val="00AE4DD1"/>
    <w:rsid w:val="00AE5348"/>
    <w:rsid w:val="00AE5AAC"/>
    <w:rsid w:val="00AE7C76"/>
    <w:rsid w:val="00AE7EE7"/>
    <w:rsid w:val="00AF2E46"/>
    <w:rsid w:val="00AF51BE"/>
    <w:rsid w:val="00AF5F0E"/>
    <w:rsid w:val="00AF7A44"/>
    <w:rsid w:val="00B01FE3"/>
    <w:rsid w:val="00B01FF1"/>
    <w:rsid w:val="00B0225D"/>
    <w:rsid w:val="00B036F6"/>
    <w:rsid w:val="00B04998"/>
    <w:rsid w:val="00B04DE7"/>
    <w:rsid w:val="00B07744"/>
    <w:rsid w:val="00B10FC1"/>
    <w:rsid w:val="00B13CF2"/>
    <w:rsid w:val="00B143F1"/>
    <w:rsid w:val="00B14699"/>
    <w:rsid w:val="00B158C1"/>
    <w:rsid w:val="00B208D4"/>
    <w:rsid w:val="00B217A8"/>
    <w:rsid w:val="00B22ACD"/>
    <w:rsid w:val="00B316DE"/>
    <w:rsid w:val="00B31C29"/>
    <w:rsid w:val="00B32790"/>
    <w:rsid w:val="00B328C2"/>
    <w:rsid w:val="00B3304D"/>
    <w:rsid w:val="00B3337A"/>
    <w:rsid w:val="00B3361F"/>
    <w:rsid w:val="00B33EA5"/>
    <w:rsid w:val="00B34526"/>
    <w:rsid w:val="00B35CD1"/>
    <w:rsid w:val="00B37757"/>
    <w:rsid w:val="00B37C4A"/>
    <w:rsid w:val="00B400D7"/>
    <w:rsid w:val="00B42903"/>
    <w:rsid w:val="00B42DB1"/>
    <w:rsid w:val="00B441E7"/>
    <w:rsid w:val="00B447A9"/>
    <w:rsid w:val="00B45074"/>
    <w:rsid w:val="00B524F4"/>
    <w:rsid w:val="00B528B8"/>
    <w:rsid w:val="00B539A3"/>
    <w:rsid w:val="00B54475"/>
    <w:rsid w:val="00B54F7D"/>
    <w:rsid w:val="00B55812"/>
    <w:rsid w:val="00B566BA"/>
    <w:rsid w:val="00B57A61"/>
    <w:rsid w:val="00B60BCA"/>
    <w:rsid w:val="00B61A17"/>
    <w:rsid w:val="00B629FB"/>
    <w:rsid w:val="00B6428D"/>
    <w:rsid w:val="00B64D79"/>
    <w:rsid w:val="00B65351"/>
    <w:rsid w:val="00B65729"/>
    <w:rsid w:val="00B66156"/>
    <w:rsid w:val="00B6651F"/>
    <w:rsid w:val="00B6697D"/>
    <w:rsid w:val="00B66F17"/>
    <w:rsid w:val="00B67A6F"/>
    <w:rsid w:val="00B70F9F"/>
    <w:rsid w:val="00B715BE"/>
    <w:rsid w:val="00B7350E"/>
    <w:rsid w:val="00B73991"/>
    <w:rsid w:val="00B7444E"/>
    <w:rsid w:val="00B74D96"/>
    <w:rsid w:val="00B75C8E"/>
    <w:rsid w:val="00B81302"/>
    <w:rsid w:val="00B84797"/>
    <w:rsid w:val="00B85320"/>
    <w:rsid w:val="00B86129"/>
    <w:rsid w:val="00B904EE"/>
    <w:rsid w:val="00B9192B"/>
    <w:rsid w:val="00B9252F"/>
    <w:rsid w:val="00B92630"/>
    <w:rsid w:val="00B9274A"/>
    <w:rsid w:val="00B94DEA"/>
    <w:rsid w:val="00B95D3A"/>
    <w:rsid w:val="00B9618A"/>
    <w:rsid w:val="00B965AB"/>
    <w:rsid w:val="00BA0E68"/>
    <w:rsid w:val="00BA0F60"/>
    <w:rsid w:val="00BA2842"/>
    <w:rsid w:val="00BA3986"/>
    <w:rsid w:val="00BB0AB0"/>
    <w:rsid w:val="00BB14A7"/>
    <w:rsid w:val="00BB4B52"/>
    <w:rsid w:val="00BB52F6"/>
    <w:rsid w:val="00BB742B"/>
    <w:rsid w:val="00BB7C37"/>
    <w:rsid w:val="00BC2210"/>
    <w:rsid w:val="00BC2513"/>
    <w:rsid w:val="00BC27C4"/>
    <w:rsid w:val="00BC4202"/>
    <w:rsid w:val="00BC4361"/>
    <w:rsid w:val="00BC7B0F"/>
    <w:rsid w:val="00BD0025"/>
    <w:rsid w:val="00BD05CF"/>
    <w:rsid w:val="00BD230D"/>
    <w:rsid w:val="00BD769F"/>
    <w:rsid w:val="00BD7BA3"/>
    <w:rsid w:val="00BE0687"/>
    <w:rsid w:val="00BE187B"/>
    <w:rsid w:val="00BE308F"/>
    <w:rsid w:val="00BE3505"/>
    <w:rsid w:val="00BE5C34"/>
    <w:rsid w:val="00BE62C2"/>
    <w:rsid w:val="00BE7CB5"/>
    <w:rsid w:val="00BF0B53"/>
    <w:rsid w:val="00BF17A8"/>
    <w:rsid w:val="00BF1C69"/>
    <w:rsid w:val="00BF1EA4"/>
    <w:rsid w:val="00BF1F99"/>
    <w:rsid w:val="00BF345D"/>
    <w:rsid w:val="00BF4B79"/>
    <w:rsid w:val="00BF74A7"/>
    <w:rsid w:val="00C02329"/>
    <w:rsid w:val="00C04772"/>
    <w:rsid w:val="00C05147"/>
    <w:rsid w:val="00C07966"/>
    <w:rsid w:val="00C10AE0"/>
    <w:rsid w:val="00C11ACA"/>
    <w:rsid w:val="00C13BE5"/>
    <w:rsid w:val="00C14C2A"/>
    <w:rsid w:val="00C150D4"/>
    <w:rsid w:val="00C161FC"/>
    <w:rsid w:val="00C170F4"/>
    <w:rsid w:val="00C17F41"/>
    <w:rsid w:val="00C21442"/>
    <w:rsid w:val="00C21B73"/>
    <w:rsid w:val="00C22B27"/>
    <w:rsid w:val="00C22EF8"/>
    <w:rsid w:val="00C2391A"/>
    <w:rsid w:val="00C2536E"/>
    <w:rsid w:val="00C25A69"/>
    <w:rsid w:val="00C2603E"/>
    <w:rsid w:val="00C261E2"/>
    <w:rsid w:val="00C272D1"/>
    <w:rsid w:val="00C30A0C"/>
    <w:rsid w:val="00C31BDA"/>
    <w:rsid w:val="00C36E11"/>
    <w:rsid w:val="00C412C0"/>
    <w:rsid w:val="00C41D1E"/>
    <w:rsid w:val="00C41ED6"/>
    <w:rsid w:val="00C423D2"/>
    <w:rsid w:val="00C4258B"/>
    <w:rsid w:val="00C440E5"/>
    <w:rsid w:val="00C46AD5"/>
    <w:rsid w:val="00C47424"/>
    <w:rsid w:val="00C47756"/>
    <w:rsid w:val="00C52E0B"/>
    <w:rsid w:val="00C52F5F"/>
    <w:rsid w:val="00C54D21"/>
    <w:rsid w:val="00C54DEC"/>
    <w:rsid w:val="00C578A7"/>
    <w:rsid w:val="00C57910"/>
    <w:rsid w:val="00C57F67"/>
    <w:rsid w:val="00C65106"/>
    <w:rsid w:val="00C655E5"/>
    <w:rsid w:val="00C66FB8"/>
    <w:rsid w:val="00C672A3"/>
    <w:rsid w:val="00C67F32"/>
    <w:rsid w:val="00C77215"/>
    <w:rsid w:val="00C77D2F"/>
    <w:rsid w:val="00C80E28"/>
    <w:rsid w:val="00C82029"/>
    <w:rsid w:val="00C84EFA"/>
    <w:rsid w:val="00C85119"/>
    <w:rsid w:val="00C8716B"/>
    <w:rsid w:val="00C90F1F"/>
    <w:rsid w:val="00C9351F"/>
    <w:rsid w:val="00C9487D"/>
    <w:rsid w:val="00C95BB3"/>
    <w:rsid w:val="00C95BD2"/>
    <w:rsid w:val="00C96D1B"/>
    <w:rsid w:val="00C96EE0"/>
    <w:rsid w:val="00C97F1D"/>
    <w:rsid w:val="00CA05CC"/>
    <w:rsid w:val="00CA05FE"/>
    <w:rsid w:val="00CA09FA"/>
    <w:rsid w:val="00CA2E54"/>
    <w:rsid w:val="00CA3E74"/>
    <w:rsid w:val="00CA428F"/>
    <w:rsid w:val="00CA50CE"/>
    <w:rsid w:val="00CA5E41"/>
    <w:rsid w:val="00CA6BB9"/>
    <w:rsid w:val="00CA6D1B"/>
    <w:rsid w:val="00CA6E63"/>
    <w:rsid w:val="00CA74B6"/>
    <w:rsid w:val="00CB000D"/>
    <w:rsid w:val="00CB16F6"/>
    <w:rsid w:val="00CB1B82"/>
    <w:rsid w:val="00CB2FAB"/>
    <w:rsid w:val="00CB2FD5"/>
    <w:rsid w:val="00CB3A9D"/>
    <w:rsid w:val="00CB3C69"/>
    <w:rsid w:val="00CB4282"/>
    <w:rsid w:val="00CB48C4"/>
    <w:rsid w:val="00CB562A"/>
    <w:rsid w:val="00CC4A62"/>
    <w:rsid w:val="00CC5315"/>
    <w:rsid w:val="00CC6DF6"/>
    <w:rsid w:val="00CD082A"/>
    <w:rsid w:val="00CD085F"/>
    <w:rsid w:val="00CD14DF"/>
    <w:rsid w:val="00CD27B5"/>
    <w:rsid w:val="00CD4EB7"/>
    <w:rsid w:val="00CD5492"/>
    <w:rsid w:val="00CD59D0"/>
    <w:rsid w:val="00CE0140"/>
    <w:rsid w:val="00CE52CF"/>
    <w:rsid w:val="00CE7D8E"/>
    <w:rsid w:val="00CF050A"/>
    <w:rsid w:val="00CF0D2C"/>
    <w:rsid w:val="00CF145E"/>
    <w:rsid w:val="00CF22DA"/>
    <w:rsid w:val="00CF356D"/>
    <w:rsid w:val="00CF3DD8"/>
    <w:rsid w:val="00D02CAF"/>
    <w:rsid w:val="00D02E32"/>
    <w:rsid w:val="00D0517C"/>
    <w:rsid w:val="00D058E9"/>
    <w:rsid w:val="00D05AC5"/>
    <w:rsid w:val="00D06086"/>
    <w:rsid w:val="00D0761E"/>
    <w:rsid w:val="00D1045E"/>
    <w:rsid w:val="00D113BA"/>
    <w:rsid w:val="00D138D4"/>
    <w:rsid w:val="00D14141"/>
    <w:rsid w:val="00D17AFA"/>
    <w:rsid w:val="00D21C97"/>
    <w:rsid w:val="00D22E79"/>
    <w:rsid w:val="00D2352F"/>
    <w:rsid w:val="00D25D9B"/>
    <w:rsid w:val="00D26E1D"/>
    <w:rsid w:val="00D27604"/>
    <w:rsid w:val="00D3068B"/>
    <w:rsid w:val="00D33B10"/>
    <w:rsid w:val="00D33B3C"/>
    <w:rsid w:val="00D33C3F"/>
    <w:rsid w:val="00D40079"/>
    <w:rsid w:val="00D40B70"/>
    <w:rsid w:val="00D40C3A"/>
    <w:rsid w:val="00D41305"/>
    <w:rsid w:val="00D4510A"/>
    <w:rsid w:val="00D471B0"/>
    <w:rsid w:val="00D51F21"/>
    <w:rsid w:val="00D53B3C"/>
    <w:rsid w:val="00D53DD8"/>
    <w:rsid w:val="00D56816"/>
    <w:rsid w:val="00D56A21"/>
    <w:rsid w:val="00D56EB6"/>
    <w:rsid w:val="00D577B6"/>
    <w:rsid w:val="00D60244"/>
    <w:rsid w:val="00D61D4F"/>
    <w:rsid w:val="00D636FE"/>
    <w:rsid w:val="00D64453"/>
    <w:rsid w:val="00D64F9B"/>
    <w:rsid w:val="00D65156"/>
    <w:rsid w:val="00D6516A"/>
    <w:rsid w:val="00D6686E"/>
    <w:rsid w:val="00D66CA1"/>
    <w:rsid w:val="00D67BDA"/>
    <w:rsid w:val="00D758FB"/>
    <w:rsid w:val="00D76B6A"/>
    <w:rsid w:val="00D76B92"/>
    <w:rsid w:val="00D8018E"/>
    <w:rsid w:val="00D806B7"/>
    <w:rsid w:val="00D82D55"/>
    <w:rsid w:val="00D82D90"/>
    <w:rsid w:val="00D845C6"/>
    <w:rsid w:val="00D84CEF"/>
    <w:rsid w:val="00D84E2C"/>
    <w:rsid w:val="00D85A71"/>
    <w:rsid w:val="00D866A3"/>
    <w:rsid w:val="00D91EBC"/>
    <w:rsid w:val="00D92DFA"/>
    <w:rsid w:val="00D93F23"/>
    <w:rsid w:val="00D9654C"/>
    <w:rsid w:val="00D978AE"/>
    <w:rsid w:val="00DA3913"/>
    <w:rsid w:val="00DA39CA"/>
    <w:rsid w:val="00DA40E1"/>
    <w:rsid w:val="00DA4FDF"/>
    <w:rsid w:val="00DA7269"/>
    <w:rsid w:val="00DA7A31"/>
    <w:rsid w:val="00DB02D9"/>
    <w:rsid w:val="00DB1498"/>
    <w:rsid w:val="00DB1B95"/>
    <w:rsid w:val="00DB1DB5"/>
    <w:rsid w:val="00DB23EE"/>
    <w:rsid w:val="00DB2462"/>
    <w:rsid w:val="00DB39A5"/>
    <w:rsid w:val="00DB7580"/>
    <w:rsid w:val="00DB7E5E"/>
    <w:rsid w:val="00DC13A3"/>
    <w:rsid w:val="00DC6A86"/>
    <w:rsid w:val="00DD0BB3"/>
    <w:rsid w:val="00DD1764"/>
    <w:rsid w:val="00DD1C8C"/>
    <w:rsid w:val="00DD77EE"/>
    <w:rsid w:val="00DE1C3B"/>
    <w:rsid w:val="00DE2037"/>
    <w:rsid w:val="00DE4025"/>
    <w:rsid w:val="00DE465F"/>
    <w:rsid w:val="00DE52A1"/>
    <w:rsid w:val="00DE53B9"/>
    <w:rsid w:val="00DE62AF"/>
    <w:rsid w:val="00DE69E3"/>
    <w:rsid w:val="00DF01E9"/>
    <w:rsid w:val="00DF0E90"/>
    <w:rsid w:val="00DF1649"/>
    <w:rsid w:val="00DF33D3"/>
    <w:rsid w:val="00DF3A19"/>
    <w:rsid w:val="00DF3F9B"/>
    <w:rsid w:val="00DF40DD"/>
    <w:rsid w:val="00DF5023"/>
    <w:rsid w:val="00DF53E0"/>
    <w:rsid w:val="00DF790A"/>
    <w:rsid w:val="00E00675"/>
    <w:rsid w:val="00E0134D"/>
    <w:rsid w:val="00E02062"/>
    <w:rsid w:val="00E02434"/>
    <w:rsid w:val="00E043F1"/>
    <w:rsid w:val="00E05653"/>
    <w:rsid w:val="00E0610F"/>
    <w:rsid w:val="00E06407"/>
    <w:rsid w:val="00E07F18"/>
    <w:rsid w:val="00E12F17"/>
    <w:rsid w:val="00E157AB"/>
    <w:rsid w:val="00E160DF"/>
    <w:rsid w:val="00E202BA"/>
    <w:rsid w:val="00E2089E"/>
    <w:rsid w:val="00E20C3E"/>
    <w:rsid w:val="00E2185F"/>
    <w:rsid w:val="00E22765"/>
    <w:rsid w:val="00E257E2"/>
    <w:rsid w:val="00E25BAB"/>
    <w:rsid w:val="00E266FC"/>
    <w:rsid w:val="00E2717F"/>
    <w:rsid w:val="00E27A7C"/>
    <w:rsid w:val="00E32385"/>
    <w:rsid w:val="00E3358B"/>
    <w:rsid w:val="00E3418B"/>
    <w:rsid w:val="00E35074"/>
    <w:rsid w:val="00E372A2"/>
    <w:rsid w:val="00E37CC1"/>
    <w:rsid w:val="00E402F2"/>
    <w:rsid w:val="00E43AAA"/>
    <w:rsid w:val="00E44021"/>
    <w:rsid w:val="00E456C8"/>
    <w:rsid w:val="00E46285"/>
    <w:rsid w:val="00E4694C"/>
    <w:rsid w:val="00E50E5D"/>
    <w:rsid w:val="00E51F3E"/>
    <w:rsid w:val="00E52258"/>
    <w:rsid w:val="00E52406"/>
    <w:rsid w:val="00E5341E"/>
    <w:rsid w:val="00E57827"/>
    <w:rsid w:val="00E578B6"/>
    <w:rsid w:val="00E610C9"/>
    <w:rsid w:val="00E65FEE"/>
    <w:rsid w:val="00E67206"/>
    <w:rsid w:val="00E70A66"/>
    <w:rsid w:val="00E726B8"/>
    <w:rsid w:val="00E73160"/>
    <w:rsid w:val="00E73735"/>
    <w:rsid w:val="00E741E4"/>
    <w:rsid w:val="00E74B31"/>
    <w:rsid w:val="00E767A8"/>
    <w:rsid w:val="00E77C8A"/>
    <w:rsid w:val="00E80B71"/>
    <w:rsid w:val="00E82320"/>
    <w:rsid w:val="00E8274E"/>
    <w:rsid w:val="00E82DBA"/>
    <w:rsid w:val="00E830BA"/>
    <w:rsid w:val="00E832C7"/>
    <w:rsid w:val="00E8417A"/>
    <w:rsid w:val="00E84612"/>
    <w:rsid w:val="00E8579C"/>
    <w:rsid w:val="00E86B16"/>
    <w:rsid w:val="00E87CFA"/>
    <w:rsid w:val="00E903E8"/>
    <w:rsid w:val="00E90A64"/>
    <w:rsid w:val="00E93F7D"/>
    <w:rsid w:val="00E956D1"/>
    <w:rsid w:val="00EA007D"/>
    <w:rsid w:val="00EA2522"/>
    <w:rsid w:val="00EA2F67"/>
    <w:rsid w:val="00EA4576"/>
    <w:rsid w:val="00EA5C08"/>
    <w:rsid w:val="00EA6DAA"/>
    <w:rsid w:val="00EA7E51"/>
    <w:rsid w:val="00EB2621"/>
    <w:rsid w:val="00EB27D0"/>
    <w:rsid w:val="00EB309D"/>
    <w:rsid w:val="00EB3B5D"/>
    <w:rsid w:val="00EC1B67"/>
    <w:rsid w:val="00EC1EAD"/>
    <w:rsid w:val="00EC5AFC"/>
    <w:rsid w:val="00EC5E4D"/>
    <w:rsid w:val="00EC659B"/>
    <w:rsid w:val="00EC7BA4"/>
    <w:rsid w:val="00EC7CCE"/>
    <w:rsid w:val="00ED08E6"/>
    <w:rsid w:val="00ED29CE"/>
    <w:rsid w:val="00ED3399"/>
    <w:rsid w:val="00ED4174"/>
    <w:rsid w:val="00ED4D62"/>
    <w:rsid w:val="00ED6CFE"/>
    <w:rsid w:val="00ED7869"/>
    <w:rsid w:val="00EE0CA1"/>
    <w:rsid w:val="00EE11E4"/>
    <w:rsid w:val="00EE3628"/>
    <w:rsid w:val="00EE4141"/>
    <w:rsid w:val="00EE4A8B"/>
    <w:rsid w:val="00EE6033"/>
    <w:rsid w:val="00EE6ECA"/>
    <w:rsid w:val="00EE72ED"/>
    <w:rsid w:val="00EF6E7D"/>
    <w:rsid w:val="00EF747E"/>
    <w:rsid w:val="00EF7D2C"/>
    <w:rsid w:val="00F00101"/>
    <w:rsid w:val="00F008B8"/>
    <w:rsid w:val="00F04115"/>
    <w:rsid w:val="00F05E57"/>
    <w:rsid w:val="00F1099A"/>
    <w:rsid w:val="00F115EE"/>
    <w:rsid w:val="00F126E7"/>
    <w:rsid w:val="00F138BD"/>
    <w:rsid w:val="00F14C26"/>
    <w:rsid w:val="00F14CEA"/>
    <w:rsid w:val="00F166EB"/>
    <w:rsid w:val="00F17B24"/>
    <w:rsid w:val="00F17E34"/>
    <w:rsid w:val="00F202B5"/>
    <w:rsid w:val="00F20C0D"/>
    <w:rsid w:val="00F21B74"/>
    <w:rsid w:val="00F221BC"/>
    <w:rsid w:val="00F22E86"/>
    <w:rsid w:val="00F2303B"/>
    <w:rsid w:val="00F242BD"/>
    <w:rsid w:val="00F25122"/>
    <w:rsid w:val="00F27843"/>
    <w:rsid w:val="00F30892"/>
    <w:rsid w:val="00F30B52"/>
    <w:rsid w:val="00F30C90"/>
    <w:rsid w:val="00F35D89"/>
    <w:rsid w:val="00F36476"/>
    <w:rsid w:val="00F376CC"/>
    <w:rsid w:val="00F42285"/>
    <w:rsid w:val="00F42536"/>
    <w:rsid w:val="00F43A1A"/>
    <w:rsid w:val="00F449C8"/>
    <w:rsid w:val="00F45247"/>
    <w:rsid w:val="00F454EF"/>
    <w:rsid w:val="00F469CB"/>
    <w:rsid w:val="00F47FDD"/>
    <w:rsid w:val="00F524FB"/>
    <w:rsid w:val="00F556AA"/>
    <w:rsid w:val="00F5668A"/>
    <w:rsid w:val="00F5724D"/>
    <w:rsid w:val="00F6478A"/>
    <w:rsid w:val="00F65AD1"/>
    <w:rsid w:val="00F660E4"/>
    <w:rsid w:val="00F66283"/>
    <w:rsid w:val="00F66B66"/>
    <w:rsid w:val="00F75121"/>
    <w:rsid w:val="00F7782A"/>
    <w:rsid w:val="00F853B5"/>
    <w:rsid w:val="00F85889"/>
    <w:rsid w:val="00F86EF9"/>
    <w:rsid w:val="00F903FC"/>
    <w:rsid w:val="00F910DE"/>
    <w:rsid w:val="00F91312"/>
    <w:rsid w:val="00F9429C"/>
    <w:rsid w:val="00F949F9"/>
    <w:rsid w:val="00F95636"/>
    <w:rsid w:val="00F9634D"/>
    <w:rsid w:val="00FA0885"/>
    <w:rsid w:val="00FA0BA7"/>
    <w:rsid w:val="00FA0E8B"/>
    <w:rsid w:val="00FA3213"/>
    <w:rsid w:val="00FA6AAE"/>
    <w:rsid w:val="00FA78AE"/>
    <w:rsid w:val="00FB29D2"/>
    <w:rsid w:val="00FB629F"/>
    <w:rsid w:val="00FB6C7F"/>
    <w:rsid w:val="00FC13D4"/>
    <w:rsid w:val="00FC22FE"/>
    <w:rsid w:val="00FC429B"/>
    <w:rsid w:val="00FC61F9"/>
    <w:rsid w:val="00FC6C4A"/>
    <w:rsid w:val="00FC7AA3"/>
    <w:rsid w:val="00FC7C0E"/>
    <w:rsid w:val="00FD0445"/>
    <w:rsid w:val="00FD0914"/>
    <w:rsid w:val="00FD1908"/>
    <w:rsid w:val="00FD287C"/>
    <w:rsid w:val="00FD322C"/>
    <w:rsid w:val="00FD3F20"/>
    <w:rsid w:val="00FD5173"/>
    <w:rsid w:val="00FD59C6"/>
    <w:rsid w:val="00FD5ACF"/>
    <w:rsid w:val="00FD6E62"/>
    <w:rsid w:val="00FD761B"/>
    <w:rsid w:val="00FD7840"/>
    <w:rsid w:val="00FE025C"/>
    <w:rsid w:val="00FE16EA"/>
    <w:rsid w:val="00FE4978"/>
    <w:rsid w:val="00FE64E0"/>
    <w:rsid w:val="00FF218A"/>
    <w:rsid w:val="00FF3EC4"/>
    <w:rsid w:val="00FF67C4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01"/>
    <o:shapelayout v:ext="edit">
      <o:idmap v:ext="edit" data="1"/>
    </o:shapelayout>
  </w:shapeDefaults>
  <w:decimalSymbol w:val=","/>
  <w:listSeparator w:val=";"/>
  <w15:docId w15:val="{0F54C8DD-185B-4E3D-9061-65DFD6201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CF356D"/>
    <w:rPr>
      <w:rFonts w:ascii="Arial" w:hAnsi="Arial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1A7C9C"/>
    <w:pPr>
      <w:keepNext/>
      <w:outlineLvl w:val="0"/>
    </w:pPr>
    <w:rPr>
      <w:rFonts w:ascii="Times New Roman" w:hAnsi="Times New Roman"/>
      <w:b/>
      <w:sz w:val="32"/>
    </w:rPr>
  </w:style>
  <w:style w:type="paragraph" w:styleId="Nadpis2">
    <w:name w:val="heading 2"/>
    <w:basedOn w:val="Normln"/>
    <w:next w:val="Normln"/>
    <w:link w:val="Nadpis2Char"/>
    <w:qFormat/>
    <w:rsid w:val="001A7C9C"/>
    <w:pPr>
      <w:keepNext/>
      <w:numPr>
        <w:numId w:val="4"/>
      </w:numPr>
      <w:outlineLvl w:val="1"/>
    </w:pPr>
    <w:rPr>
      <w:rFonts w:ascii="Times New Roman" w:hAnsi="Times New Roman"/>
      <w:b/>
      <w:sz w:val="28"/>
    </w:rPr>
  </w:style>
  <w:style w:type="paragraph" w:styleId="Nadpis3">
    <w:name w:val="heading 3"/>
    <w:basedOn w:val="Normln"/>
    <w:next w:val="Normln"/>
    <w:link w:val="Nadpis3Char"/>
    <w:qFormat/>
    <w:rsid w:val="001A7C9C"/>
    <w:pPr>
      <w:keepNext/>
      <w:jc w:val="both"/>
      <w:outlineLvl w:val="2"/>
    </w:pPr>
    <w:rPr>
      <w:b/>
      <w:bCs/>
      <w:szCs w:val="24"/>
    </w:rPr>
  </w:style>
  <w:style w:type="paragraph" w:styleId="Nadpis4">
    <w:name w:val="heading 4"/>
    <w:basedOn w:val="Normln"/>
    <w:next w:val="Normln"/>
    <w:link w:val="Nadpis4Char"/>
    <w:qFormat/>
    <w:rsid w:val="001A7C9C"/>
    <w:pPr>
      <w:keepNext/>
      <w:numPr>
        <w:numId w:val="2"/>
      </w:numPr>
      <w:outlineLvl w:val="3"/>
    </w:pPr>
    <w:rPr>
      <w:rFonts w:ascii="Times New Roman" w:hAnsi="Times New Roman"/>
      <w:b/>
      <w:sz w:val="24"/>
    </w:rPr>
  </w:style>
  <w:style w:type="paragraph" w:styleId="Nadpis5">
    <w:name w:val="heading 5"/>
    <w:basedOn w:val="Normln"/>
    <w:next w:val="Normln"/>
    <w:qFormat/>
    <w:rsid w:val="001A7C9C"/>
    <w:pPr>
      <w:keepNext/>
      <w:outlineLvl w:val="4"/>
    </w:pPr>
    <w:rPr>
      <w:b/>
      <w:color w:val="0000FF"/>
      <w:sz w:val="24"/>
      <w:szCs w:val="28"/>
      <w:lang w:eastAsia="cs-CZ"/>
    </w:rPr>
  </w:style>
  <w:style w:type="paragraph" w:styleId="Nadpis6">
    <w:name w:val="heading 6"/>
    <w:basedOn w:val="Normln"/>
    <w:next w:val="Normln"/>
    <w:qFormat/>
    <w:rsid w:val="001A7C9C"/>
    <w:pPr>
      <w:keepNext/>
      <w:outlineLvl w:val="5"/>
    </w:pPr>
    <w:rPr>
      <w:b/>
      <w:sz w:val="28"/>
      <w:szCs w:val="28"/>
      <w:u w:val="single"/>
      <w:lang w:eastAsia="cs-CZ"/>
    </w:rPr>
  </w:style>
  <w:style w:type="paragraph" w:styleId="Nadpis7">
    <w:name w:val="heading 7"/>
    <w:basedOn w:val="Normln"/>
    <w:next w:val="Normln"/>
    <w:qFormat/>
    <w:rsid w:val="001A7C9C"/>
    <w:pPr>
      <w:keepNext/>
      <w:ind w:left="-540"/>
      <w:jc w:val="both"/>
      <w:outlineLvl w:val="6"/>
    </w:pPr>
    <w:rPr>
      <w:b/>
      <w:bCs/>
      <w:color w:val="0000FF"/>
      <w:sz w:val="24"/>
      <w:szCs w:val="24"/>
      <w:lang w:eastAsia="cs-CZ"/>
    </w:rPr>
  </w:style>
  <w:style w:type="paragraph" w:styleId="Nadpis8">
    <w:name w:val="heading 8"/>
    <w:basedOn w:val="Normln"/>
    <w:next w:val="Normln"/>
    <w:qFormat/>
    <w:rsid w:val="001A7C9C"/>
    <w:pPr>
      <w:keepNext/>
      <w:ind w:left="-180" w:hanging="360"/>
      <w:jc w:val="both"/>
      <w:outlineLvl w:val="7"/>
    </w:pPr>
    <w:rPr>
      <w:b/>
      <w:bCs/>
      <w:color w:val="0000FF"/>
      <w:sz w:val="24"/>
      <w:szCs w:val="24"/>
      <w:lang w:eastAsia="cs-CZ"/>
    </w:rPr>
  </w:style>
  <w:style w:type="paragraph" w:styleId="Nadpis9">
    <w:name w:val="heading 9"/>
    <w:basedOn w:val="Normln"/>
    <w:next w:val="Normln"/>
    <w:qFormat/>
    <w:rsid w:val="001A7C9C"/>
    <w:pPr>
      <w:keepNext/>
      <w:jc w:val="both"/>
      <w:outlineLvl w:val="8"/>
    </w:pPr>
    <w:rPr>
      <w:b/>
      <w:color w:val="0000FF"/>
      <w:sz w:val="24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1A7C9C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1A7C9C"/>
    <w:pPr>
      <w:tabs>
        <w:tab w:val="center" w:pos="4536"/>
        <w:tab w:val="right" w:pos="9072"/>
      </w:tabs>
    </w:pPr>
  </w:style>
  <w:style w:type="character" w:styleId="Hypertextovodkaz">
    <w:name w:val="Hyperlink"/>
    <w:rsid w:val="001A7C9C"/>
    <w:rPr>
      <w:color w:val="0000FF"/>
      <w:u w:val="single"/>
    </w:rPr>
  </w:style>
  <w:style w:type="paragraph" w:customStyle="1" w:styleId="Nadpis3rove">
    <w:name w:val="Nadpis 3 úroveň"/>
    <w:basedOn w:val="Nadpis3"/>
    <w:autoRedefine/>
    <w:rsid w:val="005151E1"/>
    <w:pPr>
      <w:numPr>
        <w:ilvl w:val="2"/>
        <w:numId w:val="6"/>
      </w:numPr>
      <w:tabs>
        <w:tab w:val="left" w:pos="720"/>
      </w:tabs>
      <w:spacing w:before="240" w:after="60"/>
      <w:jc w:val="left"/>
    </w:pPr>
    <w:rPr>
      <w:rFonts w:ascii="Times New Roman" w:hAnsi="Times New Roman"/>
      <w:sz w:val="28"/>
      <w:szCs w:val="26"/>
    </w:rPr>
  </w:style>
  <w:style w:type="character" w:styleId="slostrnky">
    <w:name w:val="page number"/>
    <w:basedOn w:val="Standardnpsmoodstavce"/>
    <w:rsid w:val="001A7C9C"/>
  </w:style>
  <w:style w:type="paragraph" w:styleId="Textbubliny">
    <w:name w:val="Balloon Text"/>
    <w:basedOn w:val="Normln"/>
    <w:semiHidden/>
    <w:rsid w:val="001A7C9C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rsid w:val="001A7C9C"/>
    <w:pPr>
      <w:spacing w:after="120"/>
    </w:pPr>
    <w:rPr>
      <w:sz w:val="24"/>
      <w:szCs w:val="24"/>
    </w:rPr>
  </w:style>
  <w:style w:type="paragraph" w:styleId="Zkladntext2">
    <w:name w:val="Body Text 2"/>
    <w:basedOn w:val="Normln"/>
    <w:link w:val="Zkladntext2Char"/>
    <w:rsid w:val="001A7C9C"/>
    <w:pPr>
      <w:spacing w:after="120" w:line="480" w:lineRule="auto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rsid w:val="001A7C9C"/>
    <w:pPr>
      <w:spacing w:after="120"/>
      <w:ind w:left="283"/>
    </w:pPr>
    <w:rPr>
      <w:sz w:val="24"/>
      <w:szCs w:val="24"/>
    </w:rPr>
  </w:style>
  <w:style w:type="paragraph" w:customStyle="1" w:styleId="N1">
    <w:name w:val="N 1"/>
    <w:basedOn w:val="Normln"/>
    <w:next w:val="Normln"/>
    <w:rsid w:val="001A7C9C"/>
    <w:pPr>
      <w:keepNext/>
      <w:pageBreakBefore/>
      <w:widowControl w:val="0"/>
      <w:numPr>
        <w:numId w:val="1"/>
      </w:numPr>
      <w:pBdr>
        <w:top w:val="single" w:sz="8" w:space="1" w:color="auto"/>
        <w:bottom w:val="single" w:sz="8" w:space="1" w:color="auto"/>
      </w:pBdr>
      <w:shd w:val="clear" w:color="auto" w:fill="E6E6E6"/>
      <w:spacing w:before="480" w:after="240"/>
      <w:jc w:val="both"/>
    </w:pPr>
    <w:rPr>
      <w:rFonts w:ascii="Garamond" w:hAnsi="Garamond"/>
      <w:b/>
      <w:sz w:val="28"/>
      <w:szCs w:val="28"/>
      <w:lang w:eastAsia="cs-CZ"/>
    </w:rPr>
  </w:style>
  <w:style w:type="paragraph" w:customStyle="1" w:styleId="N2">
    <w:name w:val="N 2"/>
    <w:basedOn w:val="Normln"/>
    <w:next w:val="Normln"/>
    <w:rsid w:val="001A7C9C"/>
    <w:pPr>
      <w:numPr>
        <w:ilvl w:val="1"/>
        <w:numId w:val="1"/>
      </w:numPr>
      <w:spacing w:before="360" w:after="240"/>
      <w:jc w:val="both"/>
    </w:pPr>
    <w:rPr>
      <w:rFonts w:ascii="Garamond" w:hAnsi="Garamond"/>
      <w:b/>
      <w:sz w:val="24"/>
      <w:szCs w:val="24"/>
      <w:lang w:eastAsia="cs-CZ"/>
    </w:rPr>
  </w:style>
  <w:style w:type="paragraph" w:customStyle="1" w:styleId="N3">
    <w:name w:val="N 3"/>
    <w:basedOn w:val="Normln"/>
    <w:next w:val="Normln"/>
    <w:autoRedefine/>
    <w:rsid w:val="001A7C9C"/>
    <w:pPr>
      <w:keepNext/>
      <w:numPr>
        <w:ilvl w:val="2"/>
        <w:numId w:val="1"/>
      </w:numPr>
      <w:tabs>
        <w:tab w:val="num" w:pos="900"/>
      </w:tabs>
      <w:spacing w:before="240" w:after="240"/>
      <w:ind w:hanging="2007"/>
      <w:jc w:val="both"/>
    </w:pPr>
    <w:rPr>
      <w:rFonts w:ascii="Garamond" w:hAnsi="Garamond"/>
      <w:b/>
      <w:sz w:val="24"/>
      <w:szCs w:val="24"/>
      <w:lang w:eastAsia="cs-CZ"/>
    </w:rPr>
  </w:style>
  <w:style w:type="paragraph" w:styleId="Zkladntextodsazen3">
    <w:name w:val="Body Text Indent 3"/>
    <w:basedOn w:val="Normln"/>
    <w:rsid w:val="001A7C9C"/>
    <w:pPr>
      <w:ind w:left="360"/>
      <w:jc w:val="both"/>
    </w:pPr>
    <w:rPr>
      <w:color w:val="0000FF"/>
      <w:sz w:val="22"/>
      <w:szCs w:val="22"/>
      <w:lang w:eastAsia="cs-CZ"/>
    </w:rPr>
  </w:style>
  <w:style w:type="paragraph" w:customStyle="1" w:styleId="StylZkladntextPed6b">
    <w:name w:val="Styl Základní text + Před:  6 b."/>
    <w:basedOn w:val="Zkladntext"/>
    <w:rsid w:val="001A7C9C"/>
    <w:pPr>
      <w:widowControl w:val="0"/>
      <w:spacing w:before="120" w:after="0"/>
      <w:jc w:val="both"/>
    </w:pPr>
    <w:rPr>
      <w:rFonts w:ascii="Garamond" w:hAnsi="Garamond"/>
      <w:szCs w:val="20"/>
    </w:rPr>
  </w:style>
  <w:style w:type="paragraph" w:styleId="Zkladntext3">
    <w:name w:val="Body Text 3"/>
    <w:basedOn w:val="Normln"/>
    <w:rsid w:val="001A7C9C"/>
    <w:rPr>
      <w:b/>
      <w:sz w:val="24"/>
      <w:szCs w:val="28"/>
      <w:lang w:eastAsia="cs-CZ"/>
    </w:rPr>
  </w:style>
  <w:style w:type="character" w:styleId="Sledovanodkaz">
    <w:name w:val="FollowedHyperlink"/>
    <w:rsid w:val="001A7C9C"/>
    <w:rPr>
      <w:color w:val="800080"/>
      <w:u w:val="single"/>
    </w:rPr>
  </w:style>
  <w:style w:type="paragraph" w:styleId="Zkladntextodsazen2">
    <w:name w:val="Body Text Indent 2"/>
    <w:basedOn w:val="Normln"/>
    <w:rsid w:val="001A7C9C"/>
    <w:pPr>
      <w:ind w:left="709"/>
    </w:pPr>
    <w:rPr>
      <w:color w:val="0000FF"/>
      <w:sz w:val="24"/>
      <w:szCs w:val="24"/>
      <w:lang w:eastAsia="cs-CZ"/>
    </w:rPr>
  </w:style>
  <w:style w:type="paragraph" w:customStyle="1" w:styleId="odrky">
    <w:name w:val="odrážky"/>
    <w:basedOn w:val="Normln"/>
    <w:rsid w:val="001A7C9C"/>
    <w:pPr>
      <w:tabs>
        <w:tab w:val="left" w:pos="360"/>
      </w:tabs>
      <w:overflowPunct w:val="0"/>
      <w:autoSpaceDE w:val="0"/>
      <w:autoSpaceDN w:val="0"/>
      <w:adjustRightInd w:val="0"/>
      <w:ind w:left="360" w:hanging="360"/>
      <w:jc w:val="both"/>
      <w:textAlignment w:val="baseline"/>
    </w:pPr>
    <w:rPr>
      <w:sz w:val="24"/>
      <w:szCs w:val="24"/>
    </w:rPr>
  </w:style>
  <w:style w:type="numbering" w:styleId="111111">
    <w:name w:val="Outline List 2"/>
    <w:aliases w:val="1 / 1.1 / 1.1.1/111"/>
    <w:basedOn w:val="Bezseznamu"/>
    <w:rsid w:val="005151E1"/>
    <w:pPr>
      <w:numPr>
        <w:numId w:val="7"/>
      </w:numPr>
    </w:pPr>
  </w:style>
  <w:style w:type="paragraph" w:customStyle="1" w:styleId="Odstavectext">
    <w:name w:val="Odstavec text"/>
    <w:basedOn w:val="Normln"/>
    <w:rsid w:val="005151E1"/>
    <w:pPr>
      <w:numPr>
        <w:numId w:val="8"/>
      </w:numPr>
      <w:spacing w:before="120"/>
      <w:jc w:val="both"/>
    </w:pPr>
    <w:rPr>
      <w:rFonts w:ascii="Times New Roman" w:hAnsi="Times New Roman"/>
      <w:sz w:val="24"/>
      <w:szCs w:val="24"/>
      <w:lang w:eastAsia="cs-CZ"/>
    </w:rPr>
  </w:style>
  <w:style w:type="paragraph" w:customStyle="1" w:styleId="Textpsmene">
    <w:name w:val="Text písmene"/>
    <w:basedOn w:val="Normln"/>
    <w:uiPriority w:val="99"/>
    <w:rsid w:val="005151E1"/>
    <w:pPr>
      <w:numPr>
        <w:ilvl w:val="7"/>
        <w:numId w:val="3"/>
      </w:numPr>
      <w:suppressAutoHyphens/>
      <w:jc w:val="both"/>
      <w:outlineLvl w:val="7"/>
    </w:pPr>
    <w:rPr>
      <w:rFonts w:ascii="Times New Roman" w:hAnsi="Times New Roman"/>
      <w:sz w:val="24"/>
      <w:lang w:eastAsia="ar-SA"/>
    </w:rPr>
  </w:style>
  <w:style w:type="paragraph" w:styleId="Obsah1">
    <w:name w:val="toc 1"/>
    <w:basedOn w:val="Normln"/>
    <w:next w:val="Normln"/>
    <w:autoRedefine/>
    <w:rsid w:val="005151E1"/>
    <w:rPr>
      <w:rFonts w:ascii="Times New Roman" w:hAnsi="Times New Roman"/>
      <w:sz w:val="24"/>
      <w:szCs w:val="24"/>
      <w:lang w:eastAsia="cs-CZ"/>
    </w:rPr>
  </w:style>
  <w:style w:type="paragraph" w:styleId="Obsah2">
    <w:name w:val="toc 2"/>
    <w:basedOn w:val="Normln"/>
    <w:next w:val="Normln"/>
    <w:autoRedefine/>
    <w:rsid w:val="005151E1"/>
    <w:pPr>
      <w:ind w:left="240"/>
    </w:pPr>
    <w:rPr>
      <w:rFonts w:ascii="Times New Roman" w:hAnsi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rsid w:val="005151E1"/>
    <w:pPr>
      <w:ind w:left="480"/>
    </w:pPr>
    <w:rPr>
      <w:rFonts w:ascii="Times New Roman" w:hAnsi="Times New Roman"/>
      <w:sz w:val="24"/>
      <w:szCs w:val="24"/>
      <w:lang w:eastAsia="cs-CZ"/>
    </w:rPr>
  </w:style>
  <w:style w:type="character" w:styleId="Odkaznakoment">
    <w:name w:val="annotation reference"/>
    <w:rsid w:val="005151E1"/>
    <w:rPr>
      <w:sz w:val="16"/>
      <w:szCs w:val="16"/>
    </w:rPr>
  </w:style>
  <w:style w:type="paragraph" w:styleId="Textkomente">
    <w:name w:val="annotation text"/>
    <w:basedOn w:val="Normln"/>
    <w:link w:val="TextkomenteChar"/>
    <w:rsid w:val="005151E1"/>
    <w:rPr>
      <w:rFonts w:ascii="Times New Roman" w:hAnsi="Times New Roman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5151E1"/>
  </w:style>
  <w:style w:type="paragraph" w:styleId="Pedmtkomente">
    <w:name w:val="annotation subject"/>
    <w:basedOn w:val="Textkomente"/>
    <w:next w:val="Textkomente"/>
    <w:link w:val="PedmtkomenteChar"/>
    <w:rsid w:val="005151E1"/>
    <w:rPr>
      <w:b/>
      <w:bCs/>
    </w:rPr>
  </w:style>
  <w:style w:type="character" w:customStyle="1" w:styleId="PedmtkomenteChar">
    <w:name w:val="Předmět komentáře Char"/>
    <w:link w:val="Pedmtkomente"/>
    <w:rsid w:val="005151E1"/>
    <w:rPr>
      <w:b/>
      <w:bCs/>
    </w:rPr>
  </w:style>
  <w:style w:type="table" w:styleId="Mkatabulky">
    <w:name w:val="Table Grid"/>
    <w:basedOn w:val="Normlntabulka"/>
    <w:rsid w:val="005151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5151E1"/>
    <w:rPr>
      <w:rFonts w:eastAsia="Batang"/>
      <w:sz w:val="24"/>
      <w:szCs w:val="24"/>
    </w:rPr>
  </w:style>
  <w:style w:type="paragraph" w:styleId="Odstavecseseznamem">
    <w:name w:val="List Paragraph"/>
    <w:aliases w:val="Datum_"/>
    <w:basedOn w:val="Normln"/>
    <w:link w:val="OdstavecseseznamemChar"/>
    <w:uiPriority w:val="34"/>
    <w:qFormat/>
    <w:rsid w:val="005151E1"/>
    <w:pPr>
      <w:ind w:left="708"/>
    </w:pPr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uiPriority w:val="99"/>
    <w:rsid w:val="005151E1"/>
    <w:rPr>
      <w:rFonts w:ascii="Arial" w:hAnsi="Arial"/>
      <w:sz w:val="24"/>
      <w:szCs w:val="24"/>
    </w:rPr>
  </w:style>
  <w:style w:type="paragraph" w:customStyle="1" w:styleId="Textodstavce">
    <w:name w:val="Text odstavce"/>
    <w:basedOn w:val="Normln"/>
    <w:rsid w:val="005151E1"/>
    <w:pPr>
      <w:numPr>
        <w:numId w:val="5"/>
      </w:numPr>
      <w:tabs>
        <w:tab w:val="left" w:pos="851"/>
      </w:tabs>
      <w:spacing w:before="120" w:after="120"/>
      <w:jc w:val="both"/>
      <w:outlineLvl w:val="6"/>
    </w:pPr>
    <w:rPr>
      <w:rFonts w:ascii="Times New Roman" w:eastAsia="Batang" w:hAnsi="Times New Roman"/>
      <w:sz w:val="24"/>
      <w:szCs w:val="24"/>
      <w:lang w:eastAsia="cs-CZ"/>
    </w:rPr>
  </w:style>
  <w:style w:type="character" w:styleId="Siln">
    <w:name w:val="Strong"/>
    <w:qFormat/>
    <w:rsid w:val="005151E1"/>
    <w:rPr>
      <w:b/>
      <w:bCs/>
    </w:rPr>
  </w:style>
  <w:style w:type="character" w:customStyle="1" w:styleId="Nadpis4Char">
    <w:name w:val="Nadpis 4 Char"/>
    <w:link w:val="Nadpis4"/>
    <w:rsid w:val="005151E1"/>
    <w:rPr>
      <w:b/>
      <w:sz w:val="24"/>
      <w:lang w:eastAsia="en-US"/>
    </w:rPr>
  </w:style>
  <w:style w:type="character" w:customStyle="1" w:styleId="Zkladntext2Char">
    <w:name w:val="Základní text 2 Char"/>
    <w:link w:val="Zkladntext2"/>
    <w:rsid w:val="005151E1"/>
    <w:rPr>
      <w:rFonts w:ascii="Arial" w:hAnsi="Arial"/>
      <w:sz w:val="24"/>
      <w:szCs w:val="24"/>
    </w:rPr>
  </w:style>
  <w:style w:type="character" w:customStyle="1" w:styleId="ZkladntextodsazenChar">
    <w:name w:val="Základní text odsazený Char"/>
    <w:link w:val="Zkladntextodsazen"/>
    <w:rsid w:val="005151E1"/>
    <w:rPr>
      <w:rFonts w:ascii="Arial" w:hAnsi="Arial"/>
      <w:sz w:val="24"/>
      <w:szCs w:val="24"/>
    </w:rPr>
  </w:style>
  <w:style w:type="paragraph" w:customStyle="1" w:styleId="CharChar1">
    <w:name w:val="Char Char1"/>
    <w:basedOn w:val="Normln"/>
    <w:rsid w:val="005151E1"/>
    <w:pPr>
      <w:spacing w:after="160" w:line="240" w:lineRule="exact"/>
    </w:pPr>
    <w:rPr>
      <w:rFonts w:ascii="Verdana" w:hAnsi="Verdana" w:cs="Arial"/>
      <w:lang w:val="en-US"/>
    </w:rPr>
  </w:style>
  <w:style w:type="character" w:customStyle="1" w:styleId="okbasic21">
    <w:name w:val="okbasic21"/>
    <w:rsid w:val="005151E1"/>
    <w:rPr>
      <w:rFonts w:ascii="Arial" w:hAnsi="Arial" w:cs="Arial" w:hint="default"/>
      <w:color w:val="000000"/>
      <w:sz w:val="24"/>
      <w:szCs w:val="24"/>
    </w:rPr>
  </w:style>
  <w:style w:type="paragraph" w:customStyle="1" w:styleId="NormalJustified">
    <w:name w:val="Normal (Justified)"/>
    <w:basedOn w:val="Normln"/>
    <w:uiPriority w:val="99"/>
    <w:rsid w:val="005151E1"/>
    <w:pPr>
      <w:widowControl w:val="0"/>
      <w:jc w:val="both"/>
    </w:pPr>
    <w:rPr>
      <w:rFonts w:ascii="Times New Roman" w:eastAsia="Batang" w:hAnsi="Times New Roman"/>
      <w:kern w:val="28"/>
      <w:sz w:val="24"/>
      <w:lang w:eastAsia="cs-CZ"/>
    </w:rPr>
  </w:style>
  <w:style w:type="character" w:customStyle="1" w:styleId="Nadpis2Char">
    <w:name w:val="Nadpis 2 Char"/>
    <w:link w:val="Nadpis2"/>
    <w:rsid w:val="00F20C0D"/>
    <w:rPr>
      <w:b/>
      <w:sz w:val="28"/>
      <w:lang w:eastAsia="en-US"/>
    </w:rPr>
  </w:style>
  <w:style w:type="character" w:customStyle="1" w:styleId="quote12">
    <w:name w:val="quote12"/>
    <w:rsid w:val="00F20C0D"/>
    <w:rPr>
      <w:color w:val="00468E"/>
    </w:rPr>
  </w:style>
  <w:style w:type="character" w:customStyle="1" w:styleId="Nadpis1Char">
    <w:name w:val="Nadpis 1 Char"/>
    <w:link w:val="Nadpis1"/>
    <w:uiPriority w:val="99"/>
    <w:rsid w:val="00E65FEE"/>
    <w:rPr>
      <w:b/>
      <w:sz w:val="32"/>
    </w:rPr>
  </w:style>
  <w:style w:type="character" w:customStyle="1" w:styleId="Nadpis3Char">
    <w:name w:val="Nadpis 3 Char"/>
    <w:link w:val="Nadpis3"/>
    <w:rsid w:val="00696064"/>
    <w:rPr>
      <w:rFonts w:ascii="Arial" w:hAnsi="Arial" w:cs="Arial"/>
      <w:b/>
      <w:bCs/>
      <w:szCs w:val="24"/>
    </w:rPr>
  </w:style>
  <w:style w:type="paragraph" w:customStyle="1" w:styleId="Styl2">
    <w:name w:val="Styl2"/>
    <w:basedOn w:val="Normln"/>
    <w:rsid w:val="00A15E09"/>
    <w:pPr>
      <w:numPr>
        <w:numId w:val="9"/>
      </w:numPr>
      <w:spacing w:before="120"/>
      <w:jc w:val="both"/>
    </w:pPr>
    <w:rPr>
      <w:rFonts w:ascii="Times New Roman" w:hAnsi="Times New Roman"/>
      <w:b/>
      <w:bCs/>
      <w:sz w:val="28"/>
      <w:szCs w:val="24"/>
      <w:lang w:eastAsia="cs-CZ"/>
    </w:rPr>
  </w:style>
  <w:style w:type="paragraph" w:customStyle="1" w:styleId="Styl3">
    <w:name w:val="Styl3"/>
    <w:basedOn w:val="Normln"/>
    <w:rsid w:val="00A15E09"/>
    <w:pPr>
      <w:numPr>
        <w:ilvl w:val="1"/>
        <w:numId w:val="9"/>
      </w:numPr>
      <w:spacing w:before="120"/>
      <w:jc w:val="both"/>
    </w:pPr>
    <w:rPr>
      <w:rFonts w:ascii="Times New Roman" w:hAnsi="Times New Roman"/>
      <w:b/>
      <w:bCs/>
      <w:sz w:val="24"/>
      <w:szCs w:val="24"/>
      <w:lang w:eastAsia="cs-CZ"/>
    </w:rPr>
  </w:style>
  <w:style w:type="paragraph" w:customStyle="1" w:styleId="RLTextlnkuslovan">
    <w:name w:val="RL Text článku číslovaný"/>
    <w:basedOn w:val="Normln"/>
    <w:link w:val="RLTextlnkuslovanChar"/>
    <w:rsid w:val="005311AB"/>
    <w:pPr>
      <w:spacing w:after="120" w:line="280" w:lineRule="exact"/>
      <w:jc w:val="both"/>
    </w:pPr>
    <w:rPr>
      <w:rFonts w:ascii="Calibri" w:hAnsi="Calibri"/>
      <w:sz w:val="22"/>
      <w:szCs w:val="24"/>
    </w:rPr>
  </w:style>
  <w:style w:type="paragraph" w:customStyle="1" w:styleId="RLlneksmlouvy">
    <w:name w:val="RL Článek smlouvy"/>
    <w:basedOn w:val="Normln"/>
    <w:next w:val="RLTextlnkuslovan"/>
    <w:link w:val="RLlneksmlouvyChar"/>
    <w:rsid w:val="005311AB"/>
    <w:pPr>
      <w:keepNext/>
      <w:suppressAutoHyphens/>
      <w:spacing w:before="360" w:after="120" w:line="280" w:lineRule="exact"/>
      <w:jc w:val="both"/>
      <w:outlineLvl w:val="0"/>
    </w:pPr>
    <w:rPr>
      <w:rFonts w:ascii="Calibri" w:hAnsi="Calibri"/>
      <w:b/>
      <w:sz w:val="22"/>
      <w:szCs w:val="24"/>
    </w:rPr>
  </w:style>
  <w:style w:type="character" w:customStyle="1" w:styleId="RLlneksmlouvyChar">
    <w:name w:val="RL Článek smlouvy Char"/>
    <w:link w:val="RLlneksmlouvy"/>
    <w:rsid w:val="005311AB"/>
    <w:rPr>
      <w:rFonts w:ascii="Calibri" w:hAnsi="Calibri"/>
      <w:b/>
      <w:sz w:val="22"/>
      <w:szCs w:val="24"/>
      <w:lang w:eastAsia="en-US"/>
    </w:rPr>
  </w:style>
  <w:style w:type="paragraph" w:customStyle="1" w:styleId="RLdajeosmluvnstran">
    <w:name w:val="RL  údaje o smluvní straně"/>
    <w:basedOn w:val="Normln"/>
    <w:rsid w:val="005311AB"/>
    <w:pPr>
      <w:spacing w:after="120" w:line="280" w:lineRule="exact"/>
      <w:jc w:val="center"/>
    </w:pPr>
    <w:rPr>
      <w:rFonts w:ascii="Calibri" w:hAnsi="Calibri"/>
      <w:sz w:val="22"/>
      <w:szCs w:val="24"/>
    </w:rPr>
  </w:style>
  <w:style w:type="paragraph" w:customStyle="1" w:styleId="RLProhlensmluvnchstran">
    <w:name w:val="RL Prohlášení smluvních stran"/>
    <w:basedOn w:val="Normln"/>
    <w:link w:val="RLProhlensmluvnchstranChar"/>
    <w:rsid w:val="005311AB"/>
    <w:pPr>
      <w:spacing w:after="120" w:line="280" w:lineRule="exact"/>
      <w:jc w:val="center"/>
    </w:pPr>
    <w:rPr>
      <w:rFonts w:ascii="Calibri" w:hAnsi="Calibri"/>
      <w:b/>
      <w:sz w:val="22"/>
      <w:szCs w:val="24"/>
    </w:rPr>
  </w:style>
  <w:style w:type="paragraph" w:customStyle="1" w:styleId="RLnzevsmlouvy">
    <w:name w:val="RL název smlouvy"/>
    <w:basedOn w:val="Normln"/>
    <w:next w:val="Normln"/>
    <w:rsid w:val="005311AB"/>
    <w:pPr>
      <w:spacing w:before="120" w:after="1200"/>
      <w:jc w:val="center"/>
    </w:pPr>
    <w:rPr>
      <w:rFonts w:ascii="Calibri" w:hAnsi="Calibri" w:cs="Arial"/>
      <w:b/>
      <w:bCs/>
      <w:caps/>
      <w:spacing w:val="40"/>
      <w:kern w:val="28"/>
      <w:sz w:val="32"/>
      <w:szCs w:val="32"/>
      <w:lang w:eastAsia="cs-CZ"/>
    </w:rPr>
  </w:style>
  <w:style w:type="character" w:customStyle="1" w:styleId="Kurzva">
    <w:name w:val="Kurzíva"/>
    <w:rsid w:val="005311AB"/>
    <w:rPr>
      <w:i/>
    </w:rPr>
  </w:style>
  <w:style w:type="character" w:customStyle="1" w:styleId="RLProhlensmluvnchstranChar">
    <w:name w:val="RL Prohlášení smluvních stran Char"/>
    <w:link w:val="RLProhlensmluvnchstran"/>
    <w:rsid w:val="005311AB"/>
    <w:rPr>
      <w:rFonts w:ascii="Calibri" w:hAnsi="Calibri"/>
      <w:b/>
      <w:sz w:val="22"/>
      <w:szCs w:val="24"/>
    </w:rPr>
  </w:style>
  <w:style w:type="character" w:customStyle="1" w:styleId="RLTextlnkuslovanChar">
    <w:name w:val="RL Text článku číslovaný Char"/>
    <w:link w:val="RLTextlnkuslovan"/>
    <w:rsid w:val="005311AB"/>
    <w:rPr>
      <w:rFonts w:ascii="Calibri" w:hAnsi="Calibri"/>
      <w:sz w:val="22"/>
      <w:szCs w:val="24"/>
    </w:rPr>
  </w:style>
  <w:style w:type="character" w:customStyle="1" w:styleId="ZKLADNChar">
    <w:name w:val="ZÁKLADNÍ Char"/>
    <w:link w:val="ZKLADN"/>
    <w:locked/>
    <w:rsid w:val="005311AB"/>
    <w:rPr>
      <w:rFonts w:ascii="Garamond" w:hAnsi="Garamond"/>
      <w:sz w:val="24"/>
      <w:szCs w:val="24"/>
    </w:rPr>
  </w:style>
  <w:style w:type="paragraph" w:customStyle="1" w:styleId="ZKLADN">
    <w:name w:val="ZÁKLADNÍ"/>
    <w:basedOn w:val="Zkladntext"/>
    <w:link w:val="ZKLADNChar"/>
    <w:rsid w:val="005311AB"/>
    <w:pPr>
      <w:widowControl w:val="0"/>
      <w:spacing w:before="120" w:line="280" w:lineRule="atLeast"/>
      <w:jc w:val="both"/>
    </w:pPr>
    <w:rPr>
      <w:rFonts w:ascii="Garamond" w:hAnsi="Garamond"/>
    </w:rPr>
  </w:style>
  <w:style w:type="character" w:customStyle="1" w:styleId="platne1">
    <w:name w:val="platne1"/>
    <w:basedOn w:val="Standardnpsmoodstavce"/>
    <w:rsid w:val="005311AB"/>
  </w:style>
  <w:style w:type="paragraph" w:customStyle="1" w:styleId="doplnuchaze">
    <w:name w:val="doplní uchazeč"/>
    <w:basedOn w:val="Normln"/>
    <w:link w:val="doplnuchazeChar"/>
    <w:qFormat/>
    <w:rsid w:val="005311AB"/>
    <w:pPr>
      <w:spacing w:after="120" w:line="280" w:lineRule="exact"/>
      <w:jc w:val="center"/>
    </w:pPr>
    <w:rPr>
      <w:rFonts w:ascii="Calibri" w:hAnsi="Calibri"/>
      <w:b/>
      <w:snapToGrid w:val="0"/>
      <w:sz w:val="22"/>
      <w:szCs w:val="22"/>
    </w:rPr>
  </w:style>
  <w:style w:type="character" w:customStyle="1" w:styleId="doplnuchazeChar">
    <w:name w:val="doplní uchazeč Char"/>
    <w:link w:val="doplnuchaze"/>
    <w:rsid w:val="005311AB"/>
    <w:rPr>
      <w:rFonts w:ascii="Calibri" w:hAnsi="Calibri"/>
      <w:b/>
      <w:snapToGrid w:val="0"/>
      <w:sz w:val="22"/>
      <w:szCs w:val="22"/>
    </w:rPr>
  </w:style>
  <w:style w:type="paragraph" w:customStyle="1" w:styleId="Seznamploh">
    <w:name w:val="Seznam příloh"/>
    <w:basedOn w:val="RLTextlnkuslovan"/>
    <w:link w:val="SeznamplohChar"/>
    <w:rsid w:val="005311AB"/>
    <w:pPr>
      <w:ind w:left="3572" w:hanging="1361"/>
    </w:pPr>
  </w:style>
  <w:style w:type="character" w:customStyle="1" w:styleId="SeznamplohChar">
    <w:name w:val="Seznam příloh Char"/>
    <w:link w:val="Seznamploh"/>
    <w:rsid w:val="005311AB"/>
    <w:rPr>
      <w:rFonts w:ascii="Calibri" w:hAnsi="Calibri"/>
      <w:sz w:val="22"/>
      <w:szCs w:val="24"/>
      <w:lang w:eastAsia="en-US"/>
    </w:rPr>
  </w:style>
  <w:style w:type="paragraph" w:customStyle="1" w:styleId="bh1">
    <w:name w:val="_bh1"/>
    <w:basedOn w:val="Normln"/>
    <w:next w:val="bh2"/>
    <w:rsid w:val="005311AB"/>
    <w:pPr>
      <w:numPr>
        <w:numId w:val="10"/>
      </w:numPr>
      <w:spacing w:before="60" w:after="120" w:line="320" w:lineRule="atLeast"/>
      <w:jc w:val="both"/>
      <w:outlineLvl w:val="0"/>
    </w:pPr>
    <w:rPr>
      <w:rFonts w:ascii="Times New Roman" w:hAnsi="Times New Roman"/>
      <w:b/>
      <w:caps/>
      <w:sz w:val="24"/>
      <w:szCs w:val="24"/>
      <w:lang w:eastAsia="cs-CZ"/>
    </w:rPr>
  </w:style>
  <w:style w:type="paragraph" w:customStyle="1" w:styleId="bh2">
    <w:name w:val="_bh2"/>
    <w:basedOn w:val="Normln"/>
    <w:rsid w:val="005311AB"/>
    <w:pPr>
      <w:numPr>
        <w:ilvl w:val="1"/>
        <w:numId w:val="10"/>
      </w:numPr>
      <w:tabs>
        <w:tab w:val="clear" w:pos="1004"/>
        <w:tab w:val="num" w:pos="862"/>
      </w:tabs>
      <w:spacing w:before="60" w:after="120" w:line="320" w:lineRule="atLeast"/>
      <w:ind w:left="862"/>
      <w:jc w:val="both"/>
      <w:outlineLvl w:val="1"/>
    </w:pPr>
    <w:rPr>
      <w:rFonts w:ascii="Times New Roman" w:hAnsi="Times New Roman"/>
      <w:sz w:val="24"/>
      <w:u w:val="single"/>
      <w:lang w:eastAsia="cs-CZ"/>
    </w:rPr>
  </w:style>
  <w:style w:type="paragraph" w:customStyle="1" w:styleId="bh3">
    <w:name w:val="_bh3"/>
    <w:basedOn w:val="Normln"/>
    <w:rsid w:val="005311AB"/>
    <w:pPr>
      <w:numPr>
        <w:ilvl w:val="2"/>
        <w:numId w:val="10"/>
      </w:numPr>
      <w:spacing w:before="60" w:after="120" w:line="320" w:lineRule="atLeast"/>
      <w:jc w:val="both"/>
      <w:outlineLvl w:val="2"/>
    </w:pPr>
    <w:rPr>
      <w:rFonts w:ascii="Times New Roman" w:hAnsi="Times New Roman"/>
      <w:sz w:val="24"/>
      <w:lang w:eastAsia="cs-CZ"/>
    </w:rPr>
  </w:style>
  <w:style w:type="paragraph" w:customStyle="1" w:styleId="bh4">
    <w:name w:val="_bh4"/>
    <w:basedOn w:val="Normln"/>
    <w:rsid w:val="005311AB"/>
    <w:pPr>
      <w:numPr>
        <w:ilvl w:val="3"/>
        <w:numId w:val="10"/>
      </w:numPr>
      <w:spacing w:line="320" w:lineRule="atLeast"/>
      <w:jc w:val="both"/>
    </w:pPr>
    <w:rPr>
      <w:rFonts w:ascii="Times New Roman" w:hAnsi="Times New Roman"/>
      <w:sz w:val="24"/>
      <w:lang w:eastAsia="cs-CZ"/>
    </w:rPr>
  </w:style>
  <w:style w:type="paragraph" w:customStyle="1" w:styleId="Odrazka1">
    <w:name w:val="Odrazka 1"/>
    <w:basedOn w:val="Normln"/>
    <w:link w:val="Odrazka1Char"/>
    <w:qFormat/>
    <w:rsid w:val="001457F7"/>
    <w:pPr>
      <w:numPr>
        <w:numId w:val="11"/>
      </w:numPr>
      <w:spacing w:before="60" w:after="60" w:line="276" w:lineRule="auto"/>
    </w:pPr>
    <w:rPr>
      <w:rFonts w:ascii="Times New Roman" w:hAnsi="Times New Roman"/>
      <w:sz w:val="22"/>
      <w:szCs w:val="24"/>
      <w:lang w:val="en-US"/>
    </w:rPr>
  </w:style>
  <w:style w:type="character" w:customStyle="1" w:styleId="Odrazka1Char">
    <w:name w:val="Odrazka 1 Char"/>
    <w:link w:val="Odrazka1"/>
    <w:rsid w:val="001457F7"/>
    <w:rPr>
      <w:sz w:val="22"/>
      <w:szCs w:val="24"/>
      <w:lang w:val="en-US" w:eastAsia="en-US"/>
    </w:rPr>
  </w:style>
  <w:style w:type="paragraph" w:customStyle="1" w:styleId="Odrazka2">
    <w:name w:val="Odrazka 2"/>
    <w:basedOn w:val="Odrazka1"/>
    <w:qFormat/>
    <w:rsid w:val="001457F7"/>
    <w:pPr>
      <w:numPr>
        <w:ilvl w:val="1"/>
      </w:numPr>
      <w:tabs>
        <w:tab w:val="num" w:pos="1440"/>
        <w:tab w:val="num" w:pos="1701"/>
        <w:tab w:val="num" w:pos="1980"/>
      </w:tabs>
    </w:pPr>
  </w:style>
  <w:style w:type="paragraph" w:customStyle="1" w:styleId="Odrazka3">
    <w:name w:val="Odrazka 3"/>
    <w:basedOn w:val="Odrazka2"/>
    <w:qFormat/>
    <w:rsid w:val="001457F7"/>
    <w:pPr>
      <w:numPr>
        <w:ilvl w:val="2"/>
      </w:numPr>
      <w:tabs>
        <w:tab w:val="clear" w:pos="1440"/>
        <w:tab w:val="num" w:pos="2160"/>
        <w:tab w:val="num" w:pos="2700"/>
      </w:tabs>
    </w:pPr>
    <w:rPr>
      <w:rFonts w:ascii="Calibri" w:hAnsi="Calibri"/>
      <w:lang w:val="cs-CZ"/>
    </w:rPr>
  </w:style>
  <w:style w:type="character" w:customStyle="1" w:styleId="OdstavecseseznamemChar">
    <w:name w:val="Odstavec se seznamem Char"/>
    <w:aliases w:val="Datum_ Char"/>
    <w:link w:val="Odstavecseseznamem"/>
    <w:uiPriority w:val="34"/>
    <w:locked/>
    <w:rsid w:val="001457F7"/>
    <w:rPr>
      <w:sz w:val="24"/>
      <w:szCs w:val="24"/>
    </w:rPr>
  </w:style>
  <w:style w:type="paragraph" w:customStyle="1" w:styleId="Default">
    <w:name w:val="Default"/>
    <w:rsid w:val="009D2DA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3D1872"/>
    <w:rPr>
      <w:rFonts w:ascii="Arial" w:hAnsi="Arial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D1872"/>
    <w:rPr>
      <w:rFonts w:ascii="Arial" w:hAnsi="Arial"/>
      <w:lang w:eastAsia="en-US"/>
    </w:rPr>
  </w:style>
  <w:style w:type="paragraph" w:customStyle="1" w:styleId="Normlnpsmo">
    <w:name w:val="Normální písmo"/>
    <w:basedOn w:val="Normln"/>
    <w:link w:val="NormlnpsmoChar"/>
    <w:qFormat/>
    <w:rsid w:val="003D1872"/>
    <w:pPr>
      <w:spacing w:after="160"/>
      <w:ind w:left="709" w:hanging="709"/>
      <w:jc w:val="both"/>
    </w:pPr>
    <w:rPr>
      <w:rFonts w:eastAsia="Calibri" w:cs="Arial"/>
    </w:rPr>
  </w:style>
  <w:style w:type="character" w:customStyle="1" w:styleId="NormlnpsmoChar">
    <w:name w:val="Normální písmo Char"/>
    <w:basedOn w:val="Standardnpsmoodstavce"/>
    <w:link w:val="Normlnpsmo"/>
    <w:rsid w:val="003D1872"/>
    <w:rPr>
      <w:rFonts w:ascii="Arial" w:eastAsia="Calibri" w:hAnsi="Arial" w:cs="Arial"/>
      <w:lang w:eastAsia="en-US"/>
    </w:rPr>
  </w:style>
  <w:style w:type="paragraph" w:customStyle="1" w:styleId="odrka">
    <w:name w:val="odrážka"/>
    <w:basedOn w:val="Normln"/>
    <w:qFormat/>
    <w:rsid w:val="003D1872"/>
    <w:pPr>
      <w:numPr>
        <w:numId w:val="13"/>
      </w:numPr>
      <w:spacing w:after="200"/>
      <w:jc w:val="both"/>
    </w:pPr>
    <w:rPr>
      <w:rFonts w:eastAsia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87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678">
      <w:bodyDiv w:val="1"/>
      <w:marLeft w:val="0"/>
      <w:marRight w:val="0"/>
      <w:marTop w:val="24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371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48" w:space="0" w:color="E6F0FE"/>
          </w:divBdr>
          <w:divsChild>
            <w:div w:id="124495149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02C6FE-C707-40D1-9F91-F0B60F076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274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ČESKÝ A MORAVSKÝ ÚČETNÍ DVŮR s.r.o.</Company>
  <LinksUpToDate>false</LinksUpToDate>
  <CharactersWithSpaces>1893</CharactersWithSpaces>
  <SharedDoc>false</SharedDoc>
  <HLinks>
    <vt:vector size="60" baseType="variant">
      <vt:variant>
        <vt:i4>6684712</vt:i4>
      </vt:variant>
      <vt:variant>
        <vt:i4>57</vt:i4>
      </vt:variant>
      <vt:variant>
        <vt:i4>0</vt:i4>
      </vt:variant>
      <vt:variant>
        <vt:i4>5</vt:i4>
      </vt:variant>
      <vt:variant>
        <vt:lpwstr>http://www.czechtourism.cz/verejne-zakazky</vt:lpwstr>
      </vt:variant>
      <vt:variant>
        <vt:lpwstr/>
      </vt:variant>
      <vt:variant>
        <vt:i4>5374073</vt:i4>
      </vt:variant>
      <vt:variant>
        <vt:i4>54</vt:i4>
      </vt:variant>
      <vt:variant>
        <vt:i4>0</vt:i4>
      </vt:variant>
      <vt:variant>
        <vt:i4>5</vt:i4>
      </vt:variant>
      <vt:variant>
        <vt:lpwstr>mailto:spackova@czechtourism.cz</vt:lpwstr>
      </vt:variant>
      <vt:variant>
        <vt:lpwstr/>
      </vt:variant>
      <vt:variant>
        <vt:i4>5374073</vt:i4>
      </vt:variant>
      <vt:variant>
        <vt:i4>51</vt:i4>
      </vt:variant>
      <vt:variant>
        <vt:i4>0</vt:i4>
      </vt:variant>
      <vt:variant>
        <vt:i4>5</vt:i4>
      </vt:variant>
      <vt:variant>
        <vt:lpwstr>mailto:spackova@czechtourism.cz</vt:lpwstr>
      </vt:variant>
      <vt:variant>
        <vt:lpwstr/>
      </vt:variant>
      <vt:variant>
        <vt:i4>1441812</vt:i4>
      </vt:variant>
      <vt:variant>
        <vt:i4>48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  <vt:variant>
        <vt:i4>6684712</vt:i4>
      </vt:variant>
      <vt:variant>
        <vt:i4>45</vt:i4>
      </vt:variant>
      <vt:variant>
        <vt:i4>0</vt:i4>
      </vt:variant>
      <vt:variant>
        <vt:i4>5</vt:i4>
      </vt:variant>
      <vt:variant>
        <vt:lpwstr>http://www.czechtourism.cz/verejne-zakazky</vt:lpwstr>
      </vt:variant>
      <vt:variant>
        <vt:lpwstr/>
      </vt:variant>
      <vt:variant>
        <vt:i4>5374073</vt:i4>
      </vt:variant>
      <vt:variant>
        <vt:i4>42</vt:i4>
      </vt:variant>
      <vt:variant>
        <vt:i4>0</vt:i4>
      </vt:variant>
      <vt:variant>
        <vt:i4>5</vt:i4>
      </vt:variant>
      <vt:variant>
        <vt:lpwstr>mailto:spackova@czechtourism.cz</vt:lpwstr>
      </vt:variant>
      <vt:variant>
        <vt:lpwstr/>
      </vt:variant>
      <vt:variant>
        <vt:i4>6225928</vt:i4>
      </vt:variant>
      <vt:variant>
        <vt:i4>39</vt:i4>
      </vt:variant>
      <vt:variant>
        <vt:i4>0</vt:i4>
      </vt:variant>
      <vt:variant>
        <vt:i4>5</vt:i4>
      </vt:variant>
      <vt:variant>
        <vt:lpwstr>http://www.esfcr.cz/07-13/oplzz/publicita-op-lzz</vt:lpwstr>
      </vt:variant>
      <vt:variant>
        <vt:lpwstr/>
      </vt:variant>
      <vt:variant>
        <vt:i4>6225928</vt:i4>
      </vt:variant>
      <vt:variant>
        <vt:i4>36</vt:i4>
      </vt:variant>
      <vt:variant>
        <vt:i4>0</vt:i4>
      </vt:variant>
      <vt:variant>
        <vt:i4>5</vt:i4>
      </vt:variant>
      <vt:variant>
        <vt:lpwstr>http://www.esfcr.cz/07-13/oplzz/publicita-op-lzz</vt:lpwstr>
      </vt:variant>
      <vt:variant>
        <vt:lpwstr/>
      </vt:variant>
      <vt:variant>
        <vt:i4>5374073</vt:i4>
      </vt:variant>
      <vt:variant>
        <vt:i4>33</vt:i4>
      </vt:variant>
      <vt:variant>
        <vt:i4>0</vt:i4>
      </vt:variant>
      <vt:variant>
        <vt:i4>5</vt:i4>
      </vt:variant>
      <vt:variant>
        <vt:lpwstr>mailto:spackova@czechtourism.cz</vt:lpwstr>
      </vt:variant>
      <vt:variant>
        <vt:lpwstr/>
      </vt:variant>
      <vt:variant>
        <vt:i4>6422640</vt:i4>
      </vt:variant>
      <vt:variant>
        <vt:i4>30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creator>ČMÚD</dc:creator>
  <cp:lastModifiedBy>Taichmanová, Lenka</cp:lastModifiedBy>
  <cp:revision>21</cp:revision>
  <cp:lastPrinted>2021-12-20T15:44:00Z</cp:lastPrinted>
  <dcterms:created xsi:type="dcterms:W3CDTF">2018-03-29T08:42:00Z</dcterms:created>
  <dcterms:modified xsi:type="dcterms:W3CDTF">2022-04-07T08:39:00Z</dcterms:modified>
</cp:coreProperties>
</file>