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16E6" w:rsidRPr="00EA3428" w:rsidRDefault="00BC16E6" w:rsidP="00BC16E6">
      <w:pPr>
        <w:pStyle w:val="Zkladntext2"/>
        <w:tabs>
          <w:tab w:val="left" w:pos="8571"/>
        </w:tabs>
        <w:spacing w:after="0" w:line="240" w:lineRule="auto"/>
        <w:rPr>
          <w:rFonts w:asciiTheme="minorHAnsi" w:hAnsiTheme="minorHAnsi" w:cs="Calibri"/>
          <w:szCs w:val="24"/>
        </w:rPr>
      </w:pPr>
      <w:r w:rsidRPr="00EA3428">
        <w:rPr>
          <w:rFonts w:asciiTheme="minorHAnsi" w:hAnsiTheme="minorHAnsi" w:cs="Calibri"/>
          <w:b/>
          <w:szCs w:val="24"/>
        </w:rPr>
        <w:t>Příloha zadávací dokumentace</w:t>
      </w:r>
      <w:r w:rsidR="00AF56BC">
        <w:rPr>
          <w:rFonts w:asciiTheme="minorHAnsi" w:hAnsiTheme="minorHAnsi" w:cs="Calibri"/>
          <w:b/>
          <w:szCs w:val="24"/>
        </w:rPr>
        <w:t xml:space="preserve"> č. 6</w:t>
      </w:r>
      <w:r w:rsidRPr="00EA3428">
        <w:rPr>
          <w:rFonts w:asciiTheme="minorHAnsi" w:hAnsiTheme="minorHAnsi" w:cs="Calibri"/>
          <w:b/>
          <w:szCs w:val="24"/>
        </w:rPr>
        <w:t xml:space="preserve"> </w:t>
      </w:r>
      <w:r w:rsidRPr="00EA3428">
        <w:rPr>
          <w:rFonts w:asciiTheme="minorHAnsi" w:hAnsiTheme="minorHAnsi" w:cs="Calibri"/>
          <w:szCs w:val="24"/>
        </w:rPr>
        <w:t>- Souhlas se zpracováním osobních údajů</w:t>
      </w:r>
    </w:p>
    <w:p w:rsidR="00BC16E6" w:rsidRDefault="00BC16E6" w:rsidP="00BC16E6">
      <w:pPr>
        <w:rPr>
          <w:rFonts w:asciiTheme="minorHAnsi" w:hAnsiTheme="minorHAnsi"/>
          <w:b/>
          <w:sz w:val="28"/>
          <w:szCs w:val="28"/>
        </w:rPr>
      </w:pPr>
    </w:p>
    <w:p w:rsidR="00C9356A" w:rsidRPr="00AE43F9" w:rsidRDefault="00C9356A" w:rsidP="00B46B63">
      <w:pPr>
        <w:jc w:val="center"/>
        <w:rPr>
          <w:rFonts w:asciiTheme="minorHAnsi" w:hAnsiTheme="minorHAnsi"/>
          <w:b/>
          <w:sz w:val="28"/>
          <w:szCs w:val="28"/>
        </w:rPr>
      </w:pPr>
      <w:r w:rsidRPr="00AE43F9">
        <w:rPr>
          <w:rFonts w:asciiTheme="minorHAnsi" w:hAnsiTheme="minorHAnsi"/>
          <w:b/>
          <w:sz w:val="28"/>
          <w:szCs w:val="28"/>
        </w:rPr>
        <w:t>Souhlas se zpracováním osobních údajů</w:t>
      </w:r>
    </w:p>
    <w:p w:rsidR="00DA24B6" w:rsidRPr="00BC16E6" w:rsidRDefault="00DA24B6" w:rsidP="00C9356A">
      <w:pPr>
        <w:jc w:val="both"/>
        <w:rPr>
          <w:rFonts w:asciiTheme="minorHAnsi" w:hAnsiTheme="minorHAnsi"/>
          <w:sz w:val="22"/>
          <w:szCs w:val="22"/>
        </w:rPr>
      </w:pPr>
    </w:p>
    <w:p w:rsidR="006E38B1" w:rsidRPr="00BC16E6" w:rsidRDefault="006E38B1" w:rsidP="00BC16E6">
      <w:pPr>
        <w:rPr>
          <w:rFonts w:asciiTheme="minorHAnsi" w:hAnsiTheme="minorHAnsi"/>
          <w:sz w:val="22"/>
          <w:szCs w:val="22"/>
        </w:rPr>
      </w:pPr>
      <w:r w:rsidRPr="00BC16E6">
        <w:rPr>
          <w:rFonts w:asciiTheme="minorHAnsi" w:hAnsiTheme="minorHAnsi"/>
          <w:sz w:val="22"/>
          <w:szCs w:val="22"/>
        </w:rPr>
        <w:t>Já,</w:t>
      </w:r>
      <w:r w:rsidR="00BC16E6">
        <w:rPr>
          <w:rFonts w:asciiTheme="minorHAnsi" w:hAnsiTheme="minorHAnsi"/>
          <w:sz w:val="22"/>
          <w:szCs w:val="22"/>
        </w:rPr>
        <w:t xml:space="preserve"> </w:t>
      </w:r>
      <w:r w:rsidRPr="00AF56BC">
        <w:rPr>
          <w:rFonts w:asciiTheme="minorHAnsi" w:hAnsiTheme="minorHAnsi"/>
          <w:sz w:val="22"/>
          <w:szCs w:val="22"/>
          <w:shd w:val="clear" w:color="auto" w:fill="FFFF99"/>
        </w:rPr>
        <w:t>………………………</w:t>
      </w:r>
      <w:r w:rsidR="00AE43F9" w:rsidRPr="00AF56BC">
        <w:rPr>
          <w:rFonts w:asciiTheme="minorHAnsi" w:hAnsiTheme="minorHAnsi"/>
          <w:sz w:val="22"/>
          <w:szCs w:val="22"/>
          <w:shd w:val="clear" w:color="auto" w:fill="FFFF99"/>
        </w:rPr>
        <w:t>……….…………………………………</w:t>
      </w:r>
      <w:r w:rsidRPr="00AF56BC">
        <w:rPr>
          <w:rFonts w:asciiTheme="minorHAnsi" w:hAnsiTheme="minorHAnsi"/>
          <w:sz w:val="22"/>
          <w:szCs w:val="22"/>
          <w:shd w:val="clear" w:color="auto" w:fill="FFFF99"/>
        </w:rPr>
        <w:t>……………………………………………….</w:t>
      </w:r>
      <w:r w:rsidRPr="00BC16E6">
        <w:rPr>
          <w:rFonts w:asciiTheme="minorHAnsi" w:hAnsiTheme="minorHAnsi"/>
          <w:sz w:val="22"/>
          <w:szCs w:val="22"/>
        </w:rPr>
        <w:t>, narozen/á</w:t>
      </w:r>
      <w:r w:rsidRPr="00AF56BC">
        <w:rPr>
          <w:rFonts w:asciiTheme="minorHAnsi" w:hAnsiTheme="minorHAnsi"/>
          <w:sz w:val="22"/>
          <w:szCs w:val="22"/>
          <w:shd w:val="clear" w:color="auto" w:fill="FFFF99"/>
        </w:rPr>
        <w:t>……</w:t>
      </w:r>
      <w:proofErr w:type="gramStart"/>
      <w:r w:rsidRPr="00AF56BC">
        <w:rPr>
          <w:rFonts w:asciiTheme="minorHAnsi" w:hAnsiTheme="minorHAnsi"/>
          <w:sz w:val="22"/>
          <w:szCs w:val="22"/>
          <w:shd w:val="clear" w:color="auto" w:fill="FFFF99"/>
        </w:rPr>
        <w:t>…...…</w:t>
      </w:r>
      <w:proofErr w:type="gramEnd"/>
      <w:r w:rsidRPr="00AF56BC">
        <w:rPr>
          <w:rFonts w:asciiTheme="minorHAnsi" w:hAnsiTheme="minorHAnsi"/>
          <w:sz w:val="22"/>
          <w:szCs w:val="22"/>
          <w:shd w:val="clear" w:color="auto" w:fill="FFFF99"/>
        </w:rPr>
        <w:t>..…...…………</w:t>
      </w:r>
      <w:r w:rsidRPr="00BC16E6">
        <w:rPr>
          <w:rFonts w:asciiTheme="minorHAnsi" w:hAnsiTheme="minorHAnsi"/>
          <w:sz w:val="22"/>
          <w:szCs w:val="22"/>
        </w:rPr>
        <w:t>,</w:t>
      </w:r>
    </w:p>
    <w:p w:rsidR="00C9356A" w:rsidRPr="00BC16E6" w:rsidRDefault="006E38B1" w:rsidP="00C9356A">
      <w:pPr>
        <w:jc w:val="both"/>
        <w:rPr>
          <w:rFonts w:asciiTheme="minorHAnsi" w:hAnsiTheme="minorHAnsi"/>
          <w:sz w:val="22"/>
          <w:szCs w:val="22"/>
        </w:rPr>
      </w:pPr>
      <w:r w:rsidRPr="00BC16E6">
        <w:rPr>
          <w:rFonts w:asciiTheme="minorHAnsi" w:hAnsiTheme="minorHAnsi"/>
          <w:sz w:val="22"/>
          <w:szCs w:val="22"/>
        </w:rPr>
        <w:t xml:space="preserve">bytem </w:t>
      </w:r>
      <w:r w:rsidRPr="00AF56BC">
        <w:rPr>
          <w:rFonts w:asciiTheme="minorHAnsi" w:hAnsiTheme="minorHAnsi"/>
          <w:sz w:val="22"/>
          <w:szCs w:val="22"/>
          <w:shd w:val="clear" w:color="auto" w:fill="FFFF99"/>
        </w:rPr>
        <w:t>.………………………………</w:t>
      </w:r>
      <w:r w:rsidR="00AE43F9" w:rsidRPr="00AF56BC">
        <w:rPr>
          <w:rFonts w:asciiTheme="minorHAnsi" w:hAnsiTheme="minorHAnsi"/>
          <w:sz w:val="22"/>
          <w:szCs w:val="22"/>
          <w:shd w:val="clear" w:color="auto" w:fill="FFFF99"/>
        </w:rPr>
        <w:t>……………………………</w:t>
      </w:r>
      <w:r w:rsidRPr="00AF56BC">
        <w:rPr>
          <w:rFonts w:asciiTheme="minorHAnsi" w:hAnsiTheme="minorHAnsi"/>
          <w:sz w:val="22"/>
          <w:szCs w:val="22"/>
          <w:shd w:val="clear" w:color="auto" w:fill="FFFF99"/>
        </w:rPr>
        <w:t>…………………………</w:t>
      </w:r>
      <w:proofErr w:type="gramStart"/>
      <w:r w:rsidRPr="00AF56BC">
        <w:rPr>
          <w:rFonts w:asciiTheme="minorHAnsi" w:hAnsiTheme="minorHAnsi"/>
          <w:sz w:val="22"/>
          <w:szCs w:val="22"/>
          <w:shd w:val="clear" w:color="auto" w:fill="FFFF99"/>
        </w:rPr>
        <w:t>…..…</w:t>
      </w:r>
      <w:proofErr w:type="gramEnd"/>
      <w:r w:rsidR="006C0F95" w:rsidRPr="00AF56BC">
        <w:rPr>
          <w:rFonts w:asciiTheme="minorHAnsi" w:hAnsiTheme="minorHAnsi"/>
          <w:sz w:val="22"/>
          <w:szCs w:val="22"/>
          <w:shd w:val="clear" w:color="auto" w:fill="FFFF99"/>
        </w:rPr>
        <w:t>…………</w:t>
      </w:r>
      <w:r w:rsidRPr="00AF56BC">
        <w:rPr>
          <w:rFonts w:asciiTheme="minorHAnsi" w:hAnsiTheme="minorHAnsi"/>
          <w:sz w:val="22"/>
          <w:szCs w:val="22"/>
          <w:shd w:val="clear" w:color="auto" w:fill="FFFF99"/>
        </w:rPr>
        <w:t>……</w:t>
      </w:r>
      <w:r w:rsidR="00C9356A" w:rsidRPr="00AF56BC">
        <w:rPr>
          <w:rFonts w:asciiTheme="minorHAnsi" w:hAnsiTheme="minorHAnsi"/>
          <w:i/>
          <w:sz w:val="22"/>
          <w:szCs w:val="22"/>
          <w:shd w:val="clear" w:color="auto" w:fill="FFFF99"/>
        </w:rPr>
        <w:t xml:space="preserve"> </w:t>
      </w:r>
      <w:r w:rsidR="006C0F95" w:rsidRPr="00BC16E6">
        <w:rPr>
          <w:rFonts w:asciiTheme="minorHAnsi" w:hAnsiTheme="minorHAnsi"/>
          <w:sz w:val="22"/>
          <w:szCs w:val="22"/>
        </w:rPr>
        <w:t>(dále jen „subjekt</w:t>
      </w:r>
      <w:r w:rsidR="00C9356A" w:rsidRPr="00BC16E6">
        <w:rPr>
          <w:rFonts w:asciiTheme="minorHAnsi" w:hAnsiTheme="minorHAnsi"/>
          <w:sz w:val="22"/>
          <w:szCs w:val="22"/>
        </w:rPr>
        <w:t xml:space="preserve"> údajů“)</w:t>
      </w:r>
      <w:r w:rsidRPr="00BC16E6">
        <w:rPr>
          <w:rFonts w:asciiTheme="minorHAnsi" w:hAnsiTheme="minorHAnsi"/>
          <w:sz w:val="22"/>
          <w:szCs w:val="22"/>
        </w:rPr>
        <w:t>,</w:t>
      </w:r>
    </w:p>
    <w:p w:rsidR="006E38B1" w:rsidRPr="00BC16E6" w:rsidRDefault="006E38B1" w:rsidP="00C9356A">
      <w:pPr>
        <w:jc w:val="both"/>
        <w:rPr>
          <w:rFonts w:asciiTheme="minorHAnsi" w:hAnsiTheme="minorHAnsi"/>
          <w:sz w:val="22"/>
          <w:szCs w:val="22"/>
        </w:rPr>
      </w:pPr>
    </w:p>
    <w:p w:rsidR="00C9356A" w:rsidRPr="00BC16E6" w:rsidRDefault="00C9356A" w:rsidP="00C9356A">
      <w:pPr>
        <w:jc w:val="both"/>
        <w:rPr>
          <w:rFonts w:asciiTheme="minorHAnsi" w:hAnsiTheme="minorHAnsi"/>
          <w:sz w:val="22"/>
          <w:szCs w:val="22"/>
        </w:rPr>
      </w:pPr>
      <w:r w:rsidRPr="00BC16E6">
        <w:rPr>
          <w:rFonts w:asciiTheme="minorHAnsi" w:hAnsiTheme="minorHAnsi"/>
          <w:b/>
          <w:sz w:val="22"/>
          <w:szCs w:val="22"/>
        </w:rPr>
        <w:t>uděluji</w:t>
      </w:r>
      <w:r w:rsidR="006E38B1" w:rsidRPr="00BC16E6">
        <w:rPr>
          <w:rFonts w:asciiTheme="minorHAnsi" w:hAnsiTheme="minorHAnsi"/>
          <w:b/>
          <w:sz w:val="22"/>
          <w:szCs w:val="22"/>
        </w:rPr>
        <w:t xml:space="preserve"> tímto</w:t>
      </w:r>
      <w:r w:rsidRPr="00BC16E6">
        <w:rPr>
          <w:rFonts w:asciiTheme="minorHAnsi" w:hAnsiTheme="minorHAnsi"/>
          <w:b/>
          <w:sz w:val="22"/>
          <w:szCs w:val="22"/>
        </w:rPr>
        <w:t xml:space="preserve"> souhlas se zpracováním svých osobních údajů</w:t>
      </w:r>
      <w:r w:rsidRPr="00BC16E6">
        <w:rPr>
          <w:rFonts w:asciiTheme="minorHAnsi" w:hAnsiTheme="minorHAnsi"/>
          <w:sz w:val="22"/>
          <w:szCs w:val="22"/>
        </w:rPr>
        <w:t xml:space="preserve"> ve smyslu </w:t>
      </w:r>
      <w:r w:rsidR="00264EFB" w:rsidRPr="00BC16E6">
        <w:rPr>
          <w:rFonts w:asciiTheme="minorHAnsi" w:hAnsiTheme="minorHAnsi"/>
          <w:sz w:val="22"/>
          <w:szCs w:val="22"/>
        </w:rPr>
        <w:t>Nařízení Evropského parlament</w:t>
      </w:r>
      <w:r w:rsidR="00F12AF7" w:rsidRPr="00BC16E6">
        <w:rPr>
          <w:rFonts w:asciiTheme="minorHAnsi" w:hAnsiTheme="minorHAnsi"/>
          <w:sz w:val="22"/>
          <w:szCs w:val="22"/>
        </w:rPr>
        <w:t xml:space="preserve">u a Rady </w:t>
      </w:r>
      <w:r w:rsidRPr="00BC16E6">
        <w:rPr>
          <w:rFonts w:asciiTheme="minorHAnsi" w:hAnsiTheme="minorHAnsi"/>
          <w:sz w:val="22"/>
          <w:szCs w:val="22"/>
        </w:rPr>
        <w:t>(EU) 2016/679</w:t>
      </w:r>
      <w:r w:rsidR="0044764F" w:rsidRPr="00BC16E6">
        <w:rPr>
          <w:rFonts w:asciiTheme="minorHAnsi" w:hAnsiTheme="minorHAnsi"/>
          <w:sz w:val="22"/>
          <w:szCs w:val="22"/>
        </w:rPr>
        <w:t xml:space="preserve"> ze dne 2</w:t>
      </w:r>
      <w:r w:rsidR="00F12AF7" w:rsidRPr="00BC16E6">
        <w:rPr>
          <w:rFonts w:asciiTheme="minorHAnsi" w:hAnsiTheme="minorHAnsi"/>
          <w:sz w:val="22"/>
          <w:szCs w:val="22"/>
        </w:rPr>
        <w:t>7. dubna 2016 o ochraně fyzických osob v souvislosti se zpracováním osobních údajů a o volném pohybu těchto údajů a o zrušení směrnice 95/46/ES (</w:t>
      </w:r>
      <w:r w:rsidR="00B46B63" w:rsidRPr="00BC16E6">
        <w:rPr>
          <w:rFonts w:asciiTheme="minorHAnsi" w:hAnsiTheme="minorHAnsi"/>
          <w:sz w:val="22"/>
          <w:szCs w:val="22"/>
        </w:rPr>
        <w:t>dále jen „</w:t>
      </w:r>
      <w:r w:rsidR="00F12AF7" w:rsidRPr="00BC16E6">
        <w:rPr>
          <w:rFonts w:asciiTheme="minorHAnsi" w:hAnsiTheme="minorHAnsi"/>
          <w:sz w:val="22"/>
          <w:szCs w:val="22"/>
        </w:rPr>
        <w:t>obecné nařízení o ochraně osobních údajů</w:t>
      </w:r>
      <w:r w:rsidR="00B46B63" w:rsidRPr="00BC16E6">
        <w:rPr>
          <w:rFonts w:asciiTheme="minorHAnsi" w:hAnsiTheme="minorHAnsi"/>
          <w:sz w:val="22"/>
          <w:szCs w:val="22"/>
        </w:rPr>
        <w:t>“</w:t>
      </w:r>
      <w:r w:rsidRPr="00BC16E6">
        <w:rPr>
          <w:rFonts w:asciiTheme="minorHAnsi" w:hAnsiTheme="minorHAnsi"/>
          <w:sz w:val="22"/>
          <w:szCs w:val="22"/>
        </w:rPr>
        <w:t>) těmto subjektům:</w:t>
      </w:r>
    </w:p>
    <w:p w:rsidR="00C9356A" w:rsidRPr="00BC16E6" w:rsidRDefault="00C9356A" w:rsidP="00C9356A">
      <w:pPr>
        <w:jc w:val="both"/>
        <w:rPr>
          <w:rFonts w:asciiTheme="minorHAnsi" w:hAnsiTheme="minorHAnsi"/>
          <w:sz w:val="22"/>
          <w:szCs w:val="22"/>
        </w:rPr>
      </w:pPr>
    </w:p>
    <w:p w:rsidR="00C9356A" w:rsidRPr="00BC16E6" w:rsidRDefault="00C9356A" w:rsidP="00AE43F9">
      <w:pPr>
        <w:pStyle w:val="Odstavecseseznamem"/>
        <w:spacing w:after="160" w:line="259" w:lineRule="auto"/>
        <w:ind w:left="0"/>
        <w:contextualSpacing/>
        <w:jc w:val="both"/>
        <w:rPr>
          <w:rFonts w:asciiTheme="minorHAnsi" w:hAnsiTheme="minorHAnsi"/>
          <w:sz w:val="22"/>
          <w:szCs w:val="22"/>
        </w:rPr>
      </w:pPr>
      <w:r w:rsidRPr="00BC16E6">
        <w:rPr>
          <w:rFonts w:asciiTheme="minorHAnsi" w:hAnsiTheme="minorHAnsi"/>
          <w:sz w:val="22"/>
          <w:szCs w:val="22"/>
        </w:rPr>
        <w:t>Zadavatel veřejné zakázky:</w:t>
      </w:r>
    </w:p>
    <w:tbl>
      <w:tblPr>
        <w:tblW w:w="8584" w:type="dxa"/>
        <w:tblInd w:w="-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84"/>
      </w:tblGrid>
      <w:tr w:rsidR="00C9356A" w:rsidRPr="00BC16E6" w:rsidTr="00AE43F9">
        <w:tc>
          <w:tcPr>
            <w:tcW w:w="8584" w:type="dxa"/>
            <w:vAlign w:val="center"/>
          </w:tcPr>
          <w:p w:rsidR="00C9356A" w:rsidRPr="00BC16E6" w:rsidRDefault="00C9356A" w:rsidP="0093701D">
            <w:pPr>
              <w:pStyle w:val="Default"/>
              <w:jc w:val="both"/>
              <w:rPr>
                <w:rFonts w:asciiTheme="minorHAnsi" w:hAnsiTheme="minorHAnsi" w:cs="Times New Roman"/>
                <w:sz w:val="22"/>
                <w:szCs w:val="22"/>
              </w:rPr>
            </w:pPr>
            <w:r w:rsidRPr="00BC16E6">
              <w:rPr>
                <w:rStyle w:val="Siln"/>
                <w:rFonts w:asciiTheme="minorHAnsi" w:hAnsiTheme="minorHAnsi" w:cs="Times New Roman"/>
                <w:b w:val="0"/>
                <w:sz w:val="22"/>
                <w:szCs w:val="22"/>
              </w:rPr>
              <w:t>Nemocnice Pardubického kraje, a.s.</w:t>
            </w:r>
            <w:r w:rsidR="006C0F95" w:rsidRPr="00BC16E6">
              <w:rPr>
                <w:rStyle w:val="Siln"/>
                <w:rFonts w:asciiTheme="minorHAnsi" w:hAnsiTheme="minorHAnsi" w:cs="Times New Roman"/>
                <w:b w:val="0"/>
                <w:sz w:val="22"/>
                <w:szCs w:val="22"/>
              </w:rPr>
              <w:t>, Kyjevská 44, 532 03 Pardubice</w:t>
            </w:r>
          </w:p>
        </w:tc>
      </w:tr>
      <w:tr w:rsidR="00C9356A" w:rsidRPr="00BC16E6" w:rsidTr="00AE43F9">
        <w:tc>
          <w:tcPr>
            <w:tcW w:w="8584" w:type="dxa"/>
            <w:vAlign w:val="center"/>
          </w:tcPr>
          <w:p w:rsidR="00C9356A" w:rsidRPr="00BC16E6" w:rsidRDefault="006C0F95" w:rsidP="0093701D">
            <w:pPr>
              <w:pStyle w:val="Default"/>
              <w:jc w:val="both"/>
              <w:rPr>
                <w:rFonts w:asciiTheme="minorHAnsi" w:hAnsiTheme="minorHAnsi" w:cs="Times New Roman"/>
                <w:sz w:val="22"/>
                <w:szCs w:val="22"/>
              </w:rPr>
            </w:pPr>
            <w:r w:rsidRPr="00BC16E6">
              <w:rPr>
                <w:rFonts w:asciiTheme="minorHAnsi" w:hAnsiTheme="minorHAnsi" w:cs="Times New Roman"/>
                <w:sz w:val="22"/>
                <w:szCs w:val="22"/>
              </w:rPr>
              <w:t>zapsaná v obchodním rejstříku vedeném Krajským soudem v Hradci Králové oddíl B, vložka 2629</w:t>
            </w:r>
          </w:p>
        </w:tc>
      </w:tr>
      <w:tr w:rsidR="00C9356A" w:rsidRPr="00BC16E6" w:rsidTr="00AE43F9">
        <w:tc>
          <w:tcPr>
            <w:tcW w:w="8584" w:type="dxa"/>
            <w:vAlign w:val="center"/>
          </w:tcPr>
          <w:p w:rsidR="00C9356A" w:rsidRPr="00BC16E6" w:rsidRDefault="006C0F95" w:rsidP="0093701D">
            <w:pPr>
              <w:pStyle w:val="Default"/>
              <w:jc w:val="both"/>
              <w:rPr>
                <w:rFonts w:asciiTheme="minorHAnsi" w:hAnsiTheme="minorHAnsi" w:cs="Times New Roman"/>
                <w:sz w:val="22"/>
                <w:szCs w:val="22"/>
              </w:rPr>
            </w:pPr>
            <w:r w:rsidRPr="00BC16E6">
              <w:rPr>
                <w:rFonts w:asciiTheme="minorHAnsi" w:hAnsiTheme="minorHAnsi" w:cs="Times New Roman"/>
                <w:sz w:val="22"/>
                <w:szCs w:val="22"/>
              </w:rPr>
              <w:t xml:space="preserve">IČ </w:t>
            </w:r>
            <w:r w:rsidR="00C9356A" w:rsidRPr="00BC16E6">
              <w:rPr>
                <w:rFonts w:asciiTheme="minorHAnsi" w:hAnsiTheme="minorHAnsi" w:cs="Times New Roman"/>
                <w:sz w:val="22"/>
                <w:szCs w:val="22"/>
              </w:rPr>
              <w:t>275 20</w:t>
            </w:r>
            <w:r w:rsidRPr="00BC16E6">
              <w:rPr>
                <w:rFonts w:asciiTheme="minorHAnsi" w:hAnsiTheme="minorHAnsi" w:cs="Times New Roman"/>
                <w:sz w:val="22"/>
                <w:szCs w:val="22"/>
              </w:rPr>
              <w:t> </w:t>
            </w:r>
            <w:r w:rsidR="00C9356A" w:rsidRPr="00BC16E6">
              <w:rPr>
                <w:rFonts w:asciiTheme="minorHAnsi" w:hAnsiTheme="minorHAnsi" w:cs="Times New Roman"/>
                <w:sz w:val="22"/>
                <w:szCs w:val="22"/>
              </w:rPr>
              <w:t>536</w:t>
            </w:r>
            <w:r w:rsidRPr="00BC16E6">
              <w:rPr>
                <w:rFonts w:asciiTheme="minorHAnsi" w:hAnsiTheme="minorHAnsi" w:cs="Times New Roman"/>
                <w:sz w:val="22"/>
                <w:szCs w:val="22"/>
              </w:rPr>
              <w:t>, DIČ CZ275 20 536</w:t>
            </w:r>
          </w:p>
        </w:tc>
      </w:tr>
    </w:tbl>
    <w:p w:rsidR="00C9356A" w:rsidRPr="00BC16E6" w:rsidRDefault="00264EFB" w:rsidP="00AE43F9">
      <w:pPr>
        <w:ind w:left="-720" w:firstLine="708"/>
        <w:jc w:val="both"/>
        <w:rPr>
          <w:rFonts w:asciiTheme="minorHAnsi" w:hAnsiTheme="minorHAnsi"/>
          <w:sz w:val="22"/>
          <w:szCs w:val="22"/>
        </w:rPr>
      </w:pPr>
      <w:r w:rsidRPr="00BC16E6">
        <w:rPr>
          <w:rFonts w:asciiTheme="minorHAnsi" w:hAnsiTheme="minorHAnsi"/>
          <w:sz w:val="22"/>
          <w:szCs w:val="22"/>
        </w:rPr>
        <w:t>(dále jen „správce“)</w:t>
      </w:r>
    </w:p>
    <w:p w:rsidR="00264EFB" w:rsidRPr="00BC16E6" w:rsidRDefault="00264EFB" w:rsidP="00C9356A">
      <w:pPr>
        <w:jc w:val="both"/>
        <w:rPr>
          <w:rFonts w:asciiTheme="minorHAnsi" w:hAnsiTheme="minorHAnsi"/>
          <w:sz w:val="22"/>
          <w:szCs w:val="22"/>
        </w:rPr>
      </w:pPr>
    </w:p>
    <w:p w:rsidR="00C9356A" w:rsidRPr="00BC16E6" w:rsidRDefault="00C9356A" w:rsidP="00B46B63">
      <w:pPr>
        <w:pStyle w:val="Bezmezer"/>
        <w:jc w:val="both"/>
        <w:rPr>
          <w:rFonts w:asciiTheme="minorHAnsi" w:hAnsiTheme="minorHAnsi"/>
          <w:sz w:val="22"/>
          <w:szCs w:val="22"/>
        </w:rPr>
      </w:pPr>
      <w:r w:rsidRPr="00BC16E6">
        <w:rPr>
          <w:rFonts w:asciiTheme="minorHAnsi" w:hAnsiTheme="minorHAnsi"/>
          <w:sz w:val="22"/>
          <w:szCs w:val="22"/>
        </w:rPr>
        <w:t xml:space="preserve">Účelem zpracování je realizace zadávacího řízení veřejné zakázky </w:t>
      </w:r>
      <w:r w:rsidR="006C0F95" w:rsidRPr="00BC16E6">
        <w:rPr>
          <w:rFonts w:asciiTheme="minorHAnsi" w:hAnsiTheme="minorHAnsi"/>
          <w:sz w:val="22"/>
          <w:szCs w:val="22"/>
        </w:rPr>
        <w:t>„</w:t>
      </w:r>
      <w:r w:rsidR="008C0C0E" w:rsidRPr="00A70657">
        <w:rPr>
          <w:rFonts w:asciiTheme="minorHAnsi" w:hAnsiTheme="minorHAnsi"/>
          <w:b/>
          <w:sz w:val="22"/>
          <w:szCs w:val="22"/>
        </w:rPr>
        <w:t xml:space="preserve">Dodávka serverů a rozšíření diskových </w:t>
      </w:r>
      <w:proofErr w:type="gramStart"/>
      <w:r w:rsidR="008C0C0E" w:rsidRPr="00A70657">
        <w:rPr>
          <w:rFonts w:asciiTheme="minorHAnsi" w:hAnsiTheme="minorHAnsi"/>
          <w:b/>
          <w:sz w:val="22"/>
          <w:szCs w:val="22"/>
        </w:rPr>
        <w:t>polí</w:t>
      </w:r>
      <w:r w:rsidR="00A70657">
        <w:rPr>
          <w:rFonts w:asciiTheme="minorHAnsi" w:hAnsiTheme="minorHAnsi"/>
          <w:sz w:val="22"/>
          <w:szCs w:val="22"/>
        </w:rPr>
        <w:t>“</w:t>
      </w:r>
      <w:r w:rsidR="008C0C0E" w:rsidRPr="008C0C0E">
        <w:rPr>
          <w:rFonts w:asciiTheme="minorHAnsi" w:hAnsiTheme="minorHAnsi"/>
          <w:sz w:val="22"/>
          <w:szCs w:val="22"/>
        </w:rPr>
        <w:t xml:space="preserve"> </w:t>
      </w:r>
      <w:r w:rsidR="00A70657">
        <w:rPr>
          <w:rFonts w:asciiTheme="minorHAnsi" w:hAnsiTheme="minorHAnsi"/>
          <w:sz w:val="22"/>
          <w:szCs w:val="22"/>
        </w:rPr>
        <w:t xml:space="preserve"> </w:t>
      </w:r>
      <w:r w:rsidR="00A70657" w:rsidRPr="00A70657">
        <w:rPr>
          <w:rFonts w:asciiTheme="minorHAnsi" w:hAnsiTheme="minorHAnsi"/>
          <w:b/>
          <w:sz w:val="22"/>
          <w:szCs w:val="22"/>
        </w:rPr>
        <w:t>část</w:t>
      </w:r>
      <w:proofErr w:type="gramEnd"/>
      <w:r w:rsidR="00A70657" w:rsidRPr="00A70657">
        <w:rPr>
          <w:rFonts w:asciiTheme="minorHAnsi" w:hAnsiTheme="minorHAnsi"/>
          <w:b/>
          <w:sz w:val="22"/>
          <w:szCs w:val="22"/>
        </w:rPr>
        <w:t xml:space="preserve"> </w:t>
      </w:r>
      <w:r w:rsidR="00A70657" w:rsidRPr="00AF56BC">
        <w:rPr>
          <w:rFonts w:asciiTheme="minorHAnsi" w:hAnsiTheme="minorHAnsi"/>
          <w:b/>
          <w:sz w:val="22"/>
          <w:szCs w:val="22"/>
          <w:shd w:val="clear" w:color="auto" w:fill="FFFF99"/>
        </w:rPr>
        <w:t>………</w:t>
      </w:r>
      <w:r w:rsidR="00A70657" w:rsidRPr="00AF56BC">
        <w:rPr>
          <w:rFonts w:asciiTheme="minorHAnsi" w:hAnsiTheme="minorHAnsi"/>
          <w:sz w:val="22"/>
          <w:szCs w:val="22"/>
          <w:shd w:val="clear" w:color="auto" w:fill="FFFF99"/>
        </w:rPr>
        <w:t xml:space="preserve"> </w:t>
      </w:r>
      <w:r w:rsidR="00A70657">
        <w:rPr>
          <w:rFonts w:asciiTheme="minorHAnsi" w:hAnsiTheme="minorHAnsi"/>
          <w:sz w:val="22"/>
          <w:szCs w:val="22"/>
        </w:rPr>
        <w:t xml:space="preserve">   </w:t>
      </w:r>
      <w:r w:rsidRPr="00BC16E6">
        <w:rPr>
          <w:rFonts w:asciiTheme="minorHAnsi" w:hAnsiTheme="minorHAnsi"/>
          <w:sz w:val="22"/>
          <w:szCs w:val="22"/>
        </w:rPr>
        <w:t>(dále jen „veřejná zakázka“)</w:t>
      </w:r>
      <w:r w:rsidR="00F865DA" w:rsidRPr="00BC16E6">
        <w:rPr>
          <w:rFonts w:asciiTheme="minorHAnsi" w:hAnsiTheme="minorHAnsi"/>
          <w:sz w:val="22"/>
          <w:szCs w:val="22"/>
        </w:rPr>
        <w:t>.</w:t>
      </w:r>
    </w:p>
    <w:p w:rsidR="00C9356A" w:rsidRPr="00BC16E6" w:rsidRDefault="00C9356A" w:rsidP="00B46B63">
      <w:pPr>
        <w:pStyle w:val="Bezmezer"/>
        <w:jc w:val="both"/>
        <w:rPr>
          <w:rFonts w:asciiTheme="minorHAnsi" w:hAnsiTheme="minorHAnsi"/>
          <w:sz w:val="22"/>
          <w:szCs w:val="22"/>
        </w:rPr>
      </w:pPr>
    </w:p>
    <w:p w:rsidR="00C9356A" w:rsidRPr="00BC16E6" w:rsidRDefault="00C9356A" w:rsidP="00B46B63">
      <w:pPr>
        <w:pStyle w:val="Bezmezer"/>
        <w:jc w:val="both"/>
        <w:rPr>
          <w:rFonts w:asciiTheme="minorHAnsi" w:hAnsiTheme="minorHAnsi"/>
          <w:sz w:val="22"/>
          <w:szCs w:val="22"/>
        </w:rPr>
      </w:pPr>
      <w:r w:rsidRPr="00BC16E6">
        <w:rPr>
          <w:rFonts w:asciiTheme="minorHAnsi" w:hAnsiTheme="minorHAnsi"/>
          <w:sz w:val="22"/>
          <w:szCs w:val="22"/>
        </w:rPr>
        <w:t xml:space="preserve">Osobní údaje budou zpracovány v rozsahu, v jakém byly uvedeny v nabídce podané na </w:t>
      </w:r>
      <w:r w:rsidR="006C0F95" w:rsidRPr="00BC16E6">
        <w:rPr>
          <w:rFonts w:asciiTheme="minorHAnsi" w:hAnsiTheme="minorHAnsi"/>
          <w:sz w:val="22"/>
          <w:szCs w:val="22"/>
        </w:rPr>
        <w:t xml:space="preserve">výše uvedenou </w:t>
      </w:r>
      <w:r w:rsidRPr="00BC16E6">
        <w:rPr>
          <w:rFonts w:asciiTheme="minorHAnsi" w:hAnsiTheme="minorHAnsi"/>
          <w:sz w:val="22"/>
          <w:szCs w:val="22"/>
        </w:rPr>
        <w:t>veřejnou zakázku, tj. min. v rozsahu nezbytném pro splnění požadavků zákona a zadávací dokumentace veřejné zakázky.</w:t>
      </w:r>
    </w:p>
    <w:p w:rsidR="00B46B63" w:rsidRPr="00BC16E6" w:rsidRDefault="00B46B63" w:rsidP="00B46B63">
      <w:pPr>
        <w:pStyle w:val="Bezmezer"/>
        <w:jc w:val="both"/>
        <w:rPr>
          <w:rFonts w:asciiTheme="minorHAnsi" w:hAnsiTheme="minorHAnsi"/>
          <w:sz w:val="22"/>
          <w:szCs w:val="22"/>
        </w:rPr>
      </w:pPr>
    </w:p>
    <w:p w:rsidR="00264EFB" w:rsidRPr="00BC16E6" w:rsidRDefault="00264EFB" w:rsidP="00B46B63">
      <w:pPr>
        <w:pStyle w:val="Bezmezer"/>
        <w:jc w:val="both"/>
        <w:rPr>
          <w:rFonts w:asciiTheme="minorHAnsi" w:hAnsiTheme="minorHAnsi"/>
          <w:sz w:val="22"/>
          <w:szCs w:val="22"/>
        </w:rPr>
      </w:pPr>
      <w:r w:rsidRPr="00BC16E6">
        <w:rPr>
          <w:rFonts w:asciiTheme="minorHAnsi" w:hAnsiTheme="minorHAnsi"/>
          <w:sz w:val="22"/>
          <w:szCs w:val="22"/>
        </w:rPr>
        <w:t>Správce jmenoval pověř</w:t>
      </w:r>
      <w:r w:rsidR="0044764F" w:rsidRPr="00BC16E6">
        <w:rPr>
          <w:rFonts w:asciiTheme="minorHAnsi" w:hAnsiTheme="minorHAnsi"/>
          <w:sz w:val="22"/>
          <w:szCs w:val="22"/>
        </w:rPr>
        <w:t>ence pro ochranu osobních údajů</w:t>
      </w:r>
      <w:r w:rsidRPr="00BC16E6">
        <w:rPr>
          <w:rFonts w:asciiTheme="minorHAnsi" w:hAnsiTheme="minorHAnsi"/>
          <w:sz w:val="22"/>
          <w:szCs w:val="22"/>
        </w:rPr>
        <w:t>,</w:t>
      </w:r>
      <w:r w:rsidR="00E23A52">
        <w:rPr>
          <w:rFonts w:asciiTheme="minorHAnsi" w:hAnsiTheme="minorHAnsi"/>
          <w:sz w:val="22"/>
          <w:szCs w:val="22"/>
        </w:rPr>
        <w:t xml:space="preserve"> </w:t>
      </w:r>
      <w:r w:rsidRPr="00BC16E6">
        <w:rPr>
          <w:rFonts w:asciiTheme="minorHAnsi" w:hAnsiTheme="minorHAnsi"/>
          <w:sz w:val="22"/>
          <w:szCs w:val="22"/>
        </w:rPr>
        <w:t xml:space="preserve">kontaktní údaje jsou na webových stránkách Nemocnice Pardubického kraje, a.s., v sekci „O nás“ </w:t>
      </w:r>
    </w:p>
    <w:p w:rsidR="00264EFB" w:rsidRPr="00BC16E6" w:rsidRDefault="00DC14D2" w:rsidP="00B46B63">
      <w:pPr>
        <w:pStyle w:val="Bezmezer"/>
        <w:jc w:val="both"/>
        <w:rPr>
          <w:rStyle w:val="Hypertextovodkaz"/>
          <w:rFonts w:asciiTheme="minorHAnsi" w:hAnsiTheme="minorHAnsi"/>
          <w:color w:val="auto"/>
          <w:sz w:val="22"/>
          <w:szCs w:val="22"/>
          <w:u w:val="none"/>
        </w:rPr>
      </w:pPr>
      <w:hyperlink r:id="rId7" w:history="1">
        <w:r w:rsidR="00264EFB" w:rsidRPr="00BC16E6">
          <w:rPr>
            <w:rStyle w:val="Hypertextovodkaz"/>
            <w:rFonts w:asciiTheme="minorHAnsi" w:hAnsiTheme="minorHAnsi"/>
            <w:color w:val="auto"/>
            <w:sz w:val="22"/>
            <w:szCs w:val="22"/>
            <w:u w:val="none"/>
          </w:rPr>
          <w:t>http://www.nempk.cz/poverenec-pro-ochranu-osobnich-udaju</w:t>
        </w:r>
      </w:hyperlink>
    </w:p>
    <w:p w:rsidR="00B46B63" w:rsidRPr="00BC16E6" w:rsidRDefault="00B46B63" w:rsidP="00B46B63">
      <w:pPr>
        <w:pStyle w:val="Bezmezer"/>
        <w:jc w:val="both"/>
        <w:rPr>
          <w:rFonts w:asciiTheme="minorHAnsi" w:hAnsiTheme="minorHAnsi"/>
          <w:sz w:val="22"/>
          <w:szCs w:val="22"/>
        </w:rPr>
      </w:pPr>
      <w:bookmarkStart w:id="0" w:name="_GoBack"/>
      <w:bookmarkEnd w:id="0"/>
    </w:p>
    <w:p w:rsidR="00264EFB" w:rsidRPr="00BC16E6" w:rsidRDefault="00264EFB" w:rsidP="00B46B63">
      <w:pPr>
        <w:pStyle w:val="Bezmezer"/>
        <w:jc w:val="both"/>
        <w:rPr>
          <w:rFonts w:asciiTheme="minorHAnsi" w:hAnsiTheme="minorHAnsi"/>
          <w:sz w:val="22"/>
          <w:szCs w:val="22"/>
        </w:rPr>
      </w:pPr>
      <w:r w:rsidRPr="00BC16E6">
        <w:rPr>
          <w:rFonts w:asciiTheme="minorHAnsi" w:hAnsiTheme="minorHAnsi"/>
          <w:sz w:val="22"/>
          <w:szCs w:val="22"/>
        </w:rPr>
        <w:t>Správce nem</w:t>
      </w:r>
      <w:r w:rsidR="00F865DA" w:rsidRPr="00BC16E6">
        <w:rPr>
          <w:rFonts w:asciiTheme="minorHAnsi" w:hAnsiTheme="minorHAnsi"/>
          <w:sz w:val="22"/>
          <w:szCs w:val="22"/>
        </w:rPr>
        <w:t>á v úmyslu předat osobní údaje s</w:t>
      </w:r>
      <w:r w:rsidRPr="00BC16E6">
        <w:rPr>
          <w:rFonts w:asciiTheme="minorHAnsi" w:hAnsiTheme="minorHAnsi"/>
          <w:sz w:val="22"/>
          <w:szCs w:val="22"/>
        </w:rPr>
        <w:t>ubjektu údajů do tře</w:t>
      </w:r>
      <w:r w:rsidR="00F865DA" w:rsidRPr="00BC16E6">
        <w:rPr>
          <w:rFonts w:asciiTheme="minorHAnsi" w:hAnsiTheme="minorHAnsi"/>
          <w:sz w:val="22"/>
          <w:szCs w:val="22"/>
        </w:rPr>
        <w:t>tí země nebo</w:t>
      </w:r>
      <w:r w:rsidRPr="00BC16E6">
        <w:rPr>
          <w:rFonts w:asciiTheme="minorHAnsi" w:hAnsiTheme="minorHAnsi"/>
          <w:sz w:val="22"/>
          <w:szCs w:val="22"/>
        </w:rPr>
        <w:t xml:space="preserve"> mezinárodní organizaci.</w:t>
      </w:r>
    </w:p>
    <w:p w:rsidR="00F865DA" w:rsidRPr="00BC16E6" w:rsidRDefault="00F865DA" w:rsidP="00B46B63">
      <w:pPr>
        <w:pStyle w:val="Bezmezer"/>
        <w:jc w:val="both"/>
        <w:rPr>
          <w:rFonts w:asciiTheme="minorHAnsi" w:hAnsiTheme="minorHAnsi"/>
          <w:sz w:val="22"/>
          <w:szCs w:val="22"/>
        </w:rPr>
      </w:pPr>
    </w:p>
    <w:p w:rsidR="00F865DA" w:rsidRPr="00BC16E6" w:rsidRDefault="00F865DA" w:rsidP="00B46B63">
      <w:pPr>
        <w:pStyle w:val="Bezmezer"/>
        <w:jc w:val="both"/>
        <w:rPr>
          <w:rFonts w:asciiTheme="minorHAnsi" w:hAnsiTheme="minorHAnsi"/>
          <w:sz w:val="22"/>
          <w:szCs w:val="22"/>
        </w:rPr>
      </w:pPr>
      <w:r w:rsidRPr="00BC16E6">
        <w:rPr>
          <w:rFonts w:asciiTheme="minorHAnsi" w:hAnsiTheme="minorHAnsi"/>
          <w:sz w:val="22"/>
          <w:szCs w:val="22"/>
        </w:rPr>
        <w:t>Subjekt údajů nebude předmětem žádného rozhodnutí založeného výhradně na automatizovaném zpracování, včetně profilování, které by pro něho mělo právní účinky nebo se ho obdobným způsobem významně dotýkalo.</w:t>
      </w:r>
    </w:p>
    <w:p w:rsidR="00B46B63" w:rsidRPr="00BC16E6" w:rsidRDefault="00B46B63" w:rsidP="00B46B63">
      <w:pPr>
        <w:pStyle w:val="Bezmezer"/>
        <w:jc w:val="both"/>
        <w:rPr>
          <w:rFonts w:asciiTheme="minorHAnsi" w:hAnsiTheme="minorHAnsi"/>
          <w:sz w:val="22"/>
          <w:szCs w:val="22"/>
        </w:rPr>
      </w:pPr>
    </w:p>
    <w:p w:rsidR="00264EFB" w:rsidRPr="00BC16E6" w:rsidRDefault="00264EFB" w:rsidP="00B46B63">
      <w:pPr>
        <w:pStyle w:val="Bezmezer"/>
        <w:jc w:val="both"/>
        <w:rPr>
          <w:rFonts w:asciiTheme="minorHAnsi" w:hAnsiTheme="minorHAnsi"/>
          <w:sz w:val="22"/>
          <w:szCs w:val="22"/>
        </w:rPr>
      </w:pPr>
      <w:r w:rsidRPr="00BC16E6">
        <w:rPr>
          <w:rFonts w:asciiTheme="minorHAnsi" w:hAnsiTheme="minorHAnsi"/>
          <w:sz w:val="22"/>
          <w:szCs w:val="22"/>
        </w:rPr>
        <w:t>Osobní údaje budou zpracovávány po dobu trvání zadávacího řízení na výše uvedenou veřejnou zakázku a následné archivace v souladu se ZZVZ.</w:t>
      </w:r>
    </w:p>
    <w:p w:rsidR="00264EFB" w:rsidRPr="00BC16E6" w:rsidRDefault="00264EFB" w:rsidP="00B46B63">
      <w:pPr>
        <w:pStyle w:val="Bezmezer"/>
        <w:jc w:val="both"/>
        <w:rPr>
          <w:rFonts w:asciiTheme="minorHAnsi" w:hAnsiTheme="minorHAnsi"/>
          <w:sz w:val="22"/>
          <w:szCs w:val="22"/>
        </w:rPr>
      </w:pPr>
    </w:p>
    <w:p w:rsidR="00264EFB" w:rsidRPr="00BC16E6" w:rsidRDefault="00264EFB" w:rsidP="00B46B63">
      <w:pPr>
        <w:pStyle w:val="Bezmezer"/>
        <w:jc w:val="both"/>
        <w:rPr>
          <w:rFonts w:asciiTheme="minorHAnsi" w:hAnsiTheme="minorHAnsi"/>
          <w:sz w:val="22"/>
          <w:szCs w:val="22"/>
        </w:rPr>
      </w:pPr>
      <w:r w:rsidRPr="00BC16E6">
        <w:rPr>
          <w:rFonts w:asciiTheme="minorHAnsi" w:hAnsiTheme="minorHAnsi"/>
          <w:sz w:val="22"/>
          <w:szCs w:val="22"/>
        </w:rPr>
        <w:t>Subjekt údajů má právo kdykoliv tento souhlas se zpracováním osobních údajů odvolat</w:t>
      </w:r>
      <w:r w:rsidR="00B46B63" w:rsidRPr="00BC16E6">
        <w:rPr>
          <w:rFonts w:asciiTheme="minorHAnsi" w:hAnsiTheme="minorHAnsi"/>
          <w:sz w:val="22"/>
          <w:szCs w:val="22"/>
        </w:rPr>
        <w:t>, právo požadovat od s</w:t>
      </w:r>
      <w:r w:rsidRPr="00BC16E6">
        <w:rPr>
          <w:rFonts w:asciiTheme="minorHAnsi" w:hAnsiTheme="minorHAnsi"/>
          <w:sz w:val="22"/>
          <w:szCs w:val="22"/>
        </w:rPr>
        <w:t>právce přístup k</w:t>
      </w:r>
      <w:r w:rsidR="00F865DA" w:rsidRPr="00BC16E6">
        <w:rPr>
          <w:rFonts w:asciiTheme="minorHAnsi" w:hAnsiTheme="minorHAnsi"/>
          <w:sz w:val="22"/>
          <w:szCs w:val="22"/>
        </w:rPr>
        <w:t> osobním údajům týkajícím se subjektu údajů,</w:t>
      </w:r>
      <w:r w:rsidRPr="00BC16E6">
        <w:rPr>
          <w:rFonts w:asciiTheme="minorHAnsi" w:hAnsiTheme="minorHAnsi"/>
          <w:sz w:val="22"/>
          <w:szCs w:val="22"/>
        </w:rPr>
        <w:t xml:space="preserve"> jejich opravu nebo výma</w:t>
      </w:r>
      <w:r w:rsidR="00B46B63" w:rsidRPr="00BC16E6">
        <w:rPr>
          <w:rFonts w:asciiTheme="minorHAnsi" w:hAnsiTheme="minorHAnsi"/>
          <w:sz w:val="22"/>
          <w:szCs w:val="22"/>
        </w:rPr>
        <w:t>z, popřípadě omezení zpracování</w:t>
      </w:r>
      <w:r w:rsidR="00F865DA" w:rsidRPr="00BC16E6">
        <w:rPr>
          <w:rFonts w:asciiTheme="minorHAnsi" w:hAnsiTheme="minorHAnsi"/>
          <w:sz w:val="22"/>
          <w:szCs w:val="22"/>
        </w:rPr>
        <w:t>,</w:t>
      </w:r>
      <w:r w:rsidRPr="00BC16E6">
        <w:rPr>
          <w:rFonts w:asciiTheme="minorHAnsi" w:hAnsiTheme="minorHAnsi"/>
          <w:sz w:val="22"/>
          <w:szCs w:val="22"/>
        </w:rPr>
        <w:t xml:space="preserve"> a vznést námitku proti zpracování, má právo na přenositelnost těchto údajů k jinému správci, jakož i právo podat stížnost u Úřadu pro ochranu o</w:t>
      </w:r>
      <w:r w:rsidR="00B46B63" w:rsidRPr="00BC16E6">
        <w:rPr>
          <w:rFonts w:asciiTheme="minorHAnsi" w:hAnsiTheme="minorHAnsi"/>
          <w:sz w:val="22"/>
          <w:szCs w:val="22"/>
        </w:rPr>
        <w:t>sobních údajů, má-li za to, že s</w:t>
      </w:r>
      <w:r w:rsidRPr="00BC16E6">
        <w:rPr>
          <w:rFonts w:asciiTheme="minorHAnsi" w:hAnsiTheme="minorHAnsi"/>
          <w:sz w:val="22"/>
          <w:szCs w:val="22"/>
        </w:rPr>
        <w:t>právce při zpracování osobních údajů postupuje v rozporu s</w:t>
      </w:r>
      <w:r w:rsidR="00B46B63" w:rsidRPr="00BC16E6">
        <w:rPr>
          <w:rFonts w:asciiTheme="minorHAnsi" w:hAnsiTheme="minorHAnsi"/>
          <w:sz w:val="22"/>
          <w:szCs w:val="22"/>
        </w:rPr>
        <w:t> obecným nařízením o ochraně osobních údajů</w:t>
      </w:r>
      <w:r w:rsidRPr="00BC16E6">
        <w:rPr>
          <w:rFonts w:asciiTheme="minorHAnsi" w:hAnsiTheme="minorHAnsi"/>
          <w:sz w:val="22"/>
          <w:szCs w:val="22"/>
        </w:rPr>
        <w:t>.</w:t>
      </w:r>
    </w:p>
    <w:p w:rsidR="00B46B63" w:rsidRPr="00BC16E6" w:rsidRDefault="00B46B63" w:rsidP="00B46B63">
      <w:pPr>
        <w:pStyle w:val="Bezmezer"/>
        <w:jc w:val="both"/>
        <w:rPr>
          <w:rFonts w:asciiTheme="minorHAnsi" w:hAnsiTheme="minorHAnsi"/>
          <w:sz w:val="22"/>
          <w:szCs w:val="22"/>
        </w:rPr>
      </w:pPr>
    </w:p>
    <w:p w:rsidR="00C9356A" w:rsidRPr="00BC16E6" w:rsidRDefault="00B46B63" w:rsidP="00B46B63">
      <w:pPr>
        <w:pStyle w:val="Bezmezer"/>
        <w:jc w:val="both"/>
        <w:rPr>
          <w:rFonts w:asciiTheme="minorHAnsi" w:hAnsiTheme="minorHAnsi"/>
          <w:sz w:val="22"/>
          <w:szCs w:val="22"/>
        </w:rPr>
      </w:pPr>
      <w:r w:rsidRPr="00BC16E6">
        <w:rPr>
          <w:rFonts w:asciiTheme="minorHAnsi" w:hAnsiTheme="minorHAnsi"/>
          <w:sz w:val="22"/>
          <w:szCs w:val="22"/>
        </w:rPr>
        <w:t>Subjekt údajů prohlašuje, že byl správcem řádně poučen v souladu s čl. 13 obecného nařízení o ochraně osobních údajů, že výše uvedené osobní údaje jsou přesné a pravdivé a jsou správci poskytovány dobrovolně.</w:t>
      </w:r>
    </w:p>
    <w:p w:rsidR="00BC16E6" w:rsidRDefault="00BC16E6" w:rsidP="00C9356A">
      <w:pPr>
        <w:jc w:val="both"/>
        <w:rPr>
          <w:rFonts w:asciiTheme="minorHAnsi" w:hAnsiTheme="minorHAnsi"/>
          <w:sz w:val="22"/>
          <w:szCs w:val="22"/>
        </w:rPr>
      </w:pPr>
    </w:p>
    <w:p w:rsidR="00C9356A" w:rsidRPr="00BC16E6" w:rsidRDefault="00C9356A" w:rsidP="00C9356A">
      <w:pPr>
        <w:jc w:val="both"/>
        <w:rPr>
          <w:rFonts w:asciiTheme="minorHAnsi" w:hAnsiTheme="minorHAnsi"/>
          <w:sz w:val="22"/>
          <w:szCs w:val="22"/>
        </w:rPr>
      </w:pPr>
      <w:r w:rsidRPr="00BC16E6">
        <w:rPr>
          <w:rFonts w:asciiTheme="minorHAnsi" w:hAnsiTheme="minorHAnsi"/>
          <w:sz w:val="22"/>
          <w:szCs w:val="22"/>
        </w:rPr>
        <w:t xml:space="preserve">V </w:t>
      </w:r>
      <w:r w:rsidRPr="00AF56BC">
        <w:rPr>
          <w:rFonts w:asciiTheme="minorHAnsi" w:hAnsiTheme="minorHAnsi"/>
          <w:sz w:val="22"/>
          <w:szCs w:val="22"/>
          <w:shd w:val="clear" w:color="auto" w:fill="FFFF99"/>
        </w:rPr>
        <w:t>………</w:t>
      </w:r>
      <w:r w:rsidR="00B46B63" w:rsidRPr="00AF56BC">
        <w:rPr>
          <w:rFonts w:asciiTheme="minorHAnsi" w:hAnsiTheme="minorHAnsi"/>
          <w:sz w:val="22"/>
          <w:szCs w:val="22"/>
          <w:shd w:val="clear" w:color="auto" w:fill="FFFF99"/>
        </w:rPr>
        <w:t>…</w:t>
      </w:r>
      <w:r w:rsidR="00BC16E6" w:rsidRPr="00AF56BC">
        <w:rPr>
          <w:rFonts w:asciiTheme="minorHAnsi" w:hAnsiTheme="minorHAnsi"/>
          <w:sz w:val="22"/>
          <w:szCs w:val="22"/>
          <w:shd w:val="clear" w:color="auto" w:fill="FFFF99"/>
        </w:rPr>
        <w:t>…………………..</w:t>
      </w:r>
      <w:r w:rsidR="00B46B63" w:rsidRPr="00AF56BC">
        <w:rPr>
          <w:rFonts w:asciiTheme="minorHAnsi" w:hAnsiTheme="minorHAnsi"/>
          <w:sz w:val="22"/>
          <w:szCs w:val="22"/>
          <w:shd w:val="clear" w:color="auto" w:fill="FFFF99"/>
        </w:rPr>
        <w:t>…</w:t>
      </w:r>
      <w:r w:rsidRPr="00AF56BC">
        <w:rPr>
          <w:rFonts w:asciiTheme="minorHAnsi" w:hAnsiTheme="minorHAnsi"/>
          <w:sz w:val="22"/>
          <w:szCs w:val="22"/>
          <w:shd w:val="clear" w:color="auto" w:fill="FFFF99"/>
        </w:rPr>
        <w:t>…….</w:t>
      </w:r>
      <w:r w:rsidRPr="00BC16E6">
        <w:rPr>
          <w:rFonts w:asciiTheme="minorHAnsi" w:hAnsiTheme="minorHAnsi"/>
          <w:sz w:val="22"/>
          <w:szCs w:val="22"/>
        </w:rPr>
        <w:t xml:space="preserve"> </w:t>
      </w:r>
      <w:proofErr w:type="gramStart"/>
      <w:r w:rsidRPr="00BC16E6">
        <w:rPr>
          <w:rFonts w:asciiTheme="minorHAnsi" w:hAnsiTheme="minorHAnsi"/>
          <w:sz w:val="22"/>
          <w:szCs w:val="22"/>
        </w:rPr>
        <w:t>dne</w:t>
      </w:r>
      <w:proofErr w:type="gramEnd"/>
      <w:r w:rsidRPr="00DC14D2">
        <w:rPr>
          <w:rFonts w:asciiTheme="minorHAnsi" w:hAnsiTheme="minorHAnsi"/>
          <w:sz w:val="22"/>
          <w:szCs w:val="22"/>
          <w:shd w:val="clear" w:color="auto" w:fill="FFFF99"/>
        </w:rPr>
        <w:t xml:space="preserve"> …………………..</w:t>
      </w:r>
    </w:p>
    <w:p w:rsidR="00BC16E6" w:rsidRDefault="00BC16E6" w:rsidP="00C9356A">
      <w:pPr>
        <w:jc w:val="both"/>
        <w:rPr>
          <w:rFonts w:asciiTheme="minorHAnsi" w:hAnsiTheme="minorHAnsi"/>
          <w:sz w:val="22"/>
          <w:szCs w:val="22"/>
        </w:rPr>
      </w:pPr>
    </w:p>
    <w:p w:rsidR="00C9356A" w:rsidRPr="00BC16E6" w:rsidRDefault="00C9356A" w:rsidP="00C9356A">
      <w:pPr>
        <w:jc w:val="both"/>
        <w:rPr>
          <w:rFonts w:asciiTheme="minorHAnsi" w:hAnsiTheme="minorHAnsi"/>
          <w:sz w:val="22"/>
          <w:szCs w:val="22"/>
        </w:rPr>
      </w:pPr>
      <w:r w:rsidRPr="00AF56BC">
        <w:rPr>
          <w:rFonts w:asciiTheme="minorHAnsi" w:hAnsiTheme="minorHAnsi"/>
          <w:sz w:val="22"/>
          <w:szCs w:val="22"/>
          <w:shd w:val="clear" w:color="auto" w:fill="FFFF99"/>
        </w:rPr>
        <w:t>………………………………………</w:t>
      </w:r>
    </w:p>
    <w:p w:rsidR="00F454B1" w:rsidRPr="00BC16E6" w:rsidRDefault="00C9356A" w:rsidP="00E23A52">
      <w:pPr>
        <w:jc w:val="both"/>
        <w:rPr>
          <w:rFonts w:asciiTheme="minorHAnsi" w:hAnsiTheme="minorHAnsi"/>
          <w:sz w:val="22"/>
          <w:szCs w:val="22"/>
        </w:rPr>
      </w:pPr>
      <w:r w:rsidRPr="00BC16E6">
        <w:rPr>
          <w:rFonts w:asciiTheme="minorHAnsi" w:hAnsiTheme="minorHAnsi"/>
          <w:sz w:val="22"/>
          <w:szCs w:val="22"/>
        </w:rPr>
        <w:t>Podpis</w:t>
      </w:r>
    </w:p>
    <w:sectPr w:rsidR="00F454B1" w:rsidRPr="00BC16E6" w:rsidSect="00BC16E6">
      <w:headerReference w:type="default" r:id="rId8"/>
      <w:pgSz w:w="11906" w:h="16838"/>
      <w:pgMar w:top="1440" w:right="1080" w:bottom="709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43F9" w:rsidRDefault="00AE43F9" w:rsidP="00AE43F9">
      <w:r>
        <w:separator/>
      </w:r>
    </w:p>
  </w:endnote>
  <w:endnote w:type="continuationSeparator" w:id="0">
    <w:p w:rsidR="00AE43F9" w:rsidRDefault="00AE43F9" w:rsidP="00AE43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43F9" w:rsidRDefault="00AE43F9" w:rsidP="00AE43F9">
      <w:r>
        <w:separator/>
      </w:r>
    </w:p>
  </w:footnote>
  <w:footnote w:type="continuationSeparator" w:id="0">
    <w:p w:rsidR="00AE43F9" w:rsidRDefault="00AE43F9" w:rsidP="00AE43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43F9" w:rsidRDefault="00AE43F9">
    <w:pPr>
      <w:pStyle w:val="Zhlav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A56FC81" wp14:editId="7621D7C6">
          <wp:simplePos x="0" y="0"/>
          <wp:positionH relativeFrom="margin">
            <wp:posOffset>4089197</wp:posOffset>
          </wp:positionH>
          <wp:positionV relativeFrom="paragraph">
            <wp:posOffset>-212776</wp:posOffset>
          </wp:positionV>
          <wp:extent cx="1882775" cy="503555"/>
          <wp:effectExtent l="0" t="0" r="3175" b="0"/>
          <wp:wrapNone/>
          <wp:docPr id="14" name="Obrázek 14" descr="Nemocnice Parduického kraj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Nemocnice Parduického kraj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2775" cy="503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8B63A4"/>
    <w:multiLevelType w:val="hybridMultilevel"/>
    <w:tmpl w:val="70F028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ED0F3C"/>
    <w:multiLevelType w:val="multilevel"/>
    <w:tmpl w:val="560EA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56A"/>
    <w:rsid w:val="00264EFB"/>
    <w:rsid w:val="0044764F"/>
    <w:rsid w:val="006C0F95"/>
    <w:rsid w:val="006E38B1"/>
    <w:rsid w:val="00762DBE"/>
    <w:rsid w:val="008C0C0E"/>
    <w:rsid w:val="00A70657"/>
    <w:rsid w:val="00AE43F9"/>
    <w:rsid w:val="00AF56BC"/>
    <w:rsid w:val="00B46B63"/>
    <w:rsid w:val="00BC16E6"/>
    <w:rsid w:val="00C9356A"/>
    <w:rsid w:val="00DA24B6"/>
    <w:rsid w:val="00DC14D2"/>
    <w:rsid w:val="00E23A52"/>
    <w:rsid w:val="00F12AF7"/>
    <w:rsid w:val="00F454B1"/>
    <w:rsid w:val="00F86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DB52D3-6C22-45B5-BA9F-6D9143647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935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Nad,Odstavec cíl se seznamem,Odstavec se seznamem5,Odstavec_muj,Odstavec se seznamem1,Reference List,Odstavec se seznamem a odrážkou,1 úroveň Odstavec se seznamem,List Paragraph (Czech Tourism),Odrážky,Odstavec,List Paragraph"/>
    <w:basedOn w:val="Normln"/>
    <w:link w:val="OdstavecseseznamemChar"/>
    <w:uiPriority w:val="34"/>
    <w:qFormat/>
    <w:rsid w:val="00C9356A"/>
    <w:pPr>
      <w:ind w:left="708"/>
    </w:pPr>
  </w:style>
  <w:style w:type="character" w:customStyle="1" w:styleId="OdstavecseseznamemChar">
    <w:name w:val="Odstavec se seznamem Char"/>
    <w:aliases w:val="Nad Char,Odstavec cíl se seznamem Char,Odstavec se seznamem5 Char,Odstavec_muj Char,Odstavec se seznamem1 Char,Reference List Char,Odstavec se seznamem a odrážkou Char,1 úroveň Odstavec se seznamem Char,Odrážky Char"/>
    <w:link w:val="Odstavecseseznamem"/>
    <w:uiPriority w:val="34"/>
    <w:qFormat/>
    <w:locked/>
    <w:rsid w:val="00C9356A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uiPriority w:val="22"/>
    <w:qFormat/>
    <w:rsid w:val="00C9356A"/>
    <w:rPr>
      <w:b/>
      <w:bCs/>
    </w:rPr>
  </w:style>
  <w:style w:type="paragraph" w:customStyle="1" w:styleId="Default">
    <w:name w:val="Default"/>
    <w:rsid w:val="00C9356A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cs-CZ"/>
    </w:rPr>
  </w:style>
  <w:style w:type="paragraph" w:styleId="Bezmezer">
    <w:name w:val="No Spacing"/>
    <w:uiPriority w:val="1"/>
    <w:qFormat/>
    <w:rsid w:val="00264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264EFB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46B6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46B63"/>
    <w:rPr>
      <w:rFonts w:ascii="Segoe UI" w:eastAsia="Times New Roman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E43F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E43F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E43F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E43F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rsid w:val="00BC16E6"/>
    <w:pPr>
      <w:spacing w:after="200" w:line="276" w:lineRule="auto"/>
      <w:jc w:val="both"/>
    </w:pPr>
    <w:rPr>
      <w:rFonts w:ascii="Calibri" w:hAnsi="Calibri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BC16E6"/>
    <w:rPr>
      <w:rFonts w:ascii="Calibri" w:eastAsia="Times New Roman" w:hAnsi="Calibri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9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nempk.cz/poverenec-pro-ochranu-osobnich-udaj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394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Peštálová</dc:creator>
  <cp:keywords/>
  <dc:description/>
  <cp:lastModifiedBy>Zdeněk Kohoutek</cp:lastModifiedBy>
  <cp:revision>11</cp:revision>
  <cp:lastPrinted>2018-05-25T07:17:00Z</cp:lastPrinted>
  <dcterms:created xsi:type="dcterms:W3CDTF">2018-05-25T06:07:00Z</dcterms:created>
  <dcterms:modified xsi:type="dcterms:W3CDTF">2018-06-19T12:02:00Z</dcterms:modified>
</cp:coreProperties>
</file>