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011" w:rsidRDefault="00290011"/>
    <w:tbl>
      <w:tblPr>
        <w:tblpPr w:leftFromText="141" w:rightFromText="141" w:vertAnchor="page" w:horzAnchor="margin" w:tblpX="-112" w:tblpY="1418"/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6602"/>
      </w:tblGrid>
      <w:tr w:rsidR="007A695F" w:rsidRPr="00FA5E41" w:rsidTr="00A930DD">
        <w:trPr>
          <w:cantSplit/>
          <w:trHeight w:val="389"/>
        </w:trPr>
        <w:tc>
          <w:tcPr>
            <w:tcW w:w="9154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0011" w:rsidRPr="00FA5E41" w:rsidRDefault="00124336" w:rsidP="00FA5E41">
            <w:pPr>
              <w:pStyle w:val="Nadpis3"/>
              <w:framePr w:hSpace="0" w:wrap="auto" w:vAnchor="margin" w:hAnchor="text" w:yAlign="inline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Příloha č. </w:t>
            </w:r>
            <w:r w:rsidR="0070699B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F65B9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ZD</w:t>
            </w:r>
          </w:p>
          <w:p w:rsidR="007A695F" w:rsidRPr="00FA5E41" w:rsidRDefault="00DA6EB8" w:rsidP="00DA6EB8">
            <w:pPr>
              <w:pStyle w:val="Nadpis3"/>
              <w:framePr w:hSpace="0" w:wrap="auto" w:vAnchor="margin" w:hAnchor="text" w:yAlign="inline"/>
              <w:rPr>
                <w:rFonts w:ascii="Times New Roman" w:hAnsi="Times New Roman" w:cs="Times New Roman"/>
              </w:rPr>
            </w:pPr>
            <w:r w:rsidRPr="00FA5E41">
              <w:rPr>
                <w:rFonts w:ascii="Times New Roman" w:hAnsi="Times New Roman" w:cs="Times New Roman"/>
              </w:rPr>
              <w:t xml:space="preserve">KRYCÍ </w:t>
            </w:r>
            <w:r w:rsidR="007A695F" w:rsidRPr="00FA5E41">
              <w:rPr>
                <w:rFonts w:ascii="Times New Roman" w:hAnsi="Times New Roman" w:cs="Times New Roman"/>
              </w:rPr>
              <w:t xml:space="preserve">LIST NABÍDKY </w:t>
            </w:r>
          </w:p>
          <w:p w:rsidR="00290011" w:rsidRPr="00FA5E41" w:rsidRDefault="00290011" w:rsidP="0029001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7A695F" w:rsidRPr="00FA5E41" w:rsidTr="00A930DD">
        <w:trPr>
          <w:cantSplit/>
          <w:trHeight w:val="389"/>
        </w:trPr>
        <w:tc>
          <w:tcPr>
            <w:tcW w:w="9154" w:type="dxa"/>
            <w:gridSpan w:val="2"/>
            <w:vMerge/>
            <w:shd w:val="clear" w:color="auto" w:fill="auto"/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A695F" w:rsidRPr="00FA5E41" w:rsidTr="00A930DD">
        <w:trPr>
          <w:cantSplit/>
          <w:trHeight w:val="389"/>
        </w:trPr>
        <w:tc>
          <w:tcPr>
            <w:tcW w:w="9154" w:type="dxa"/>
            <w:gridSpan w:val="2"/>
            <w:vMerge/>
            <w:shd w:val="clear" w:color="auto" w:fill="auto"/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A695F" w:rsidRPr="00FA5E41" w:rsidTr="00A930DD">
        <w:trPr>
          <w:trHeight w:val="405"/>
        </w:trPr>
        <w:tc>
          <w:tcPr>
            <w:tcW w:w="9154" w:type="dxa"/>
            <w:gridSpan w:val="2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AA7CD9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4"/>
              </w:rPr>
              <w:t xml:space="preserve">1.  </w:t>
            </w:r>
            <w:r w:rsidR="00AA7CD9" w:rsidRPr="00FA5E41">
              <w:rPr>
                <w:rFonts w:ascii="Times New Roman" w:hAnsi="Times New Roman" w:cs="Times New Roman"/>
                <w:b/>
                <w:bCs/>
                <w:sz w:val="24"/>
              </w:rPr>
              <w:t>Z</w:t>
            </w:r>
            <w:r w:rsidRPr="00FA5E41">
              <w:rPr>
                <w:rFonts w:ascii="Times New Roman" w:hAnsi="Times New Roman" w:cs="Times New Roman"/>
                <w:b/>
                <w:bCs/>
                <w:sz w:val="24"/>
              </w:rPr>
              <w:t>akázka</w:t>
            </w:r>
          </w:p>
        </w:tc>
      </w:tr>
      <w:tr w:rsidR="007A695F" w:rsidRPr="00FA5E41" w:rsidTr="00A930DD">
        <w:trPr>
          <w:cantSplit/>
          <w:trHeight w:val="300"/>
        </w:trPr>
        <w:tc>
          <w:tcPr>
            <w:tcW w:w="9154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30DD" w:rsidRPr="00FA5E41" w:rsidRDefault="00A930DD" w:rsidP="00DA6E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930DD" w:rsidRPr="00FA5E41" w:rsidRDefault="00AA7CD9" w:rsidP="00DA6E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7A695F"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akázka na </w:t>
            </w:r>
            <w:r w:rsidR="00A63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dodávky</w:t>
            </w:r>
          </w:p>
          <w:p w:rsidR="007A695F" w:rsidRDefault="00DA6EB8" w:rsidP="00DA6E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</w:t>
            </w:r>
            <w:r w:rsidR="007A695F"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dávaná </w:t>
            </w:r>
            <w:r w:rsid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 odkazem na ust. § </w:t>
            </w:r>
            <w:r w:rsidR="00F65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 a násl.</w:t>
            </w:r>
            <w:r w:rsidR="00AA7CD9"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A695F"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zákona č. 13</w:t>
            </w:r>
            <w:r w:rsid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4/201</w:t>
            </w:r>
            <w:r w:rsidR="007A695F"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Sb., o</w:t>
            </w:r>
            <w:r w:rsidR="00882BBF"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zadávání </w:t>
            </w:r>
            <w:r w:rsidR="007A695F"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veřejných zakáz</w:t>
            </w:r>
            <w:r w:rsid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</w:t>
            </w:r>
          </w:p>
          <w:p w:rsidR="00F65B95" w:rsidRPr="00FA5E41" w:rsidRDefault="00F65B95" w:rsidP="00DA6E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 zjednodušeném podlimitním řízení</w:t>
            </w:r>
          </w:p>
          <w:p w:rsidR="00A930DD" w:rsidRPr="00FA5E41" w:rsidRDefault="00A930DD" w:rsidP="00DA6EB8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</w:p>
        </w:tc>
      </w:tr>
      <w:tr w:rsidR="007A695F" w:rsidRPr="00FA5E41" w:rsidTr="00124336">
        <w:trPr>
          <w:cantSplit/>
          <w:trHeight w:val="701"/>
        </w:trPr>
        <w:tc>
          <w:tcPr>
            <w:tcW w:w="9154" w:type="dxa"/>
            <w:gridSpan w:val="2"/>
            <w:vMerge/>
            <w:shd w:val="clear" w:color="auto" w:fill="auto"/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</w:p>
        </w:tc>
      </w:tr>
      <w:tr w:rsidR="007A695F" w:rsidRPr="00FA5E41" w:rsidTr="00D945F0">
        <w:trPr>
          <w:cantSplit/>
          <w:trHeight w:val="554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AA7CD9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60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D945F0" w:rsidRDefault="00A6345C" w:rsidP="00D945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VYBAVENÍ ZÁVODNÍCH AREÁLŮ PRO PŘÍPRAVU REPREZENTACE A TALENTOVANÉ MLÁDEŽE</w:t>
            </w:r>
          </w:p>
        </w:tc>
      </w:tr>
      <w:tr w:rsidR="007A695F" w:rsidRPr="00FA5E41" w:rsidTr="00A930DD">
        <w:trPr>
          <w:trHeight w:val="486"/>
        </w:trPr>
        <w:tc>
          <w:tcPr>
            <w:tcW w:w="9154" w:type="dxa"/>
            <w:gridSpan w:val="2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4"/>
              </w:rPr>
              <w:t>2.  Základní identifikační údaje</w:t>
            </w:r>
          </w:p>
        </w:tc>
      </w:tr>
      <w:tr w:rsidR="007A695F" w:rsidRPr="00FA5E41" w:rsidTr="00A930DD">
        <w:trPr>
          <w:trHeight w:val="582"/>
        </w:trPr>
        <w:tc>
          <w:tcPr>
            <w:tcW w:w="9154" w:type="dxa"/>
            <w:gridSpan w:val="2"/>
            <w:shd w:val="clear" w:color="auto" w:fill="99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4"/>
              </w:rPr>
              <w:t>2.1.  Zadavatel</w:t>
            </w:r>
          </w:p>
        </w:tc>
      </w:tr>
      <w:tr w:rsidR="007A695F" w:rsidRPr="00FA5E41" w:rsidTr="00A930DD">
        <w:trPr>
          <w:trHeight w:val="352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8C5235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6EB8" w:rsidRPr="00FA5E41" w:rsidRDefault="00A6345C" w:rsidP="00124336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Česká jezdecká federace</w:t>
            </w:r>
          </w:p>
        </w:tc>
      </w:tr>
      <w:tr w:rsidR="007A695F" w:rsidRPr="00FA5E41" w:rsidTr="00A930DD">
        <w:trPr>
          <w:trHeight w:val="330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A6345C" w:rsidP="00294E5C">
            <w:pPr>
              <w:pStyle w:val="Nadpis6"/>
              <w:framePr w:hSpace="0" w:wrap="auto" w:vAnchor="margin" w:hAnchor="text" w:yAlign="in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Zátopkova 100/2, 169 00 Praha 6</w:t>
            </w:r>
          </w:p>
        </w:tc>
      </w:tr>
      <w:tr w:rsidR="007A695F" w:rsidRPr="00FA5E41" w:rsidTr="00A930DD">
        <w:trPr>
          <w:trHeight w:val="339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A6345C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48549886</w:t>
            </w:r>
          </w:p>
        </w:tc>
      </w:tr>
      <w:tr w:rsidR="007A695F" w:rsidRPr="00FA5E41" w:rsidTr="00A930DD">
        <w:trPr>
          <w:trHeight w:val="336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331DC6" w:rsidP="00331DC6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</w:t>
            </w:r>
            <w:r w:rsidR="00A63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48549886 - neplátce DPH</w:t>
            </w:r>
          </w:p>
        </w:tc>
      </w:tr>
      <w:tr w:rsidR="007A695F" w:rsidRPr="00FA5E41" w:rsidTr="00A930DD">
        <w:trPr>
          <w:trHeight w:val="540"/>
        </w:trPr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oprávněná jednat</w:t>
            </w:r>
          </w:p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jménem zadavatele: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3F280D" w:rsidP="00DA6EB8">
            <w:pPr>
              <w:pStyle w:val="Nadpis2"/>
              <w:framePr w:hSpace="0" w:wrap="auto" w:vAnchor="margin" w:hAnchor="text" w:yAlign="inline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Ing. </w:t>
            </w:r>
            <w:r w:rsidR="00A6345C">
              <w:rPr>
                <w:rFonts w:ascii="Times New Roman" w:hAnsi="Times New Roman" w:cs="Times New Roman"/>
                <w:b/>
                <w:bCs/>
                <w:szCs w:val="20"/>
              </w:rPr>
              <w:t>Olga Plachá, prezident</w:t>
            </w:r>
          </w:p>
        </w:tc>
      </w:tr>
      <w:tr w:rsidR="007A695F" w:rsidRPr="00FA5E41" w:rsidTr="00A930DD">
        <w:trPr>
          <w:trHeight w:val="397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947822" w:rsidP="00331DC6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Jiří Strejček</w:t>
            </w:r>
          </w:p>
        </w:tc>
      </w:tr>
      <w:tr w:rsidR="007A695F" w:rsidRPr="00FA5E41" w:rsidTr="00A930DD">
        <w:trPr>
          <w:trHeight w:val="332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3F280D" w:rsidRDefault="007A695F" w:rsidP="00294E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28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3F280D" w:rsidRDefault="005609C8" w:rsidP="00947822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47822">
              <w:rPr>
                <w:rFonts w:ascii="Times New Roman" w:hAnsi="Times New Roman" w:cs="Times New Roman"/>
                <w:bCs/>
                <w:sz w:val="20"/>
                <w:szCs w:val="20"/>
              </w:rPr>
              <w:t>+420</w:t>
            </w:r>
            <w:r w:rsidR="00947822" w:rsidRPr="0094782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947822">
              <w:rPr>
                <w:rFonts w:ascii="Times New Roman" w:hAnsi="Times New Roman" w:cs="Times New Roman"/>
                <w:bCs/>
                <w:sz w:val="20"/>
                <w:szCs w:val="20"/>
              </w:rPr>
              <w:t>724 511 180</w:t>
            </w:r>
          </w:p>
        </w:tc>
      </w:tr>
      <w:tr w:rsidR="007A695F" w:rsidRPr="00FA5E41" w:rsidTr="00A930DD">
        <w:trPr>
          <w:trHeight w:val="332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947822" w:rsidP="003F21D8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jiri.strejcek@cjf.cz</w:t>
            </w:r>
            <w:bookmarkStart w:id="0" w:name="_GoBack"/>
            <w:bookmarkEnd w:id="0"/>
          </w:p>
        </w:tc>
      </w:tr>
      <w:tr w:rsidR="007A695F" w:rsidRPr="00FA5E41" w:rsidTr="00A930DD">
        <w:trPr>
          <w:trHeight w:val="592"/>
        </w:trPr>
        <w:tc>
          <w:tcPr>
            <w:tcW w:w="9154" w:type="dxa"/>
            <w:gridSpan w:val="2"/>
            <w:shd w:val="clear" w:color="auto" w:fill="99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4"/>
              </w:rPr>
              <w:t xml:space="preserve">2.2.  </w:t>
            </w:r>
            <w:r w:rsidR="00FA5E41">
              <w:rPr>
                <w:rFonts w:ascii="Times New Roman" w:hAnsi="Times New Roman" w:cs="Times New Roman"/>
                <w:b/>
                <w:bCs/>
                <w:sz w:val="24"/>
              </w:rPr>
              <w:t>Dodavatel</w:t>
            </w:r>
          </w:p>
        </w:tc>
      </w:tr>
      <w:tr w:rsidR="007A695F" w:rsidRPr="00FA5E41" w:rsidTr="00A930DD">
        <w:trPr>
          <w:trHeight w:val="298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FA5E41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Obchodní firma/jméno a příjmení</w:t>
            </w:r>
            <w:r w:rsidR="007A695F"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7A695F" w:rsidRPr="00FA5E41" w:rsidTr="00A930DD">
        <w:trPr>
          <w:trHeight w:val="342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D03377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Sídlo</w:t>
            </w:r>
            <w:r w:rsid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/místo podnikání</w:t>
            </w: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695F" w:rsidRPr="00FA5E41" w:rsidTr="00A930DD">
        <w:trPr>
          <w:trHeight w:val="338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Právní forma: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695F" w:rsidRPr="00FA5E41" w:rsidTr="00A930DD">
        <w:trPr>
          <w:trHeight w:val="361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</w:t>
            </w:r>
            <w:r w:rsidR="00D03377"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695F" w:rsidRPr="00FA5E41" w:rsidTr="00A930DD">
        <w:trPr>
          <w:trHeight w:val="361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695F" w:rsidRPr="00FA5E41" w:rsidTr="00A930DD">
        <w:trPr>
          <w:trHeight w:val="338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Spisová značka v obchodním rejstříku (je-li relevantní):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695F" w:rsidRPr="00FA5E41" w:rsidTr="00A930DD">
        <w:trPr>
          <w:trHeight w:val="361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910A2B" w:rsidP="00FA5E41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Osoba oprávněná jednat </w:t>
            </w:r>
            <w:r w:rsidR="00593B51"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</w:t>
            </w:r>
            <w:r w:rsidR="007A695F"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dodavatele</w:t>
            </w:r>
            <w:r w:rsidR="007A695F"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695F" w:rsidRPr="00FA5E41" w:rsidTr="00A930DD">
        <w:trPr>
          <w:trHeight w:val="361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695F" w:rsidRPr="00FA5E41" w:rsidTr="00A930DD">
        <w:trPr>
          <w:trHeight w:val="361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FA5E41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E-mailová adresa</w:t>
            </w:r>
            <w:r w:rsid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dodavatele </w:t>
            </w: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 elektronickou komunikaci</w:t>
            </w:r>
            <w:r w:rsid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695F" w:rsidRPr="00FA5E41" w:rsidTr="00A930DD">
        <w:trPr>
          <w:trHeight w:val="334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FA5E41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ID datové schránky (má-li ji </w:t>
            </w:r>
            <w:r w:rsidR="00FA5E4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dodavatel</w:t>
            </w:r>
            <w:r w:rsidRPr="00FA5E4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 zřízenu):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695F" w:rsidRPr="00FA5E41" w:rsidTr="00A930DD">
        <w:trPr>
          <w:trHeight w:val="330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FA5E41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Závazná adresa pro doručování písemné korespondence </w:t>
            </w:r>
            <w:r w:rsidR="00FA5E4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dodavateli</w:t>
            </w:r>
            <w:r w:rsidRPr="00FA5E4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695F" w:rsidRPr="00FA5E41" w:rsidTr="00A930DD">
        <w:trPr>
          <w:trHeight w:val="465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Kontaktní osoba: 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695F" w:rsidRPr="00FA5E41" w:rsidTr="00A930DD">
        <w:trPr>
          <w:trHeight w:val="430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695F" w:rsidRPr="00FA5E41" w:rsidTr="00A930DD">
        <w:trPr>
          <w:trHeight w:val="430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FA5E41" w:rsidRDefault="007A695F" w:rsidP="00294E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A695F" w:rsidRPr="00FA5E41" w:rsidRDefault="007A695F" w:rsidP="007A695F">
      <w:pPr>
        <w:rPr>
          <w:rFonts w:ascii="Times New Roman" w:hAnsi="Times New Roman" w:cs="Times New Roman"/>
        </w:rPr>
      </w:pPr>
    </w:p>
    <w:p w:rsidR="00A6345C" w:rsidRDefault="00A6345C" w:rsidP="007A695F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1374"/>
        <w:gridCol w:w="5890"/>
        <w:gridCol w:w="1945"/>
      </w:tblGrid>
      <w:tr w:rsidR="00A6345C" w:rsidTr="00A6345C">
        <w:tc>
          <w:tcPr>
            <w:tcW w:w="9209" w:type="dxa"/>
            <w:gridSpan w:val="3"/>
            <w:shd w:val="clear" w:color="auto" w:fill="66FFCC"/>
            <w:vAlign w:val="center"/>
          </w:tcPr>
          <w:p w:rsidR="00A6345C" w:rsidRPr="00A6345C" w:rsidRDefault="00A6345C" w:rsidP="00A6345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A6345C" w:rsidRPr="00A6345C" w:rsidRDefault="00A6345C" w:rsidP="00A634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45C">
              <w:rPr>
                <w:rFonts w:ascii="Times New Roman" w:hAnsi="Times New Roman" w:cs="Times New Roman"/>
                <w:b/>
                <w:bCs/>
                <w:sz w:val="24"/>
              </w:rPr>
              <w:t>2.3.  Pořadová čísla a názvy částí veřejné zakázky, na které účastník podává nabídku</w:t>
            </w:r>
          </w:p>
        </w:tc>
      </w:tr>
      <w:tr w:rsidR="00A6345C" w:rsidTr="00A6345C">
        <w:tc>
          <w:tcPr>
            <w:tcW w:w="1374" w:type="dxa"/>
            <w:vAlign w:val="center"/>
          </w:tcPr>
          <w:p w:rsidR="00A6345C" w:rsidRPr="00A6345C" w:rsidRDefault="00A6345C" w:rsidP="00ED6863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Pořadové číslo části VZ</w:t>
            </w:r>
          </w:p>
        </w:tc>
        <w:tc>
          <w:tcPr>
            <w:tcW w:w="5890" w:type="dxa"/>
            <w:vAlign w:val="center"/>
          </w:tcPr>
          <w:p w:rsidR="00A6345C" w:rsidRPr="00A6345C" w:rsidRDefault="00A6345C" w:rsidP="00ED6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NÁZEV ČÁSTI VEŘEJNÉ ZAKÁZKY</w:t>
            </w:r>
          </w:p>
        </w:tc>
        <w:tc>
          <w:tcPr>
            <w:tcW w:w="1945" w:type="dxa"/>
            <w:vAlign w:val="center"/>
          </w:tcPr>
          <w:p w:rsidR="00A6345C" w:rsidRPr="00A6345C" w:rsidRDefault="00A6345C" w:rsidP="00ED6863">
            <w:pPr>
              <w:ind w:left="75" w:hanging="7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VYZNAČÍ DODAVATEL*</w:t>
            </w:r>
          </w:p>
        </w:tc>
      </w:tr>
      <w:tr w:rsidR="00A6345C" w:rsidTr="00A6345C">
        <w:tc>
          <w:tcPr>
            <w:tcW w:w="1374" w:type="dxa"/>
            <w:vAlign w:val="center"/>
          </w:tcPr>
          <w:p w:rsidR="00A6345C" w:rsidRPr="00A6345C" w:rsidRDefault="00A6345C" w:rsidP="00A634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5890" w:type="dxa"/>
          </w:tcPr>
          <w:p w:rsidR="00A6345C" w:rsidRPr="00A6345C" w:rsidRDefault="00A6345C" w:rsidP="00A6345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6345C">
              <w:rPr>
                <w:rFonts w:ascii="Times New Roman" w:hAnsi="Times New Roman" w:cs="Times New Roman"/>
                <w:bCs/>
                <w:sz w:val="24"/>
              </w:rPr>
              <w:t>Dodávka překážek s logem České jezdecké federace</w:t>
            </w:r>
          </w:p>
        </w:tc>
        <w:tc>
          <w:tcPr>
            <w:tcW w:w="1945" w:type="dxa"/>
          </w:tcPr>
          <w:p w:rsidR="00A6345C" w:rsidRPr="00A6345C" w:rsidRDefault="00A6345C" w:rsidP="00A634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345C" w:rsidTr="00A6345C">
        <w:tc>
          <w:tcPr>
            <w:tcW w:w="1374" w:type="dxa"/>
            <w:vAlign w:val="center"/>
          </w:tcPr>
          <w:p w:rsidR="00A6345C" w:rsidRPr="00A6345C" w:rsidRDefault="00A6345C" w:rsidP="00A634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5890" w:type="dxa"/>
          </w:tcPr>
          <w:p w:rsidR="00A6345C" w:rsidRPr="00A6345C" w:rsidRDefault="00A6345C" w:rsidP="00A6345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6345C">
              <w:rPr>
                <w:rFonts w:ascii="Times New Roman" w:hAnsi="Times New Roman" w:cs="Times New Roman"/>
                <w:bCs/>
                <w:sz w:val="24"/>
              </w:rPr>
              <w:t>Dodávka vodních příkopů</w:t>
            </w:r>
          </w:p>
        </w:tc>
        <w:tc>
          <w:tcPr>
            <w:tcW w:w="1945" w:type="dxa"/>
          </w:tcPr>
          <w:p w:rsidR="00A6345C" w:rsidRPr="00A6345C" w:rsidRDefault="00A6345C" w:rsidP="00A634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345C" w:rsidTr="00A6345C">
        <w:tc>
          <w:tcPr>
            <w:tcW w:w="1374" w:type="dxa"/>
            <w:vAlign w:val="center"/>
          </w:tcPr>
          <w:p w:rsidR="00A6345C" w:rsidRPr="00A6345C" w:rsidRDefault="00A6345C" w:rsidP="00A634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5890" w:type="dxa"/>
          </w:tcPr>
          <w:p w:rsidR="00A6345C" w:rsidRPr="00A6345C" w:rsidRDefault="00A6345C" w:rsidP="00A6345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6345C">
              <w:rPr>
                <w:rFonts w:ascii="Times New Roman" w:hAnsi="Times New Roman" w:cs="Times New Roman"/>
                <w:bCs/>
                <w:sz w:val="24"/>
              </w:rPr>
              <w:t xml:space="preserve">Dodávka drezurních obdélníků </w:t>
            </w:r>
          </w:p>
        </w:tc>
        <w:tc>
          <w:tcPr>
            <w:tcW w:w="1945" w:type="dxa"/>
          </w:tcPr>
          <w:p w:rsidR="00A6345C" w:rsidRPr="00A6345C" w:rsidRDefault="00A6345C" w:rsidP="00A634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345C" w:rsidTr="00A6345C">
        <w:tc>
          <w:tcPr>
            <w:tcW w:w="1374" w:type="dxa"/>
            <w:vAlign w:val="center"/>
          </w:tcPr>
          <w:p w:rsidR="00A6345C" w:rsidRPr="00A6345C" w:rsidRDefault="00A6345C" w:rsidP="00A634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5890" w:type="dxa"/>
          </w:tcPr>
          <w:p w:rsidR="00A6345C" w:rsidRPr="00A6345C" w:rsidRDefault="00A6345C" w:rsidP="00A6345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6345C">
              <w:rPr>
                <w:rFonts w:ascii="Times New Roman" w:hAnsi="Times New Roman" w:cs="Times New Roman"/>
                <w:bCs/>
                <w:sz w:val="24"/>
              </w:rPr>
              <w:t>Dodávka časomír</w:t>
            </w:r>
          </w:p>
        </w:tc>
        <w:tc>
          <w:tcPr>
            <w:tcW w:w="1945" w:type="dxa"/>
          </w:tcPr>
          <w:p w:rsidR="00A6345C" w:rsidRPr="00A6345C" w:rsidRDefault="00A6345C" w:rsidP="00A634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345C" w:rsidTr="00A6345C">
        <w:tc>
          <w:tcPr>
            <w:tcW w:w="1374" w:type="dxa"/>
            <w:vAlign w:val="center"/>
          </w:tcPr>
          <w:p w:rsidR="00A6345C" w:rsidRPr="00A6345C" w:rsidRDefault="00A6345C" w:rsidP="00A634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5890" w:type="dxa"/>
          </w:tcPr>
          <w:p w:rsidR="00A6345C" w:rsidRPr="00A6345C" w:rsidRDefault="00A6345C" w:rsidP="00A6345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6345C">
              <w:rPr>
                <w:rFonts w:ascii="Times New Roman" w:hAnsi="Times New Roman" w:cs="Times New Roman"/>
                <w:bCs/>
                <w:sz w:val="24"/>
              </w:rPr>
              <w:t>Dodávka čipové časomíry</w:t>
            </w:r>
          </w:p>
        </w:tc>
        <w:tc>
          <w:tcPr>
            <w:tcW w:w="1945" w:type="dxa"/>
          </w:tcPr>
          <w:p w:rsidR="00A6345C" w:rsidRPr="00A6345C" w:rsidRDefault="00A6345C" w:rsidP="00A634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345C" w:rsidTr="00A6345C">
        <w:tc>
          <w:tcPr>
            <w:tcW w:w="1374" w:type="dxa"/>
            <w:vAlign w:val="center"/>
          </w:tcPr>
          <w:p w:rsidR="00A6345C" w:rsidRPr="00A6345C" w:rsidRDefault="00A6345C" w:rsidP="00A634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5890" w:type="dxa"/>
          </w:tcPr>
          <w:p w:rsidR="00A6345C" w:rsidRPr="00A6345C" w:rsidRDefault="00A6345C" w:rsidP="00A6345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6345C">
              <w:rPr>
                <w:rFonts w:ascii="Times New Roman" w:hAnsi="Times New Roman" w:cs="Times New Roman"/>
                <w:bCs/>
                <w:sz w:val="24"/>
              </w:rPr>
              <w:t>Dodávka LED světelných tabulí včetně nosičů</w:t>
            </w:r>
          </w:p>
        </w:tc>
        <w:tc>
          <w:tcPr>
            <w:tcW w:w="1945" w:type="dxa"/>
          </w:tcPr>
          <w:p w:rsidR="00A6345C" w:rsidRPr="00A6345C" w:rsidRDefault="00A6345C" w:rsidP="00A634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6345C" w:rsidRPr="00977469" w:rsidRDefault="00A6345C" w:rsidP="00A6345C">
      <w:pPr>
        <w:rPr>
          <w:rFonts w:ascii="Georgia" w:hAnsi="Georgia"/>
        </w:rPr>
      </w:pPr>
    </w:p>
    <w:p w:rsidR="00A6345C" w:rsidRDefault="00A6345C" w:rsidP="009F709A">
      <w:pPr>
        <w:pStyle w:val="Odstavecseseznamem"/>
        <w:ind w:left="0" w:hanging="142"/>
        <w:jc w:val="both"/>
        <w:rPr>
          <w:rFonts w:ascii="Times New Roman" w:hAnsi="Times New Roman" w:cs="Times New Roman"/>
          <w:sz w:val="24"/>
        </w:rPr>
      </w:pPr>
      <w:r w:rsidRPr="00A6345C">
        <w:rPr>
          <w:rFonts w:ascii="Times New Roman" w:hAnsi="Times New Roman" w:cs="Times New Roman"/>
          <w:sz w:val="24"/>
        </w:rPr>
        <w:t>*Doplněním „</w:t>
      </w:r>
      <w:r w:rsidRPr="00A6345C">
        <w:rPr>
          <w:rFonts w:ascii="Times New Roman" w:hAnsi="Times New Roman" w:cs="Times New Roman"/>
          <w:b/>
          <w:sz w:val="24"/>
        </w:rPr>
        <w:t>X</w:t>
      </w:r>
      <w:r w:rsidRPr="00A6345C">
        <w:rPr>
          <w:rFonts w:ascii="Times New Roman" w:hAnsi="Times New Roman" w:cs="Times New Roman"/>
          <w:sz w:val="24"/>
        </w:rPr>
        <w:t>“ do posledního sloupce tabulky dodavatel označí části VZ, na které podává nabídku</w:t>
      </w:r>
    </w:p>
    <w:p w:rsidR="009F709A" w:rsidRDefault="009F709A" w:rsidP="00A6345C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9F709A" w:rsidRDefault="009F709A" w:rsidP="00A6345C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9F709A" w:rsidRDefault="009F709A" w:rsidP="009F709A">
      <w:pPr>
        <w:pStyle w:val="Odstavecseseznamem"/>
        <w:ind w:left="-11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 doplní ceny do níže uvedených tabulek, a to u těchto částí, do kterých podává nabídku.</w:t>
      </w:r>
    </w:p>
    <w:p w:rsidR="009F709A" w:rsidRDefault="009F709A" w:rsidP="009F709A">
      <w:pPr>
        <w:jc w:val="both"/>
        <w:rPr>
          <w:rFonts w:ascii="Times New Roman" w:hAnsi="Times New Roman" w:cs="Times New Roman"/>
          <w:sz w:val="24"/>
        </w:rPr>
      </w:pPr>
    </w:p>
    <w:p w:rsidR="009F709A" w:rsidRDefault="009F709A" w:rsidP="009F709A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9F709A">
        <w:rPr>
          <w:rFonts w:ascii="Times New Roman" w:hAnsi="Times New Roman" w:cs="Times New Roman"/>
          <w:b/>
          <w:bCs/>
          <w:sz w:val="24"/>
          <w:u w:val="single"/>
        </w:rPr>
        <w:t>NABÍDKOVÁ CENA - ČÁST 1</w:t>
      </w:r>
      <w:r>
        <w:rPr>
          <w:rFonts w:ascii="Times New Roman" w:hAnsi="Times New Roman" w:cs="Times New Roman"/>
          <w:b/>
          <w:bCs/>
          <w:sz w:val="24"/>
          <w:u w:val="single"/>
        </w:rPr>
        <w:t>. -</w:t>
      </w:r>
      <w:r w:rsidRPr="009F709A">
        <w:rPr>
          <w:rFonts w:ascii="Times New Roman" w:hAnsi="Times New Roman" w:cs="Times New Roman"/>
          <w:bCs/>
          <w:sz w:val="24"/>
        </w:rPr>
        <w:t xml:space="preserve"> </w:t>
      </w:r>
      <w:r w:rsidRPr="00A6345C">
        <w:rPr>
          <w:rFonts w:ascii="Times New Roman" w:hAnsi="Times New Roman" w:cs="Times New Roman"/>
          <w:bCs/>
          <w:sz w:val="24"/>
        </w:rPr>
        <w:t>Dodávka překážek s logem České jezdecké federace</w:t>
      </w:r>
    </w:p>
    <w:p w:rsidR="009F709A" w:rsidRPr="009F709A" w:rsidRDefault="009F709A" w:rsidP="009F709A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539"/>
        <w:gridCol w:w="2346"/>
        <w:gridCol w:w="2518"/>
      </w:tblGrid>
      <w:tr w:rsidR="009F709A" w:rsidRPr="00A6345C" w:rsidTr="00CB65A1">
        <w:trPr>
          <w:trHeight w:val="580"/>
        </w:trPr>
        <w:tc>
          <w:tcPr>
            <w:tcW w:w="1806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39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Cena v Kč bez DPH</w:t>
            </w:r>
          </w:p>
        </w:tc>
        <w:tc>
          <w:tcPr>
            <w:tcW w:w="2346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DPH</w:t>
            </w:r>
          </w:p>
        </w:tc>
        <w:tc>
          <w:tcPr>
            <w:tcW w:w="2518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Cena v Kč vč. DPH</w:t>
            </w:r>
          </w:p>
        </w:tc>
      </w:tr>
      <w:tr w:rsidR="009F709A" w:rsidRPr="00A6345C" w:rsidTr="00CB65A1">
        <w:trPr>
          <w:trHeight w:val="969"/>
        </w:trPr>
        <w:tc>
          <w:tcPr>
            <w:tcW w:w="1806" w:type="dxa"/>
            <w:vAlign w:val="center"/>
          </w:tcPr>
          <w:p w:rsidR="009F709A" w:rsidRPr="00A6345C" w:rsidRDefault="009F709A" w:rsidP="00CB65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NABÍDKOVÁ CENA - 1 ks</w:t>
            </w:r>
          </w:p>
        </w:tc>
        <w:tc>
          <w:tcPr>
            <w:tcW w:w="2539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09A" w:rsidRPr="00A6345C" w:rsidTr="00CB65A1">
        <w:trPr>
          <w:trHeight w:val="969"/>
        </w:trPr>
        <w:tc>
          <w:tcPr>
            <w:tcW w:w="1806" w:type="dxa"/>
            <w:vAlign w:val="center"/>
          </w:tcPr>
          <w:p w:rsidR="009F709A" w:rsidRPr="00A6345C" w:rsidRDefault="009F709A" w:rsidP="00CB65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CELKOVÁ NABÍDKOVÁ CENA - 12 ks</w:t>
            </w:r>
          </w:p>
        </w:tc>
        <w:tc>
          <w:tcPr>
            <w:tcW w:w="2539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709A" w:rsidRPr="009F709A" w:rsidRDefault="009F709A" w:rsidP="009F709A">
      <w:pPr>
        <w:jc w:val="both"/>
        <w:rPr>
          <w:rFonts w:ascii="Times New Roman" w:hAnsi="Times New Roman" w:cs="Times New Roman"/>
          <w:sz w:val="24"/>
        </w:rPr>
      </w:pPr>
    </w:p>
    <w:p w:rsidR="009F709A" w:rsidRDefault="009F709A" w:rsidP="007A695F">
      <w:pPr>
        <w:rPr>
          <w:rFonts w:ascii="Times New Roman" w:hAnsi="Times New Roman" w:cs="Times New Roman"/>
        </w:rPr>
      </w:pPr>
    </w:p>
    <w:p w:rsidR="009F709A" w:rsidRDefault="009F709A" w:rsidP="009F709A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9F709A">
        <w:rPr>
          <w:rFonts w:ascii="Times New Roman" w:hAnsi="Times New Roman" w:cs="Times New Roman"/>
          <w:b/>
          <w:bCs/>
          <w:sz w:val="24"/>
          <w:u w:val="single"/>
        </w:rPr>
        <w:t xml:space="preserve">NABÍDKOVÁ CENA - ČÁST </w:t>
      </w:r>
      <w:r>
        <w:rPr>
          <w:rFonts w:ascii="Times New Roman" w:hAnsi="Times New Roman" w:cs="Times New Roman"/>
          <w:b/>
          <w:bCs/>
          <w:sz w:val="24"/>
          <w:u w:val="single"/>
        </w:rPr>
        <w:t>2. -</w:t>
      </w:r>
      <w:r w:rsidRPr="009F709A">
        <w:rPr>
          <w:rFonts w:ascii="Times New Roman" w:hAnsi="Times New Roman" w:cs="Times New Roman"/>
          <w:bCs/>
          <w:sz w:val="24"/>
        </w:rPr>
        <w:t xml:space="preserve"> </w:t>
      </w:r>
      <w:r w:rsidRPr="00A6345C">
        <w:rPr>
          <w:rFonts w:ascii="Times New Roman" w:hAnsi="Times New Roman" w:cs="Times New Roman"/>
          <w:bCs/>
          <w:sz w:val="24"/>
        </w:rPr>
        <w:t>Dodávka vodních příkopů</w:t>
      </w:r>
    </w:p>
    <w:p w:rsidR="009F709A" w:rsidRPr="009F709A" w:rsidRDefault="009F709A" w:rsidP="009F709A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539"/>
        <w:gridCol w:w="2346"/>
        <w:gridCol w:w="2518"/>
      </w:tblGrid>
      <w:tr w:rsidR="009F709A" w:rsidRPr="00A6345C" w:rsidTr="00CB65A1">
        <w:trPr>
          <w:trHeight w:val="580"/>
        </w:trPr>
        <w:tc>
          <w:tcPr>
            <w:tcW w:w="1806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39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Cena v Kč bez DPH</w:t>
            </w:r>
          </w:p>
        </w:tc>
        <w:tc>
          <w:tcPr>
            <w:tcW w:w="2346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DPH</w:t>
            </w:r>
          </w:p>
        </w:tc>
        <w:tc>
          <w:tcPr>
            <w:tcW w:w="2518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Cena v Kč vč. DPH</w:t>
            </w:r>
          </w:p>
        </w:tc>
      </w:tr>
      <w:tr w:rsidR="009F709A" w:rsidRPr="00A6345C" w:rsidTr="00CB65A1">
        <w:trPr>
          <w:trHeight w:val="969"/>
        </w:trPr>
        <w:tc>
          <w:tcPr>
            <w:tcW w:w="1806" w:type="dxa"/>
            <w:vAlign w:val="center"/>
          </w:tcPr>
          <w:p w:rsidR="009F709A" w:rsidRPr="00A6345C" w:rsidRDefault="009F709A" w:rsidP="00CB65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NABÍDKOVÁ CENA - 1 ks</w:t>
            </w:r>
          </w:p>
        </w:tc>
        <w:tc>
          <w:tcPr>
            <w:tcW w:w="2539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09A" w:rsidRPr="00A6345C" w:rsidTr="00CB65A1">
        <w:trPr>
          <w:trHeight w:val="969"/>
        </w:trPr>
        <w:tc>
          <w:tcPr>
            <w:tcW w:w="1806" w:type="dxa"/>
            <w:vAlign w:val="center"/>
          </w:tcPr>
          <w:p w:rsidR="009F709A" w:rsidRPr="00A6345C" w:rsidRDefault="009F709A" w:rsidP="00CB65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CELKOVÁ NABÍDKOVÁ CENA - 12 ks</w:t>
            </w:r>
          </w:p>
        </w:tc>
        <w:tc>
          <w:tcPr>
            <w:tcW w:w="2539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709A" w:rsidRDefault="009F709A" w:rsidP="007A695F">
      <w:pPr>
        <w:rPr>
          <w:rFonts w:ascii="Times New Roman" w:hAnsi="Times New Roman" w:cs="Times New Roman"/>
        </w:rPr>
      </w:pPr>
    </w:p>
    <w:p w:rsidR="009F709A" w:rsidRDefault="009F709A" w:rsidP="007A695F">
      <w:pPr>
        <w:rPr>
          <w:rFonts w:ascii="Times New Roman" w:hAnsi="Times New Roman" w:cs="Times New Roman"/>
        </w:rPr>
      </w:pPr>
    </w:p>
    <w:p w:rsidR="009F709A" w:rsidRDefault="009F709A" w:rsidP="007A695F">
      <w:pPr>
        <w:rPr>
          <w:rFonts w:ascii="Times New Roman" w:hAnsi="Times New Roman" w:cs="Times New Roman"/>
        </w:rPr>
      </w:pPr>
    </w:p>
    <w:p w:rsidR="009F709A" w:rsidRDefault="009F709A" w:rsidP="007A695F">
      <w:pPr>
        <w:rPr>
          <w:rFonts w:ascii="Times New Roman" w:hAnsi="Times New Roman" w:cs="Times New Roman"/>
        </w:rPr>
      </w:pPr>
    </w:p>
    <w:p w:rsidR="009F709A" w:rsidRDefault="009F709A" w:rsidP="007A695F">
      <w:pPr>
        <w:rPr>
          <w:rFonts w:ascii="Times New Roman" w:hAnsi="Times New Roman" w:cs="Times New Roman"/>
        </w:rPr>
      </w:pPr>
    </w:p>
    <w:p w:rsidR="009F709A" w:rsidRDefault="009F709A" w:rsidP="007A695F">
      <w:pPr>
        <w:rPr>
          <w:rFonts w:ascii="Times New Roman" w:hAnsi="Times New Roman" w:cs="Times New Roman"/>
        </w:rPr>
      </w:pPr>
    </w:p>
    <w:p w:rsidR="009F709A" w:rsidRDefault="009F709A" w:rsidP="009F709A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9F709A">
        <w:rPr>
          <w:rFonts w:ascii="Times New Roman" w:hAnsi="Times New Roman" w:cs="Times New Roman"/>
          <w:b/>
          <w:bCs/>
          <w:sz w:val="24"/>
          <w:u w:val="single"/>
        </w:rPr>
        <w:lastRenderedPageBreak/>
        <w:t xml:space="preserve">NABÍDKOVÁ CENA - ČÁST </w:t>
      </w:r>
      <w:r>
        <w:rPr>
          <w:rFonts w:ascii="Times New Roman" w:hAnsi="Times New Roman" w:cs="Times New Roman"/>
          <w:b/>
          <w:bCs/>
          <w:sz w:val="24"/>
          <w:u w:val="single"/>
        </w:rPr>
        <w:t>3. -</w:t>
      </w:r>
      <w:r w:rsidRPr="009F709A">
        <w:rPr>
          <w:rFonts w:ascii="Times New Roman" w:hAnsi="Times New Roman" w:cs="Times New Roman"/>
          <w:bCs/>
          <w:sz w:val="24"/>
        </w:rPr>
        <w:t xml:space="preserve"> </w:t>
      </w:r>
      <w:r w:rsidRPr="00A6345C">
        <w:rPr>
          <w:rFonts w:ascii="Times New Roman" w:hAnsi="Times New Roman" w:cs="Times New Roman"/>
          <w:bCs/>
          <w:sz w:val="24"/>
        </w:rPr>
        <w:t>Dodávka drezurních obdélníků</w:t>
      </w:r>
    </w:p>
    <w:p w:rsidR="009F709A" w:rsidRPr="009F709A" w:rsidRDefault="009F709A" w:rsidP="009F709A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539"/>
        <w:gridCol w:w="2346"/>
        <w:gridCol w:w="2518"/>
      </w:tblGrid>
      <w:tr w:rsidR="009F709A" w:rsidRPr="00A6345C" w:rsidTr="00CB65A1">
        <w:trPr>
          <w:trHeight w:val="580"/>
        </w:trPr>
        <w:tc>
          <w:tcPr>
            <w:tcW w:w="1806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39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Cena v Kč bez DPH</w:t>
            </w:r>
          </w:p>
        </w:tc>
        <w:tc>
          <w:tcPr>
            <w:tcW w:w="2346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DPH</w:t>
            </w:r>
          </w:p>
        </w:tc>
        <w:tc>
          <w:tcPr>
            <w:tcW w:w="2518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Cena v Kč vč. DPH</w:t>
            </w:r>
          </w:p>
        </w:tc>
      </w:tr>
      <w:tr w:rsidR="009F709A" w:rsidRPr="00A6345C" w:rsidTr="00CB65A1">
        <w:trPr>
          <w:trHeight w:val="969"/>
        </w:trPr>
        <w:tc>
          <w:tcPr>
            <w:tcW w:w="1806" w:type="dxa"/>
            <w:vAlign w:val="center"/>
          </w:tcPr>
          <w:p w:rsidR="009F709A" w:rsidRPr="00A6345C" w:rsidRDefault="009F709A" w:rsidP="00CB65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NABÍDKOVÁ CENA - 1 ks</w:t>
            </w:r>
          </w:p>
        </w:tc>
        <w:tc>
          <w:tcPr>
            <w:tcW w:w="2539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09A" w:rsidRPr="00A6345C" w:rsidTr="00CB65A1">
        <w:trPr>
          <w:trHeight w:val="969"/>
        </w:trPr>
        <w:tc>
          <w:tcPr>
            <w:tcW w:w="1806" w:type="dxa"/>
            <w:vAlign w:val="center"/>
          </w:tcPr>
          <w:p w:rsidR="009F709A" w:rsidRPr="00A6345C" w:rsidRDefault="009F709A" w:rsidP="00CB65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CELKOVÁ NABÍDKOVÁ CENA - 12 ks</w:t>
            </w:r>
          </w:p>
        </w:tc>
        <w:tc>
          <w:tcPr>
            <w:tcW w:w="2539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709A" w:rsidRDefault="009F709A" w:rsidP="007A695F">
      <w:pPr>
        <w:rPr>
          <w:rFonts w:ascii="Times New Roman" w:hAnsi="Times New Roman" w:cs="Times New Roman"/>
        </w:rPr>
      </w:pPr>
    </w:p>
    <w:p w:rsidR="009F709A" w:rsidRDefault="009F709A" w:rsidP="007A695F">
      <w:pPr>
        <w:rPr>
          <w:rFonts w:ascii="Times New Roman" w:hAnsi="Times New Roman" w:cs="Times New Roman"/>
        </w:rPr>
      </w:pPr>
    </w:p>
    <w:p w:rsidR="009F709A" w:rsidRDefault="009F709A" w:rsidP="009F709A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9F709A">
        <w:rPr>
          <w:rFonts w:ascii="Times New Roman" w:hAnsi="Times New Roman" w:cs="Times New Roman"/>
          <w:b/>
          <w:bCs/>
          <w:sz w:val="24"/>
          <w:u w:val="single"/>
        </w:rPr>
        <w:t xml:space="preserve">NABÍDKOVÁ CENA - ČÁST </w:t>
      </w:r>
      <w:r>
        <w:rPr>
          <w:rFonts w:ascii="Times New Roman" w:hAnsi="Times New Roman" w:cs="Times New Roman"/>
          <w:b/>
          <w:bCs/>
          <w:sz w:val="24"/>
          <w:u w:val="single"/>
        </w:rPr>
        <w:t>4. -</w:t>
      </w:r>
      <w:r w:rsidRPr="009F709A">
        <w:rPr>
          <w:rFonts w:ascii="Times New Roman" w:hAnsi="Times New Roman" w:cs="Times New Roman"/>
          <w:bCs/>
          <w:sz w:val="24"/>
        </w:rPr>
        <w:t xml:space="preserve"> </w:t>
      </w:r>
      <w:r w:rsidRPr="00A6345C">
        <w:rPr>
          <w:rFonts w:ascii="Times New Roman" w:hAnsi="Times New Roman" w:cs="Times New Roman"/>
          <w:bCs/>
          <w:sz w:val="24"/>
        </w:rPr>
        <w:t>Dodávka časomír</w:t>
      </w:r>
    </w:p>
    <w:p w:rsidR="009F709A" w:rsidRPr="009F709A" w:rsidRDefault="009F709A" w:rsidP="009F709A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539"/>
        <w:gridCol w:w="2346"/>
        <w:gridCol w:w="2518"/>
      </w:tblGrid>
      <w:tr w:rsidR="009F709A" w:rsidRPr="00A6345C" w:rsidTr="00CB65A1">
        <w:trPr>
          <w:trHeight w:val="580"/>
        </w:trPr>
        <w:tc>
          <w:tcPr>
            <w:tcW w:w="1806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39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Cena v Kč bez DPH</w:t>
            </w:r>
          </w:p>
        </w:tc>
        <w:tc>
          <w:tcPr>
            <w:tcW w:w="2346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DPH</w:t>
            </w:r>
          </w:p>
        </w:tc>
        <w:tc>
          <w:tcPr>
            <w:tcW w:w="2518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Cena v Kč vč. DPH</w:t>
            </w:r>
          </w:p>
        </w:tc>
      </w:tr>
      <w:tr w:rsidR="009F709A" w:rsidRPr="00A6345C" w:rsidTr="00CB65A1">
        <w:trPr>
          <w:trHeight w:val="969"/>
        </w:trPr>
        <w:tc>
          <w:tcPr>
            <w:tcW w:w="1806" w:type="dxa"/>
            <w:vAlign w:val="center"/>
          </w:tcPr>
          <w:p w:rsidR="009F709A" w:rsidRPr="00A6345C" w:rsidRDefault="009F709A" w:rsidP="00CB65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NABÍDKOVÁ CENA - 1 ks</w:t>
            </w:r>
          </w:p>
        </w:tc>
        <w:tc>
          <w:tcPr>
            <w:tcW w:w="2539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09A" w:rsidRPr="00A6345C" w:rsidTr="00CB65A1">
        <w:trPr>
          <w:trHeight w:val="969"/>
        </w:trPr>
        <w:tc>
          <w:tcPr>
            <w:tcW w:w="1806" w:type="dxa"/>
            <w:vAlign w:val="center"/>
          </w:tcPr>
          <w:p w:rsidR="009F709A" w:rsidRPr="00A6345C" w:rsidRDefault="009F709A" w:rsidP="00CB65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CELKOVÁ NABÍDKOVÁ CENA - 12 ks</w:t>
            </w:r>
          </w:p>
        </w:tc>
        <w:tc>
          <w:tcPr>
            <w:tcW w:w="2539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709A" w:rsidRDefault="009F709A" w:rsidP="007A695F">
      <w:pPr>
        <w:rPr>
          <w:rFonts w:ascii="Times New Roman" w:hAnsi="Times New Roman" w:cs="Times New Roman"/>
        </w:rPr>
      </w:pPr>
    </w:p>
    <w:p w:rsidR="009F709A" w:rsidRDefault="009F709A" w:rsidP="007A695F">
      <w:pPr>
        <w:rPr>
          <w:rFonts w:ascii="Times New Roman" w:hAnsi="Times New Roman" w:cs="Times New Roman"/>
        </w:rPr>
      </w:pPr>
    </w:p>
    <w:p w:rsidR="009F709A" w:rsidRDefault="009F709A" w:rsidP="009F709A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9F709A">
        <w:rPr>
          <w:rFonts w:ascii="Times New Roman" w:hAnsi="Times New Roman" w:cs="Times New Roman"/>
          <w:b/>
          <w:bCs/>
          <w:sz w:val="24"/>
          <w:u w:val="single"/>
        </w:rPr>
        <w:t xml:space="preserve">NABÍDKOVÁ CENA - ČÁST </w:t>
      </w:r>
      <w:r>
        <w:rPr>
          <w:rFonts w:ascii="Times New Roman" w:hAnsi="Times New Roman" w:cs="Times New Roman"/>
          <w:b/>
          <w:bCs/>
          <w:sz w:val="24"/>
          <w:u w:val="single"/>
        </w:rPr>
        <w:t>5. -</w:t>
      </w:r>
      <w:r w:rsidRPr="009F709A">
        <w:rPr>
          <w:rFonts w:ascii="Times New Roman" w:hAnsi="Times New Roman" w:cs="Times New Roman"/>
          <w:bCs/>
          <w:sz w:val="24"/>
        </w:rPr>
        <w:t xml:space="preserve"> </w:t>
      </w:r>
      <w:r w:rsidRPr="00A6345C">
        <w:rPr>
          <w:rFonts w:ascii="Times New Roman" w:hAnsi="Times New Roman" w:cs="Times New Roman"/>
          <w:bCs/>
          <w:sz w:val="24"/>
        </w:rPr>
        <w:t>Dodávka čipové časomíry</w:t>
      </w:r>
    </w:p>
    <w:p w:rsidR="009F709A" w:rsidRPr="009F709A" w:rsidRDefault="009F709A" w:rsidP="009F709A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539"/>
        <w:gridCol w:w="2346"/>
        <w:gridCol w:w="2518"/>
      </w:tblGrid>
      <w:tr w:rsidR="009F709A" w:rsidRPr="00A6345C" w:rsidTr="00CB65A1">
        <w:trPr>
          <w:trHeight w:val="580"/>
        </w:trPr>
        <w:tc>
          <w:tcPr>
            <w:tcW w:w="1806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39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Cena v Kč bez DPH</w:t>
            </w:r>
          </w:p>
        </w:tc>
        <w:tc>
          <w:tcPr>
            <w:tcW w:w="2346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DPH</w:t>
            </w:r>
          </w:p>
        </w:tc>
        <w:tc>
          <w:tcPr>
            <w:tcW w:w="2518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Cena v Kč vč. DPH</w:t>
            </w:r>
          </w:p>
        </w:tc>
      </w:tr>
      <w:tr w:rsidR="009F709A" w:rsidRPr="00A6345C" w:rsidTr="00CB65A1">
        <w:trPr>
          <w:trHeight w:val="969"/>
        </w:trPr>
        <w:tc>
          <w:tcPr>
            <w:tcW w:w="1806" w:type="dxa"/>
            <w:vAlign w:val="center"/>
          </w:tcPr>
          <w:p w:rsidR="009F709A" w:rsidRPr="00A6345C" w:rsidRDefault="009F709A" w:rsidP="00CB65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CELKOVÁ NABÍDKOVÁ CENA - 1 ks</w:t>
            </w:r>
          </w:p>
        </w:tc>
        <w:tc>
          <w:tcPr>
            <w:tcW w:w="2539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709A" w:rsidRDefault="009F709A" w:rsidP="007A695F">
      <w:pPr>
        <w:rPr>
          <w:rFonts w:ascii="Times New Roman" w:hAnsi="Times New Roman" w:cs="Times New Roman"/>
        </w:rPr>
      </w:pPr>
    </w:p>
    <w:p w:rsidR="009F709A" w:rsidRDefault="009F709A" w:rsidP="007A695F">
      <w:pPr>
        <w:rPr>
          <w:rFonts w:ascii="Times New Roman" w:hAnsi="Times New Roman" w:cs="Times New Roman"/>
        </w:rPr>
      </w:pPr>
    </w:p>
    <w:p w:rsidR="009F709A" w:rsidRDefault="009F709A" w:rsidP="009F709A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9F709A">
        <w:rPr>
          <w:rFonts w:ascii="Times New Roman" w:hAnsi="Times New Roman" w:cs="Times New Roman"/>
          <w:b/>
          <w:bCs/>
          <w:sz w:val="24"/>
          <w:u w:val="single"/>
        </w:rPr>
        <w:t xml:space="preserve">NABÍDKOVÁ CENA - ČÁST </w:t>
      </w:r>
      <w:r>
        <w:rPr>
          <w:rFonts w:ascii="Times New Roman" w:hAnsi="Times New Roman" w:cs="Times New Roman"/>
          <w:b/>
          <w:bCs/>
          <w:sz w:val="24"/>
          <w:u w:val="single"/>
        </w:rPr>
        <w:t>6. -</w:t>
      </w:r>
      <w:r w:rsidRPr="009F709A">
        <w:rPr>
          <w:rFonts w:ascii="Times New Roman" w:hAnsi="Times New Roman" w:cs="Times New Roman"/>
          <w:bCs/>
          <w:sz w:val="24"/>
        </w:rPr>
        <w:t xml:space="preserve"> </w:t>
      </w:r>
      <w:r w:rsidRPr="00A6345C">
        <w:rPr>
          <w:rFonts w:ascii="Times New Roman" w:hAnsi="Times New Roman" w:cs="Times New Roman"/>
          <w:bCs/>
          <w:sz w:val="24"/>
        </w:rPr>
        <w:t>Dodávka LED světelných tabulí včetně nosičů</w:t>
      </w:r>
    </w:p>
    <w:p w:rsidR="009F709A" w:rsidRPr="009F709A" w:rsidRDefault="009F709A" w:rsidP="009F709A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539"/>
        <w:gridCol w:w="2346"/>
        <w:gridCol w:w="2518"/>
      </w:tblGrid>
      <w:tr w:rsidR="009F709A" w:rsidRPr="00A6345C" w:rsidTr="00CB65A1">
        <w:trPr>
          <w:trHeight w:val="580"/>
        </w:trPr>
        <w:tc>
          <w:tcPr>
            <w:tcW w:w="1806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39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Cena v Kč bez DPH</w:t>
            </w:r>
          </w:p>
        </w:tc>
        <w:tc>
          <w:tcPr>
            <w:tcW w:w="2346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DPH</w:t>
            </w:r>
          </w:p>
        </w:tc>
        <w:tc>
          <w:tcPr>
            <w:tcW w:w="2518" w:type="dxa"/>
            <w:shd w:val="clear" w:color="auto" w:fill="BFBFBF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345C">
              <w:rPr>
                <w:rFonts w:ascii="Times New Roman" w:hAnsi="Times New Roman" w:cs="Times New Roman"/>
                <w:b/>
                <w:sz w:val="24"/>
              </w:rPr>
              <w:t>Cena v Kč vč. DPH</w:t>
            </w:r>
          </w:p>
        </w:tc>
      </w:tr>
      <w:tr w:rsidR="009F709A" w:rsidRPr="00A6345C" w:rsidTr="00CB65A1">
        <w:trPr>
          <w:trHeight w:val="969"/>
        </w:trPr>
        <w:tc>
          <w:tcPr>
            <w:tcW w:w="1806" w:type="dxa"/>
            <w:vAlign w:val="center"/>
          </w:tcPr>
          <w:p w:rsidR="009F709A" w:rsidRPr="00A6345C" w:rsidRDefault="009F709A" w:rsidP="00CB65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NABÍDKOVÁ CENA - 1 ks</w:t>
            </w:r>
          </w:p>
        </w:tc>
        <w:tc>
          <w:tcPr>
            <w:tcW w:w="2539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09A" w:rsidRPr="00A6345C" w:rsidTr="00CB65A1">
        <w:trPr>
          <w:trHeight w:val="969"/>
        </w:trPr>
        <w:tc>
          <w:tcPr>
            <w:tcW w:w="1806" w:type="dxa"/>
            <w:vAlign w:val="center"/>
          </w:tcPr>
          <w:p w:rsidR="009F709A" w:rsidRPr="00A6345C" w:rsidRDefault="009F709A" w:rsidP="00CB65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CELKOVÁ NABÍDKOVÁ CENA - 2 ks</w:t>
            </w:r>
          </w:p>
        </w:tc>
        <w:tc>
          <w:tcPr>
            <w:tcW w:w="2539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vAlign w:val="center"/>
          </w:tcPr>
          <w:p w:rsidR="009F709A" w:rsidRPr="00A6345C" w:rsidRDefault="009F709A" w:rsidP="00CB65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709A" w:rsidRDefault="009F709A" w:rsidP="007A695F">
      <w:pPr>
        <w:rPr>
          <w:rFonts w:ascii="Times New Roman" w:hAnsi="Times New Roman" w:cs="Times New Roman"/>
        </w:rPr>
      </w:pPr>
    </w:p>
    <w:p w:rsidR="009F709A" w:rsidRDefault="009F709A" w:rsidP="007A695F">
      <w:pPr>
        <w:rPr>
          <w:rFonts w:ascii="Times New Roman" w:hAnsi="Times New Roman" w:cs="Times New Roman"/>
        </w:rPr>
      </w:pPr>
    </w:p>
    <w:p w:rsidR="002A0D95" w:rsidRPr="00A6345C" w:rsidRDefault="002A0D95" w:rsidP="002A0D95">
      <w:pPr>
        <w:rPr>
          <w:rFonts w:ascii="Times New Roman" w:hAnsi="Times New Roman" w:cs="Times New Roman"/>
          <w:b/>
          <w:sz w:val="24"/>
          <w:u w:val="single"/>
        </w:rPr>
      </w:pPr>
      <w:r w:rsidRPr="00A6345C">
        <w:rPr>
          <w:rFonts w:ascii="Times New Roman" w:hAnsi="Times New Roman" w:cs="Times New Roman"/>
          <w:b/>
          <w:sz w:val="24"/>
          <w:u w:val="single"/>
        </w:rPr>
        <w:t>PROHLÁŠENÍ ÚČASTNÍKA ZADÁVACÍHO ŘÍZENÍ</w:t>
      </w:r>
    </w:p>
    <w:p w:rsidR="002A0D95" w:rsidRPr="00A6345C" w:rsidRDefault="002A0D95" w:rsidP="002A0D95">
      <w:pPr>
        <w:jc w:val="both"/>
        <w:rPr>
          <w:rFonts w:ascii="Times New Roman" w:hAnsi="Times New Roman" w:cs="Times New Roman"/>
          <w:sz w:val="24"/>
        </w:rPr>
      </w:pPr>
      <w:r w:rsidRPr="00A6345C">
        <w:rPr>
          <w:rFonts w:ascii="Times New Roman" w:hAnsi="Times New Roman" w:cs="Times New Roman"/>
          <w:sz w:val="24"/>
        </w:rPr>
        <w:t xml:space="preserve">Prohlašuji jako osoba oprávněná zastupovat účastníka zadávacího řízení, že jsem se seznámil se zněním zadávacích podmínek shora identifikované veřejné zakázky, a to včetně smluvních podmínek obsažených v závazném vzoru </w:t>
      </w:r>
      <w:r w:rsidR="00A6345C">
        <w:rPr>
          <w:rFonts w:ascii="Times New Roman" w:hAnsi="Times New Roman" w:cs="Times New Roman"/>
          <w:sz w:val="24"/>
        </w:rPr>
        <w:t>Kupní smlouvy</w:t>
      </w:r>
      <w:r w:rsidRPr="00A6345C">
        <w:rPr>
          <w:rFonts w:ascii="Times New Roman" w:hAnsi="Times New Roman" w:cs="Times New Roman"/>
          <w:sz w:val="24"/>
        </w:rPr>
        <w:t>.</w:t>
      </w:r>
    </w:p>
    <w:p w:rsidR="002A0D95" w:rsidRPr="00A6345C" w:rsidRDefault="002A0D95" w:rsidP="002A0D95">
      <w:pPr>
        <w:rPr>
          <w:rFonts w:ascii="Times New Roman" w:hAnsi="Times New Roman" w:cs="Times New Roman"/>
          <w:sz w:val="24"/>
        </w:rPr>
      </w:pPr>
    </w:p>
    <w:p w:rsidR="002A0D95" w:rsidRPr="00A6345C" w:rsidRDefault="002A0D95" w:rsidP="002A0D95">
      <w:pPr>
        <w:jc w:val="both"/>
        <w:rPr>
          <w:rFonts w:ascii="Times New Roman" w:hAnsi="Times New Roman" w:cs="Times New Roman"/>
          <w:sz w:val="24"/>
        </w:rPr>
      </w:pPr>
      <w:r w:rsidRPr="00A6345C">
        <w:rPr>
          <w:rFonts w:ascii="Times New Roman" w:hAnsi="Times New Roman" w:cs="Times New Roman"/>
          <w:sz w:val="24"/>
        </w:rPr>
        <w:lastRenderedPageBreak/>
        <w:t>Podpisem tohoto dokumentu stvrzuji akceptaci zadávacích podmínek, včetně podmínek smluvních.</w:t>
      </w:r>
    </w:p>
    <w:p w:rsidR="007A695F" w:rsidRPr="00A6345C" w:rsidRDefault="007A695F" w:rsidP="007A695F">
      <w:pPr>
        <w:rPr>
          <w:rFonts w:ascii="Times New Roman" w:hAnsi="Times New Roman" w:cs="Times New Roman"/>
          <w:sz w:val="24"/>
        </w:rPr>
      </w:pPr>
    </w:p>
    <w:p w:rsidR="007A695F" w:rsidRPr="00A6345C" w:rsidRDefault="007A695F" w:rsidP="007A695F">
      <w:pPr>
        <w:rPr>
          <w:rFonts w:ascii="Times New Roman" w:hAnsi="Times New Roman" w:cs="Times New Roman"/>
          <w:sz w:val="24"/>
        </w:rPr>
      </w:pPr>
    </w:p>
    <w:tbl>
      <w:tblPr>
        <w:tblW w:w="9214" w:type="dxa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7A695F" w:rsidRPr="00A6345C" w:rsidTr="00F65B95">
        <w:trPr>
          <w:trHeight w:val="510"/>
        </w:trPr>
        <w:tc>
          <w:tcPr>
            <w:tcW w:w="92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A6345C" w:rsidRDefault="007A695F" w:rsidP="00294E5C">
            <w:pPr>
              <w:pStyle w:val="Nadpis1"/>
              <w:rPr>
                <w:rFonts w:ascii="Times New Roman" w:hAnsi="Times New Roman" w:cs="Times New Roman"/>
                <w:sz w:val="24"/>
              </w:rPr>
            </w:pPr>
          </w:p>
          <w:p w:rsidR="007A695F" w:rsidRPr="00A6345C" w:rsidRDefault="007A695F" w:rsidP="00294E5C">
            <w:pPr>
              <w:rPr>
                <w:rFonts w:ascii="Times New Roman" w:hAnsi="Times New Roman" w:cs="Times New Roman"/>
                <w:sz w:val="24"/>
              </w:rPr>
            </w:pPr>
            <w:r w:rsidRPr="00A6345C">
              <w:rPr>
                <w:rFonts w:ascii="Times New Roman" w:hAnsi="Times New Roman" w:cs="Times New Roman"/>
                <w:sz w:val="24"/>
              </w:rPr>
              <w:t xml:space="preserve">Datum a podpis osoby oprávněné jednat </w:t>
            </w:r>
            <w:r w:rsidR="00593B51" w:rsidRPr="00A6345C">
              <w:rPr>
                <w:rFonts w:ascii="Times New Roman" w:hAnsi="Times New Roman" w:cs="Times New Roman"/>
                <w:sz w:val="24"/>
              </w:rPr>
              <w:t>za</w:t>
            </w:r>
            <w:r w:rsidRPr="00A634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A5E41" w:rsidRPr="00A6345C">
              <w:rPr>
                <w:rFonts w:ascii="Times New Roman" w:hAnsi="Times New Roman" w:cs="Times New Roman"/>
                <w:sz w:val="24"/>
              </w:rPr>
              <w:t>dodavatel</w:t>
            </w:r>
            <w:r w:rsidR="00D945F0" w:rsidRPr="00A6345C">
              <w:rPr>
                <w:rFonts w:ascii="Times New Roman" w:hAnsi="Times New Roman" w:cs="Times New Roman"/>
                <w:sz w:val="24"/>
              </w:rPr>
              <w:t>e</w:t>
            </w:r>
            <w:r w:rsidRPr="00A6345C">
              <w:rPr>
                <w:rFonts w:ascii="Times New Roman" w:hAnsi="Times New Roman" w:cs="Times New Roman"/>
                <w:sz w:val="24"/>
              </w:rPr>
              <w:t>:</w:t>
            </w:r>
            <w:r w:rsidR="00FA5E41" w:rsidRPr="00A6345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A695F" w:rsidRPr="00A6345C" w:rsidRDefault="007A695F" w:rsidP="00294E5C">
            <w:pPr>
              <w:rPr>
                <w:rFonts w:ascii="Times New Roman" w:hAnsi="Times New Roman" w:cs="Times New Roman"/>
                <w:sz w:val="24"/>
              </w:rPr>
            </w:pPr>
          </w:p>
          <w:p w:rsidR="007A695F" w:rsidRPr="00A6345C" w:rsidRDefault="007A695F" w:rsidP="00294E5C">
            <w:pPr>
              <w:rPr>
                <w:rFonts w:ascii="Times New Roman" w:hAnsi="Times New Roman" w:cs="Times New Roman"/>
                <w:sz w:val="24"/>
              </w:rPr>
            </w:pPr>
          </w:p>
          <w:p w:rsidR="007A695F" w:rsidRPr="00A6345C" w:rsidRDefault="007A695F" w:rsidP="00294E5C">
            <w:pPr>
              <w:rPr>
                <w:rFonts w:ascii="Times New Roman" w:hAnsi="Times New Roman" w:cs="Times New Roman"/>
                <w:sz w:val="24"/>
              </w:rPr>
            </w:pPr>
          </w:p>
          <w:p w:rsidR="00F65B95" w:rsidRPr="00A6345C" w:rsidRDefault="00F65B95" w:rsidP="00294E5C">
            <w:pPr>
              <w:rPr>
                <w:rFonts w:ascii="Times New Roman" w:hAnsi="Times New Roman" w:cs="Times New Roman"/>
                <w:sz w:val="24"/>
              </w:rPr>
            </w:pPr>
          </w:p>
          <w:p w:rsidR="00F65B95" w:rsidRPr="00A6345C" w:rsidRDefault="00F65B95" w:rsidP="00294E5C">
            <w:pPr>
              <w:rPr>
                <w:rFonts w:ascii="Times New Roman" w:hAnsi="Times New Roman" w:cs="Times New Roman"/>
                <w:sz w:val="24"/>
              </w:rPr>
            </w:pPr>
          </w:p>
          <w:p w:rsidR="007A695F" w:rsidRPr="00A6345C" w:rsidRDefault="007A695F" w:rsidP="00294E5C">
            <w:pPr>
              <w:rPr>
                <w:rFonts w:ascii="Times New Roman" w:hAnsi="Times New Roman" w:cs="Times New Roman"/>
                <w:sz w:val="24"/>
              </w:rPr>
            </w:pPr>
          </w:p>
          <w:p w:rsidR="007A695F" w:rsidRPr="00A6345C" w:rsidRDefault="007A695F" w:rsidP="00294E5C">
            <w:pPr>
              <w:rPr>
                <w:rFonts w:ascii="Times New Roman" w:hAnsi="Times New Roman" w:cs="Times New Roman"/>
                <w:sz w:val="24"/>
              </w:rPr>
            </w:pPr>
          </w:p>
          <w:p w:rsidR="007A695F" w:rsidRPr="00A6345C" w:rsidRDefault="007A695F" w:rsidP="00294E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A695F" w:rsidRPr="00A6345C" w:rsidRDefault="007A695F" w:rsidP="007A695F">
      <w:pPr>
        <w:rPr>
          <w:rFonts w:ascii="Times New Roman" w:hAnsi="Times New Roman" w:cs="Times New Roman"/>
          <w:sz w:val="24"/>
        </w:rPr>
      </w:pPr>
    </w:p>
    <w:p w:rsidR="003B067B" w:rsidRPr="00A6345C" w:rsidRDefault="003B067B">
      <w:pPr>
        <w:rPr>
          <w:rFonts w:ascii="Times New Roman" w:hAnsi="Times New Roman" w:cs="Times New Roman"/>
          <w:sz w:val="24"/>
        </w:rPr>
      </w:pPr>
    </w:p>
    <w:sectPr w:rsidR="003B067B" w:rsidRPr="00A6345C" w:rsidSect="00A930DD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6FD" w:rsidRDefault="003366FD" w:rsidP="00A6345C">
      <w:r>
        <w:separator/>
      </w:r>
    </w:p>
  </w:endnote>
  <w:endnote w:type="continuationSeparator" w:id="0">
    <w:p w:rsidR="003366FD" w:rsidRDefault="003366FD" w:rsidP="00A6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6FD" w:rsidRDefault="003366FD" w:rsidP="00A6345C">
      <w:r>
        <w:separator/>
      </w:r>
    </w:p>
  </w:footnote>
  <w:footnote w:type="continuationSeparator" w:id="0">
    <w:p w:rsidR="003366FD" w:rsidRDefault="003366FD" w:rsidP="00A63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5F"/>
    <w:rsid w:val="000009AB"/>
    <w:rsid w:val="000135B6"/>
    <w:rsid w:val="00013A23"/>
    <w:rsid w:val="000232D3"/>
    <w:rsid w:val="00023643"/>
    <w:rsid w:val="00033DA4"/>
    <w:rsid w:val="0005279C"/>
    <w:rsid w:val="00053217"/>
    <w:rsid w:val="00054287"/>
    <w:rsid w:val="00067F04"/>
    <w:rsid w:val="00071C19"/>
    <w:rsid w:val="00080AA3"/>
    <w:rsid w:val="000940FD"/>
    <w:rsid w:val="000A4331"/>
    <w:rsid w:val="000A5D94"/>
    <w:rsid w:val="000B2539"/>
    <w:rsid w:val="000B4139"/>
    <w:rsid w:val="000B76A3"/>
    <w:rsid w:val="000B7825"/>
    <w:rsid w:val="000C152A"/>
    <w:rsid w:val="000C2DB7"/>
    <w:rsid w:val="000E78AE"/>
    <w:rsid w:val="000F6C6A"/>
    <w:rsid w:val="000F79AC"/>
    <w:rsid w:val="00120442"/>
    <w:rsid w:val="00124336"/>
    <w:rsid w:val="0012554B"/>
    <w:rsid w:val="00125A15"/>
    <w:rsid w:val="0013066A"/>
    <w:rsid w:val="001323C1"/>
    <w:rsid w:val="0013639D"/>
    <w:rsid w:val="00143570"/>
    <w:rsid w:val="00150CB6"/>
    <w:rsid w:val="001623E1"/>
    <w:rsid w:val="0017740E"/>
    <w:rsid w:val="00185844"/>
    <w:rsid w:val="001A0327"/>
    <w:rsid w:val="001A1A84"/>
    <w:rsid w:val="001A5E7D"/>
    <w:rsid w:val="001C70D0"/>
    <w:rsid w:val="001D7CE0"/>
    <w:rsid w:val="001E3718"/>
    <w:rsid w:val="00211E4D"/>
    <w:rsid w:val="00212480"/>
    <w:rsid w:val="00223524"/>
    <w:rsid w:val="00224966"/>
    <w:rsid w:val="002250E9"/>
    <w:rsid w:val="002475E0"/>
    <w:rsid w:val="00250642"/>
    <w:rsid w:val="0025223D"/>
    <w:rsid w:val="0027359F"/>
    <w:rsid w:val="0028680C"/>
    <w:rsid w:val="00290011"/>
    <w:rsid w:val="00292EF5"/>
    <w:rsid w:val="0029300C"/>
    <w:rsid w:val="00294E5C"/>
    <w:rsid w:val="002A0D95"/>
    <w:rsid w:val="002C1902"/>
    <w:rsid w:val="002E1B96"/>
    <w:rsid w:val="002E7408"/>
    <w:rsid w:val="002F25A8"/>
    <w:rsid w:val="002F2C39"/>
    <w:rsid w:val="002F7C0C"/>
    <w:rsid w:val="00300131"/>
    <w:rsid w:val="0031392E"/>
    <w:rsid w:val="00331DC6"/>
    <w:rsid w:val="003339DE"/>
    <w:rsid w:val="003366FD"/>
    <w:rsid w:val="00381DA4"/>
    <w:rsid w:val="00382380"/>
    <w:rsid w:val="0039535C"/>
    <w:rsid w:val="003A7FE5"/>
    <w:rsid w:val="003B067B"/>
    <w:rsid w:val="003B2E29"/>
    <w:rsid w:val="003C1E11"/>
    <w:rsid w:val="003C488F"/>
    <w:rsid w:val="003D4049"/>
    <w:rsid w:val="003D4AA8"/>
    <w:rsid w:val="003E05AD"/>
    <w:rsid w:val="003E7ABF"/>
    <w:rsid w:val="003F21D8"/>
    <w:rsid w:val="003F280D"/>
    <w:rsid w:val="003F3B22"/>
    <w:rsid w:val="00402F14"/>
    <w:rsid w:val="004076FB"/>
    <w:rsid w:val="004146A3"/>
    <w:rsid w:val="004201FD"/>
    <w:rsid w:val="004335F7"/>
    <w:rsid w:val="00436C59"/>
    <w:rsid w:val="00437A83"/>
    <w:rsid w:val="00456E76"/>
    <w:rsid w:val="00466414"/>
    <w:rsid w:val="00472B51"/>
    <w:rsid w:val="004867E0"/>
    <w:rsid w:val="004925AD"/>
    <w:rsid w:val="004970B8"/>
    <w:rsid w:val="004B512D"/>
    <w:rsid w:val="004C7520"/>
    <w:rsid w:val="004D312D"/>
    <w:rsid w:val="004E5BCE"/>
    <w:rsid w:val="004E6835"/>
    <w:rsid w:val="004F3A0C"/>
    <w:rsid w:val="004F6208"/>
    <w:rsid w:val="004F7D30"/>
    <w:rsid w:val="005005EA"/>
    <w:rsid w:val="0051132F"/>
    <w:rsid w:val="00517D39"/>
    <w:rsid w:val="00525792"/>
    <w:rsid w:val="00530222"/>
    <w:rsid w:val="0054264D"/>
    <w:rsid w:val="00543855"/>
    <w:rsid w:val="00546F3B"/>
    <w:rsid w:val="005609C8"/>
    <w:rsid w:val="00572EB9"/>
    <w:rsid w:val="00573FD5"/>
    <w:rsid w:val="00593B51"/>
    <w:rsid w:val="005A660A"/>
    <w:rsid w:val="005A722C"/>
    <w:rsid w:val="005B3555"/>
    <w:rsid w:val="005B3B64"/>
    <w:rsid w:val="005B5BC8"/>
    <w:rsid w:val="005B682E"/>
    <w:rsid w:val="005C0C67"/>
    <w:rsid w:val="005D3C5D"/>
    <w:rsid w:val="005D62F6"/>
    <w:rsid w:val="005E244E"/>
    <w:rsid w:val="005E50F3"/>
    <w:rsid w:val="0060058C"/>
    <w:rsid w:val="0061237A"/>
    <w:rsid w:val="00620EC6"/>
    <w:rsid w:val="00623083"/>
    <w:rsid w:val="00624AEA"/>
    <w:rsid w:val="00635A0D"/>
    <w:rsid w:val="00643C11"/>
    <w:rsid w:val="00643F9B"/>
    <w:rsid w:val="00651606"/>
    <w:rsid w:val="00671F7B"/>
    <w:rsid w:val="006808D5"/>
    <w:rsid w:val="0068211C"/>
    <w:rsid w:val="00687387"/>
    <w:rsid w:val="00687833"/>
    <w:rsid w:val="00694C2D"/>
    <w:rsid w:val="00696086"/>
    <w:rsid w:val="006B1C19"/>
    <w:rsid w:val="006B4DF8"/>
    <w:rsid w:val="006B5117"/>
    <w:rsid w:val="006C75ED"/>
    <w:rsid w:val="006D66BC"/>
    <w:rsid w:val="006F0C94"/>
    <w:rsid w:val="00704FB4"/>
    <w:rsid w:val="0070699B"/>
    <w:rsid w:val="00711164"/>
    <w:rsid w:val="0071428C"/>
    <w:rsid w:val="00714D3A"/>
    <w:rsid w:val="00721DC3"/>
    <w:rsid w:val="007245A6"/>
    <w:rsid w:val="0072672C"/>
    <w:rsid w:val="00727551"/>
    <w:rsid w:val="00730589"/>
    <w:rsid w:val="00733F12"/>
    <w:rsid w:val="0073684A"/>
    <w:rsid w:val="00737C23"/>
    <w:rsid w:val="007424F4"/>
    <w:rsid w:val="007634B7"/>
    <w:rsid w:val="00781A55"/>
    <w:rsid w:val="00785289"/>
    <w:rsid w:val="00787F2D"/>
    <w:rsid w:val="007A5383"/>
    <w:rsid w:val="007A695F"/>
    <w:rsid w:val="007C0750"/>
    <w:rsid w:val="007C6AD4"/>
    <w:rsid w:val="007F6BE9"/>
    <w:rsid w:val="00800314"/>
    <w:rsid w:val="0082051C"/>
    <w:rsid w:val="00844013"/>
    <w:rsid w:val="00850D57"/>
    <w:rsid w:val="00856AD0"/>
    <w:rsid w:val="008733D4"/>
    <w:rsid w:val="00874CA0"/>
    <w:rsid w:val="00882BBF"/>
    <w:rsid w:val="008974B7"/>
    <w:rsid w:val="008C2BE1"/>
    <w:rsid w:val="008C5235"/>
    <w:rsid w:val="008F5EE2"/>
    <w:rsid w:val="009029CA"/>
    <w:rsid w:val="00902DF0"/>
    <w:rsid w:val="009046B8"/>
    <w:rsid w:val="00907450"/>
    <w:rsid w:val="00910A2B"/>
    <w:rsid w:val="009218A5"/>
    <w:rsid w:val="0092584C"/>
    <w:rsid w:val="009400F6"/>
    <w:rsid w:val="00942581"/>
    <w:rsid w:val="00942BD0"/>
    <w:rsid w:val="00943C86"/>
    <w:rsid w:val="00947822"/>
    <w:rsid w:val="0096041B"/>
    <w:rsid w:val="00967381"/>
    <w:rsid w:val="00977469"/>
    <w:rsid w:val="009833FC"/>
    <w:rsid w:val="009846AC"/>
    <w:rsid w:val="00993AF6"/>
    <w:rsid w:val="009B5AF3"/>
    <w:rsid w:val="009B63F0"/>
    <w:rsid w:val="009C2A29"/>
    <w:rsid w:val="009C2C34"/>
    <w:rsid w:val="009D15C3"/>
    <w:rsid w:val="009D1805"/>
    <w:rsid w:val="009E755F"/>
    <w:rsid w:val="009F3C7C"/>
    <w:rsid w:val="009F709A"/>
    <w:rsid w:val="00A00E17"/>
    <w:rsid w:val="00A11DEE"/>
    <w:rsid w:val="00A130A3"/>
    <w:rsid w:val="00A15DED"/>
    <w:rsid w:val="00A26F44"/>
    <w:rsid w:val="00A436F5"/>
    <w:rsid w:val="00A445DC"/>
    <w:rsid w:val="00A6345C"/>
    <w:rsid w:val="00A67939"/>
    <w:rsid w:val="00A73395"/>
    <w:rsid w:val="00A75451"/>
    <w:rsid w:val="00A8629E"/>
    <w:rsid w:val="00A9056B"/>
    <w:rsid w:val="00A930DD"/>
    <w:rsid w:val="00AA4E39"/>
    <w:rsid w:val="00AA7CD9"/>
    <w:rsid w:val="00AB0CAE"/>
    <w:rsid w:val="00AC4764"/>
    <w:rsid w:val="00AD1DC7"/>
    <w:rsid w:val="00AD79D8"/>
    <w:rsid w:val="00AE54F7"/>
    <w:rsid w:val="00AE65FC"/>
    <w:rsid w:val="00AE7A9A"/>
    <w:rsid w:val="00AF050D"/>
    <w:rsid w:val="00B00766"/>
    <w:rsid w:val="00B123F3"/>
    <w:rsid w:val="00B13929"/>
    <w:rsid w:val="00B26003"/>
    <w:rsid w:val="00B26F7F"/>
    <w:rsid w:val="00B277A6"/>
    <w:rsid w:val="00B40BE2"/>
    <w:rsid w:val="00B55F85"/>
    <w:rsid w:val="00B66303"/>
    <w:rsid w:val="00B6665D"/>
    <w:rsid w:val="00B720F3"/>
    <w:rsid w:val="00B8296A"/>
    <w:rsid w:val="00B9723F"/>
    <w:rsid w:val="00BA0B7B"/>
    <w:rsid w:val="00BA7FA6"/>
    <w:rsid w:val="00BB21F8"/>
    <w:rsid w:val="00BC0423"/>
    <w:rsid w:val="00BC3FCB"/>
    <w:rsid w:val="00BC6D0A"/>
    <w:rsid w:val="00BF4677"/>
    <w:rsid w:val="00C00DA9"/>
    <w:rsid w:val="00C07644"/>
    <w:rsid w:val="00C1534F"/>
    <w:rsid w:val="00C16242"/>
    <w:rsid w:val="00C253B1"/>
    <w:rsid w:val="00C26F53"/>
    <w:rsid w:val="00C33171"/>
    <w:rsid w:val="00C42C82"/>
    <w:rsid w:val="00C64346"/>
    <w:rsid w:val="00C8209B"/>
    <w:rsid w:val="00C85BF7"/>
    <w:rsid w:val="00C95714"/>
    <w:rsid w:val="00C96C51"/>
    <w:rsid w:val="00CB2C16"/>
    <w:rsid w:val="00CC1E4C"/>
    <w:rsid w:val="00CD3019"/>
    <w:rsid w:val="00CE1E26"/>
    <w:rsid w:val="00CE7C98"/>
    <w:rsid w:val="00CF11DE"/>
    <w:rsid w:val="00CF5118"/>
    <w:rsid w:val="00D01D7A"/>
    <w:rsid w:val="00D03377"/>
    <w:rsid w:val="00D04186"/>
    <w:rsid w:val="00D36D36"/>
    <w:rsid w:val="00D41130"/>
    <w:rsid w:val="00D41854"/>
    <w:rsid w:val="00D542A0"/>
    <w:rsid w:val="00D61223"/>
    <w:rsid w:val="00D65C81"/>
    <w:rsid w:val="00D7339F"/>
    <w:rsid w:val="00D74676"/>
    <w:rsid w:val="00D81B9F"/>
    <w:rsid w:val="00D82C60"/>
    <w:rsid w:val="00D832D8"/>
    <w:rsid w:val="00D86079"/>
    <w:rsid w:val="00D91EB2"/>
    <w:rsid w:val="00D92AE0"/>
    <w:rsid w:val="00D945F0"/>
    <w:rsid w:val="00DA6EB8"/>
    <w:rsid w:val="00DB1963"/>
    <w:rsid w:val="00DD17EA"/>
    <w:rsid w:val="00DD4088"/>
    <w:rsid w:val="00DE45BF"/>
    <w:rsid w:val="00DE6F11"/>
    <w:rsid w:val="00DF27F3"/>
    <w:rsid w:val="00DF40DE"/>
    <w:rsid w:val="00DF46B2"/>
    <w:rsid w:val="00DF59C2"/>
    <w:rsid w:val="00E0224B"/>
    <w:rsid w:val="00E052F7"/>
    <w:rsid w:val="00E106E2"/>
    <w:rsid w:val="00E126BD"/>
    <w:rsid w:val="00E14190"/>
    <w:rsid w:val="00E271D1"/>
    <w:rsid w:val="00E46279"/>
    <w:rsid w:val="00E53AF6"/>
    <w:rsid w:val="00E72E6C"/>
    <w:rsid w:val="00E7742C"/>
    <w:rsid w:val="00E803C8"/>
    <w:rsid w:val="00E858E0"/>
    <w:rsid w:val="00E94C37"/>
    <w:rsid w:val="00EC4ABA"/>
    <w:rsid w:val="00ED30C5"/>
    <w:rsid w:val="00EE22F4"/>
    <w:rsid w:val="00EE2909"/>
    <w:rsid w:val="00EF2E4F"/>
    <w:rsid w:val="00EF488C"/>
    <w:rsid w:val="00F117CD"/>
    <w:rsid w:val="00F246C5"/>
    <w:rsid w:val="00F53A98"/>
    <w:rsid w:val="00F65B95"/>
    <w:rsid w:val="00F75002"/>
    <w:rsid w:val="00FA5E41"/>
    <w:rsid w:val="00FC654F"/>
    <w:rsid w:val="00FF463F"/>
    <w:rsid w:val="00FF5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A26E"/>
  <w15:docId w15:val="{9ABA11AC-1F99-424F-A5E2-AA4B1A48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695F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695F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dpis2">
    <w:name w:val="heading 2"/>
    <w:basedOn w:val="Normln"/>
    <w:next w:val="Normln"/>
    <w:link w:val="Nadpis2Char"/>
    <w:qFormat/>
    <w:rsid w:val="007A695F"/>
    <w:pPr>
      <w:keepNext/>
      <w:framePr w:hSpace="141" w:wrap="around" w:vAnchor="page" w:hAnchor="margin" w:y="1058"/>
      <w:outlineLvl w:val="1"/>
    </w:pPr>
    <w:rPr>
      <w:rFonts w:ascii="Tahoma" w:eastAsia="Arial Unicode MS" w:hAnsi="Tahoma" w:cs="Tahoma"/>
      <w:sz w:val="20"/>
    </w:rPr>
  </w:style>
  <w:style w:type="paragraph" w:styleId="Nadpis3">
    <w:name w:val="heading 3"/>
    <w:basedOn w:val="Normln"/>
    <w:next w:val="Normln"/>
    <w:link w:val="Nadpis3Char"/>
    <w:qFormat/>
    <w:rsid w:val="007A695F"/>
    <w:pPr>
      <w:keepNext/>
      <w:framePr w:hSpace="141" w:wrap="around" w:vAnchor="page" w:hAnchor="margin" w:y="1058"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7A695F"/>
    <w:pPr>
      <w:keepNext/>
      <w:framePr w:hSpace="141" w:wrap="around" w:vAnchor="page" w:hAnchor="margin" w:y="1058"/>
      <w:outlineLvl w:val="5"/>
    </w:pPr>
    <w:rPr>
      <w:b/>
      <w:bCs/>
      <w:sz w:val="18"/>
    </w:rPr>
  </w:style>
  <w:style w:type="paragraph" w:styleId="Nadpis8">
    <w:name w:val="heading 8"/>
    <w:basedOn w:val="Normln"/>
    <w:next w:val="Normln"/>
    <w:link w:val="Nadpis8Char"/>
    <w:qFormat/>
    <w:rsid w:val="007A695F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695F"/>
    <w:rPr>
      <w:rFonts w:ascii="Tahoma" w:eastAsia="Times New Roman" w:hAnsi="Tahoma" w:cs="Tahoma"/>
      <w:b/>
      <w:bCs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A695F"/>
    <w:rPr>
      <w:rFonts w:ascii="Tahoma" w:eastAsia="Arial Unicode MS" w:hAnsi="Tahoma" w:cs="Tahoma"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A695F"/>
    <w:rPr>
      <w:rFonts w:ascii="Tahoma" w:eastAsia="Times New Roman" w:hAnsi="Tahoma" w:cs="Tahoma"/>
      <w:b/>
      <w:bCs/>
      <w:sz w:val="32"/>
      <w:szCs w:val="32"/>
      <w:lang w:eastAsia="cs-CZ"/>
    </w:rPr>
  </w:style>
  <w:style w:type="character" w:customStyle="1" w:styleId="Nadpis6Char">
    <w:name w:val="Nadpis 6 Char"/>
    <w:basedOn w:val="Standardnpsmoodstavce"/>
    <w:link w:val="Nadpis6"/>
    <w:rsid w:val="007A695F"/>
    <w:rPr>
      <w:rFonts w:ascii="Verdana" w:eastAsia="Times New Roman" w:hAnsi="Verdana" w:cs="Arial"/>
      <w:b/>
      <w:bCs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A695F"/>
    <w:rPr>
      <w:rFonts w:ascii="Verdana" w:eastAsia="Times New Roman" w:hAnsi="Verdana" w:cs="Arial"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7A695F"/>
    <w:rPr>
      <w:rFonts w:ascii="Georgia" w:hAnsi="Georgia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95F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95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A6345C"/>
    <w:pPr>
      <w:spacing w:after="0" w:line="240" w:lineRule="auto"/>
      <w:ind w:left="720" w:hanging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34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3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345C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3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345C"/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kumentId xmlns="b5cc2ae1-2329-4532-9ccf-347daa3d07cd">80410501-f9f7-4128-8c12-da28aba9fbdf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107EA-A066-408E-AAE6-B294AED2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A148D-AB42-4904-89E0-5BA88AACF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0E03526-F87C-4F5D-94E0-C6128097E394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customXml/itemProps4.xml><?xml version="1.0" encoding="utf-8"?>
<ds:datastoreItem xmlns:ds="http://schemas.openxmlformats.org/officeDocument/2006/customXml" ds:itemID="{0E9A773D-7F4B-48A8-8F10-99863405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441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 Lány</dc:creator>
  <cp:lastModifiedBy>Jednání VV</cp:lastModifiedBy>
  <cp:revision>5</cp:revision>
  <cp:lastPrinted>2019-11-18T13:24:00Z</cp:lastPrinted>
  <dcterms:created xsi:type="dcterms:W3CDTF">2020-06-27T17:01:00Z</dcterms:created>
  <dcterms:modified xsi:type="dcterms:W3CDTF">2020-07-13T09:14:00Z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0x010100FCF6174201864D188B32A17E6260720600E8660ED1E36C4D87846FDE9D29607FA9001B8A7C9AA3A4E745ABD7C96BE1DF4F9B</vt:lpwstr>
  </property>
</Properties>
</file>