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962" w:rsidRPr="00F97487" w:rsidRDefault="00652962" w:rsidP="00E911C9">
      <w:pPr>
        <w:jc w:val="both"/>
        <w:rPr>
          <w:rFonts w:ascii="Trebuchet MS" w:hAnsi="Trebuchet MS" w:cs="Arial"/>
          <w:b/>
          <w:sz w:val="20"/>
          <w:szCs w:val="20"/>
        </w:rPr>
      </w:pPr>
    </w:p>
    <w:p w:rsidR="005C5D3E" w:rsidRPr="00F97487" w:rsidRDefault="00D96289" w:rsidP="00AF0076">
      <w:pPr>
        <w:jc w:val="center"/>
        <w:rPr>
          <w:rFonts w:ascii="Trebuchet MS" w:hAnsi="Trebuchet MS" w:cs="Arial"/>
          <w:b/>
          <w:sz w:val="20"/>
          <w:szCs w:val="20"/>
        </w:rPr>
      </w:pPr>
      <w:r w:rsidRPr="00F97487">
        <w:rPr>
          <w:rFonts w:ascii="Trebuchet MS" w:hAnsi="Trebuchet MS" w:cs="Arial"/>
          <w:b/>
          <w:sz w:val="20"/>
          <w:szCs w:val="20"/>
        </w:rPr>
        <w:t xml:space="preserve">Čestné prohlášení k prokázání </w:t>
      </w:r>
      <w:r w:rsidR="004B4FFA" w:rsidRPr="00F97487">
        <w:rPr>
          <w:rFonts w:ascii="Trebuchet MS" w:hAnsi="Trebuchet MS" w:cs="Arial"/>
          <w:b/>
          <w:sz w:val="20"/>
          <w:szCs w:val="20"/>
        </w:rPr>
        <w:t>kvalifikace do nabídky</w:t>
      </w:r>
      <w:r w:rsidR="00652962" w:rsidRPr="00F97487">
        <w:rPr>
          <w:rFonts w:ascii="Trebuchet MS" w:hAnsi="Trebuchet MS" w:cs="Arial"/>
          <w:b/>
          <w:sz w:val="20"/>
          <w:szCs w:val="20"/>
        </w:rPr>
        <w:t xml:space="preserve"> na veřejnou zakázku s názvem:</w:t>
      </w:r>
    </w:p>
    <w:p w:rsidR="00E26A42" w:rsidRPr="00F97487" w:rsidRDefault="00E26A42" w:rsidP="00AF0076">
      <w:pPr>
        <w:jc w:val="center"/>
        <w:rPr>
          <w:rFonts w:ascii="Trebuchet MS" w:hAnsi="Trebuchet MS" w:cs="Arial"/>
          <w:b/>
          <w:sz w:val="20"/>
          <w:szCs w:val="20"/>
        </w:rPr>
      </w:pPr>
    </w:p>
    <w:p w:rsidR="00F97487" w:rsidRPr="00F97487" w:rsidRDefault="002E1650" w:rsidP="00F97487">
      <w:pPr>
        <w:pStyle w:val="Pionr"/>
        <w:jc w:val="center"/>
        <w:rPr>
          <w:rFonts w:ascii="Trebuchet MS" w:hAnsi="Trebuchet MS"/>
          <w:b/>
          <w:smallCaps/>
        </w:rPr>
      </w:pPr>
      <w:bookmarkStart w:id="0" w:name="OLE_LINK3"/>
      <w:bookmarkStart w:id="1" w:name="OLE_LINK4"/>
      <w:r w:rsidRPr="00F97487">
        <w:rPr>
          <w:rFonts w:ascii="Trebuchet MS" w:hAnsi="Trebuchet MS"/>
          <w:b/>
          <w:smallCaps/>
        </w:rPr>
        <w:t>Výběrové řízení na dodavatele vnitřního vybavení projektu:</w:t>
      </w:r>
    </w:p>
    <w:p w:rsidR="00F97487" w:rsidRPr="00F97487" w:rsidRDefault="00F97487" w:rsidP="00F97487">
      <w:pPr>
        <w:pStyle w:val="Pionr"/>
        <w:jc w:val="center"/>
        <w:rPr>
          <w:rFonts w:ascii="Trebuchet MS" w:hAnsi="Trebuchet MS"/>
          <w:b/>
        </w:rPr>
      </w:pPr>
      <w:r w:rsidRPr="00F97487">
        <w:rPr>
          <w:rFonts w:ascii="Trebuchet MS" w:hAnsi="Trebuchet MS"/>
          <w:b/>
          <w:smallCaps/>
        </w:rPr>
        <w:t>Pionýr, z. s. – KOMPLETNÍ REKONSTRUKCE TZ TISÁ – VYBAVENÍ OBJEKTU</w:t>
      </w:r>
    </w:p>
    <w:p w:rsidR="00F97487" w:rsidRPr="00F97487" w:rsidRDefault="00F97487" w:rsidP="007019E2">
      <w:pPr>
        <w:pStyle w:val="Pionr"/>
        <w:rPr>
          <w:rFonts w:ascii="Trebuchet MS" w:hAnsi="Trebuchet MS"/>
          <w:b/>
        </w:rPr>
      </w:pP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92"/>
      </w:tblGrid>
      <w:tr w:rsidR="00F97487" w:rsidTr="00F97487">
        <w:tc>
          <w:tcPr>
            <w:tcW w:w="3085" w:type="dxa"/>
          </w:tcPr>
          <w:p w:rsidR="00F97487" w:rsidRDefault="00F97487" w:rsidP="00F97487">
            <w:pPr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F97487">
              <w:rPr>
                <w:rFonts w:ascii="Trebuchet MS" w:hAnsi="Trebuchet MS" w:cs="Arial"/>
                <w:sz w:val="20"/>
                <w:szCs w:val="20"/>
              </w:rPr>
              <w:t>Obchodní název uchazeče:</w:t>
            </w:r>
          </w:p>
        </w:tc>
        <w:tc>
          <w:tcPr>
            <w:tcW w:w="6692" w:type="dxa"/>
          </w:tcPr>
          <w:p w:rsidR="00F97487" w:rsidRDefault="00F97487" w:rsidP="00561298">
            <w:pPr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F97487" w:rsidTr="00F97487">
        <w:tc>
          <w:tcPr>
            <w:tcW w:w="3085" w:type="dxa"/>
          </w:tcPr>
          <w:p w:rsidR="00F97487" w:rsidRDefault="00F97487" w:rsidP="00F97487">
            <w:pPr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F97487">
              <w:rPr>
                <w:rFonts w:ascii="Trebuchet MS" w:hAnsi="Trebuchet MS" w:cs="Arial"/>
                <w:sz w:val="20"/>
                <w:szCs w:val="20"/>
              </w:rPr>
              <w:t>Adresa sídla:</w:t>
            </w:r>
          </w:p>
        </w:tc>
        <w:tc>
          <w:tcPr>
            <w:tcW w:w="6692" w:type="dxa"/>
          </w:tcPr>
          <w:p w:rsidR="00F97487" w:rsidRDefault="00F97487" w:rsidP="00561298">
            <w:pPr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F97487" w:rsidTr="00F97487">
        <w:tc>
          <w:tcPr>
            <w:tcW w:w="3085" w:type="dxa"/>
          </w:tcPr>
          <w:p w:rsidR="00F97487" w:rsidRDefault="00F97487" w:rsidP="00F97487">
            <w:pPr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F97487">
              <w:rPr>
                <w:rFonts w:ascii="Trebuchet MS" w:hAnsi="Trebuchet MS" w:cs="Arial"/>
                <w:sz w:val="20"/>
                <w:szCs w:val="20"/>
              </w:rPr>
              <w:t>Doručovací adresa:</w:t>
            </w:r>
          </w:p>
        </w:tc>
        <w:tc>
          <w:tcPr>
            <w:tcW w:w="6692" w:type="dxa"/>
          </w:tcPr>
          <w:p w:rsidR="00F97487" w:rsidRDefault="00F97487" w:rsidP="00561298">
            <w:pPr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F97487" w:rsidTr="00F97487">
        <w:tc>
          <w:tcPr>
            <w:tcW w:w="3085" w:type="dxa"/>
          </w:tcPr>
          <w:p w:rsidR="00F97487" w:rsidRDefault="00F97487" w:rsidP="00F97487">
            <w:pPr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F97487">
              <w:rPr>
                <w:rFonts w:ascii="Trebuchet MS" w:hAnsi="Trebuchet MS" w:cs="Arial"/>
                <w:sz w:val="20"/>
                <w:szCs w:val="20"/>
              </w:rPr>
              <w:t>IČ</w:t>
            </w:r>
            <w:r>
              <w:rPr>
                <w:rFonts w:ascii="Trebuchet MS" w:hAnsi="Trebuchet MS" w:cs="Arial"/>
                <w:sz w:val="20"/>
                <w:szCs w:val="20"/>
              </w:rPr>
              <w:t>O</w:t>
            </w:r>
            <w:r w:rsidRPr="00F97487">
              <w:rPr>
                <w:rFonts w:ascii="Trebuchet MS" w:hAnsi="Trebuchet MS" w:cs="Arial"/>
                <w:sz w:val="20"/>
                <w:szCs w:val="20"/>
              </w:rPr>
              <w:t>:</w:t>
            </w:r>
          </w:p>
        </w:tc>
        <w:tc>
          <w:tcPr>
            <w:tcW w:w="6692" w:type="dxa"/>
          </w:tcPr>
          <w:p w:rsidR="00F97487" w:rsidRDefault="00F97487" w:rsidP="00561298">
            <w:pPr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F97487" w:rsidTr="00F97487">
        <w:tc>
          <w:tcPr>
            <w:tcW w:w="3085" w:type="dxa"/>
          </w:tcPr>
          <w:p w:rsidR="00F97487" w:rsidRDefault="00F97487" w:rsidP="00F97487">
            <w:pPr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F97487">
              <w:rPr>
                <w:rFonts w:ascii="Trebuchet MS" w:hAnsi="Trebuchet MS" w:cs="Arial"/>
                <w:sz w:val="20"/>
                <w:szCs w:val="20"/>
              </w:rPr>
              <w:t>DIČ:</w:t>
            </w:r>
          </w:p>
        </w:tc>
        <w:tc>
          <w:tcPr>
            <w:tcW w:w="6692" w:type="dxa"/>
          </w:tcPr>
          <w:p w:rsidR="00F97487" w:rsidRDefault="00F97487" w:rsidP="00561298">
            <w:pPr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F97487" w:rsidTr="00F97487">
        <w:tc>
          <w:tcPr>
            <w:tcW w:w="3085" w:type="dxa"/>
          </w:tcPr>
          <w:p w:rsidR="00F97487" w:rsidRDefault="00F97487" w:rsidP="00F97487">
            <w:pPr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F97487">
              <w:rPr>
                <w:rFonts w:ascii="Trebuchet MS" w:hAnsi="Trebuchet MS" w:cs="Arial"/>
                <w:sz w:val="20"/>
                <w:szCs w:val="20"/>
              </w:rPr>
              <w:t>Osoba oprávněná jednat jménem či za uchazeče:</w:t>
            </w:r>
          </w:p>
        </w:tc>
        <w:tc>
          <w:tcPr>
            <w:tcW w:w="6692" w:type="dxa"/>
          </w:tcPr>
          <w:p w:rsidR="00F97487" w:rsidRDefault="00F97487" w:rsidP="00561298">
            <w:pPr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</w:tbl>
    <w:p w:rsidR="00561298" w:rsidRPr="00F97487" w:rsidRDefault="00561298" w:rsidP="00561298">
      <w:pPr>
        <w:jc w:val="center"/>
        <w:rPr>
          <w:rFonts w:ascii="Trebuchet MS" w:hAnsi="Trebuchet MS" w:cs="Arial"/>
          <w:b/>
          <w:sz w:val="20"/>
          <w:szCs w:val="20"/>
        </w:rPr>
      </w:pPr>
    </w:p>
    <w:bookmarkEnd w:id="0"/>
    <w:bookmarkEnd w:id="1"/>
    <w:p w:rsidR="005C5D3E" w:rsidRPr="00F97487" w:rsidRDefault="00D96289" w:rsidP="00E911C9">
      <w:pPr>
        <w:spacing w:before="120"/>
        <w:jc w:val="both"/>
        <w:rPr>
          <w:rFonts w:ascii="Trebuchet MS" w:hAnsi="Trebuchet MS" w:cs="Arial"/>
          <w:sz w:val="20"/>
          <w:szCs w:val="20"/>
        </w:rPr>
      </w:pPr>
      <w:r w:rsidRPr="00F97487">
        <w:rPr>
          <w:rFonts w:ascii="Trebuchet MS" w:hAnsi="Trebuchet MS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 w:rsidRPr="00F97487">
        <w:rPr>
          <w:rFonts w:ascii="Trebuchet MS" w:hAnsi="Trebuchet MS" w:cs="Arial"/>
          <w:sz w:val="20"/>
          <w:szCs w:val="20"/>
        </w:rPr>
        <w:t>kvalifikace</w:t>
      </w:r>
      <w:r w:rsidRPr="00F97487">
        <w:rPr>
          <w:rFonts w:ascii="Trebuchet MS" w:hAnsi="Trebuchet MS" w:cs="Arial"/>
          <w:sz w:val="20"/>
          <w:szCs w:val="20"/>
        </w:rPr>
        <w:t xml:space="preserve"> předložením níže uvedeného prohlášení takto:</w:t>
      </w:r>
    </w:p>
    <w:p w:rsidR="005C5D3E" w:rsidRPr="00F97487" w:rsidRDefault="005C5D3E" w:rsidP="00E911C9">
      <w:pPr>
        <w:pStyle w:val="Zkladntextodsazen31"/>
        <w:ind w:left="0"/>
        <w:jc w:val="both"/>
        <w:rPr>
          <w:rFonts w:ascii="Trebuchet MS" w:hAnsi="Trebuchet MS" w:cs="Arial"/>
          <w:sz w:val="20"/>
          <w:szCs w:val="20"/>
        </w:rPr>
      </w:pPr>
    </w:p>
    <w:p w:rsidR="005C5D3E" w:rsidRPr="00F97487" w:rsidRDefault="00D96289" w:rsidP="0011235E">
      <w:pPr>
        <w:pStyle w:val="Zkladntextodsazen31"/>
        <w:tabs>
          <w:tab w:val="left" w:pos="284"/>
        </w:tabs>
        <w:ind w:left="0"/>
        <w:jc w:val="both"/>
        <w:rPr>
          <w:rFonts w:ascii="Trebuchet MS" w:hAnsi="Trebuchet MS" w:cs="Arial"/>
          <w:sz w:val="20"/>
          <w:szCs w:val="20"/>
        </w:rPr>
      </w:pPr>
      <w:r w:rsidRPr="00F97487">
        <w:rPr>
          <w:rFonts w:ascii="Trebuchet MS" w:hAnsi="Trebuchet MS" w:cs="Arial"/>
          <w:sz w:val="20"/>
          <w:szCs w:val="20"/>
        </w:rPr>
        <w:t>Prohlašuji</w:t>
      </w:r>
      <w:r w:rsidR="0011235E" w:rsidRPr="00F97487">
        <w:rPr>
          <w:rFonts w:ascii="Trebuchet MS" w:hAnsi="Trebuchet MS" w:cs="Arial"/>
          <w:sz w:val="20"/>
          <w:szCs w:val="20"/>
        </w:rPr>
        <w:t xml:space="preserve"> za výše uvedeného dodavatele, že</w:t>
      </w:r>
      <w:r w:rsidR="00E911C9" w:rsidRPr="00F97487">
        <w:rPr>
          <w:rFonts w:ascii="Trebuchet MS" w:hAnsi="Trebuchet MS" w:cs="Arial"/>
          <w:sz w:val="20"/>
          <w:szCs w:val="20"/>
        </w:rPr>
        <w:t xml:space="preserve"> splňuje požadavky na základní kvalifikační předpoklady </w:t>
      </w:r>
      <w:r w:rsidR="0011235E" w:rsidRPr="00F97487">
        <w:rPr>
          <w:rFonts w:ascii="Trebuchet MS" w:hAnsi="Trebuchet MS" w:cs="Arial"/>
          <w:sz w:val="20"/>
          <w:szCs w:val="20"/>
        </w:rPr>
        <w:t>takto:</w:t>
      </w:r>
    </w:p>
    <w:p w:rsidR="00AF714E" w:rsidRPr="00F97487" w:rsidRDefault="00AF714E" w:rsidP="00AF714E">
      <w:pPr>
        <w:pStyle w:val="Odstavecseseznamem"/>
        <w:widowControl/>
        <w:numPr>
          <w:ilvl w:val="0"/>
          <w:numId w:val="7"/>
        </w:numPr>
        <w:suppressAutoHyphens w:val="0"/>
        <w:spacing w:line="360" w:lineRule="auto"/>
        <w:ind w:left="426"/>
        <w:jc w:val="both"/>
        <w:rPr>
          <w:rFonts w:ascii="Trebuchet MS" w:hAnsi="Trebuchet MS" w:cs="Arial"/>
          <w:sz w:val="20"/>
          <w:szCs w:val="20"/>
        </w:rPr>
      </w:pPr>
      <w:r w:rsidRPr="00F97487">
        <w:rPr>
          <w:rFonts w:ascii="Trebuchet MS" w:hAnsi="Trebuchet MS" w:cs="Arial"/>
          <w:sz w:val="20"/>
          <w:szCs w:val="20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AF714E" w:rsidRPr="00F97487" w:rsidRDefault="00AF714E" w:rsidP="00AF714E">
      <w:pPr>
        <w:pStyle w:val="Odstavecseseznamem"/>
        <w:widowControl/>
        <w:numPr>
          <w:ilvl w:val="0"/>
          <w:numId w:val="7"/>
        </w:numPr>
        <w:suppressAutoHyphens w:val="0"/>
        <w:spacing w:line="360" w:lineRule="auto"/>
        <w:ind w:left="426"/>
        <w:jc w:val="both"/>
        <w:rPr>
          <w:rFonts w:ascii="Trebuchet MS" w:hAnsi="Trebuchet MS" w:cs="Arial"/>
          <w:sz w:val="20"/>
          <w:szCs w:val="20"/>
        </w:rPr>
      </w:pPr>
      <w:r w:rsidRPr="00F97487">
        <w:rPr>
          <w:rFonts w:ascii="Trebuchet MS" w:hAnsi="Trebuchet MS" w:cs="Arial"/>
          <w:sz w:val="20"/>
          <w:szCs w:val="20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AF714E" w:rsidRPr="00F97487" w:rsidRDefault="00AF714E" w:rsidP="00AF714E">
      <w:pPr>
        <w:pStyle w:val="Odstavecseseznamem"/>
        <w:widowControl/>
        <w:numPr>
          <w:ilvl w:val="0"/>
          <w:numId w:val="7"/>
        </w:numPr>
        <w:suppressAutoHyphens w:val="0"/>
        <w:spacing w:line="360" w:lineRule="auto"/>
        <w:ind w:left="426"/>
        <w:jc w:val="both"/>
        <w:rPr>
          <w:rFonts w:ascii="Trebuchet MS" w:hAnsi="Trebuchet MS" w:cs="Arial"/>
          <w:sz w:val="20"/>
          <w:szCs w:val="20"/>
        </w:rPr>
      </w:pPr>
      <w:r w:rsidRPr="00F97487">
        <w:rPr>
          <w:rFonts w:ascii="Trebuchet MS" w:hAnsi="Trebuchet MS" w:cs="Arial"/>
          <w:sz w:val="20"/>
          <w:szCs w:val="20"/>
        </w:rPr>
        <w:lastRenderedPageBreak/>
        <w:t>který v posledních třech letech nenaplnil skutkovou podstatu jednání nekalé soutěže formou podplácení podle zvláštního právního předpisu,</w:t>
      </w:r>
    </w:p>
    <w:p w:rsidR="00AF714E" w:rsidRPr="00F97487" w:rsidRDefault="00AF714E" w:rsidP="00AF714E">
      <w:pPr>
        <w:pStyle w:val="Odstavecseseznamem"/>
        <w:widowControl/>
        <w:numPr>
          <w:ilvl w:val="0"/>
          <w:numId w:val="7"/>
        </w:numPr>
        <w:suppressAutoHyphens w:val="0"/>
        <w:spacing w:line="360" w:lineRule="auto"/>
        <w:ind w:left="426"/>
        <w:jc w:val="both"/>
        <w:rPr>
          <w:rFonts w:ascii="Trebuchet MS" w:hAnsi="Trebuchet MS" w:cs="Arial"/>
          <w:sz w:val="20"/>
          <w:szCs w:val="20"/>
        </w:rPr>
      </w:pPr>
      <w:r w:rsidRPr="00F97487">
        <w:rPr>
          <w:rFonts w:ascii="Trebuchet MS" w:hAnsi="Trebuchet MS" w:cs="Arial"/>
          <w:sz w:val="20"/>
          <w:szCs w:val="20"/>
        </w:rPr>
        <w:t>vůči jehož majetku neprobíhá nebo v posledních třech letech neproběhlo insolvenční řízení, v 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AF714E" w:rsidRPr="00F97487" w:rsidRDefault="00AF714E" w:rsidP="00AF714E">
      <w:pPr>
        <w:pStyle w:val="Odstavecseseznamem"/>
        <w:widowControl/>
        <w:numPr>
          <w:ilvl w:val="0"/>
          <w:numId w:val="7"/>
        </w:numPr>
        <w:suppressAutoHyphens w:val="0"/>
        <w:spacing w:line="360" w:lineRule="auto"/>
        <w:ind w:left="426"/>
        <w:jc w:val="both"/>
        <w:rPr>
          <w:rFonts w:ascii="Trebuchet MS" w:hAnsi="Trebuchet MS" w:cs="Arial"/>
          <w:sz w:val="20"/>
          <w:szCs w:val="20"/>
        </w:rPr>
      </w:pPr>
      <w:r w:rsidRPr="00F97487">
        <w:rPr>
          <w:rFonts w:ascii="Trebuchet MS" w:hAnsi="Trebuchet MS" w:cs="Arial"/>
          <w:sz w:val="20"/>
          <w:szCs w:val="20"/>
        </w:rPr>
        <w:t>který není v likvidaci,</w:t>
      </w:r>
    </w:p>
    <w:p w:rsidR="00AF714E" w:rsidRPr="00F97487" w:rsidRDefault="00AF714E" w:rsidP="00AF714E">
      <w:pPr>
        <w:pStyle w:val="Odstavecseseznamem"/>
        <w:widowControl/>
        <w:numPr>
          <w:ilvl w:val="0"/>
          <w:numId w:val="7"/>
        </w:numPr>
        <w:suppressAutoHyphens w:val="0"/>
        <w:spacing w:line="360" w:lineRule="auto"/>
        <w:ind w:left="426"/>
        <w:jc w:val="both"/>
        <w:rPr>
          <w:rFonts w:ascii="Trebuchet MS" w:hAnsi="Trebuchet MS" w:cs="Arial"/>
          <w:sz w:val="20"/>
          <w:szCs w:val="20"/>
        </w:rPr>
      </w:pPr>
      <w:r w:rsidRPr="00F97487">
        <w:rPr>
          <w:rFonts w:ascii="Trebuchet MS" w:hAnsi="Trebuchet MS" w:cs="Arial"/>
          <w:sz w:val="20"/>
          <w:szCs w:val="20"/>
        </w:rPr>
        <w:t>který nemá v evidenci daní zachyceny daňové nedoplatky, a to jak v České republice, tak v zemi sídla, místa podnikání či bydliště dodavatele,</w:t>
      </w:r>
    </w:p>
    <w:p w:rsidR="00AF714E" w:rsidRPr="00F97487" w:rsidRDefault="00AF714E" w:rsidP="00AF714E">
      <w:pPr>
        <w:pStyle w:val="Odstavecseseznamem"/>
        <w:widowControl/>
        <w:numPr>
          <w:ilvl w:val="0"/>
          <w:numId w:val="7"/>
        </w:numPr>
        <w:suppressAutoHyphens w:val="0"/>
        <w:spacing w:line="360" w:lineRule="auto"/>
        <w:ind w:left="426"/>
        <w:jc w:val="both"/>
        <w:rPr>
          <w:rFonts w:ascii="Trebuchet MS" w:hAnsi="Trebuchet MS" w:cs="Arial"/>
          <w:sz w:val="20"/>
          <w:szCs w:val="20"/>
        </w:rPr>
      </w:pPr>
      <w:r w:rsidRPr="00F97487">
        <w:rPr>
          <w:rFonts w:ascii="Trebuchet MS" w:hAnsi="Trebuchet MS" w:cs="Arial"/>
          <w:sz w:val="20"/>
          <w:szCs w:val="20"/>
        </w:rPr>
        <w:t>který nemá nedoplatek na pojistném a na penále na veřejné zdravotní pojištění, a to jak v České republice, tak v zemi sídla, místa podnikání či bydliště dodavatele,</w:t>
      </w:r>
    </w:p>
    <w:p w:rsidR="00AF714E" w:rsidRPr="00F97487" w:rsidRDefault="00AF714E" w:rsidP="00AF714E">
      <w:pPr>
        <w:pStyle w:val="Odstavecseseznamem"/>
        <w:widowControl/>
        <w:numPr>
          <w:ilvl w:val="0"/>
          <w:numId w:val="7"/>
        </w:numPr>
        <w:suppressAutoHyphens w:val="0"/>
        <w:spacing w:line="360" w:lineRule="auto"/>
        <w:ind w:left="426"/>
        <w:jc w:val="both"/>
        <w:rPr>
          <w:rFonts w:ascii="Trebuchet MS" w:hAnsi="Trebuchet MS" w:cs="Arial"/>
          <w:sz w:val="20"/>
          <w:szCs w:val="20"/>
        </w:rPr>
      </w:pPr>
      <w:r w:rsidRPr="00F97487">
        <w:rPr>
          <w:rFonts w:ascii="Trebuchet MS" w:hAnsi="Trebuchet MS" w:cs="Arial"/>
          <w:sz w:val="20"/>
          <w:szCs w:val="20"/>
        </w:rPr>
        <w:t>který nemá nedoplatek na pojistném a na penále na sociální zabezpečení a příspěvku na státní politiku zaměstnanosti, a to jak v České republice, tak v zemi sídla, místa podnikání či bydliště dodavatele,</w:t>
      </w:r>
      <w:bookmarkStart w:id="2" w:name="_GoBack"/>
    </w:p>
    <w:bookmarkEnd w:id="2"/>
    <w:p w:rsidR="00AF714E" w:rsidRPr="00F97487" w:rsidRDefault="00AF714E" w:rsidP="00AF714E">
      <w:pPr>
        <w:pStyle w:val="Odstavecseseznamem"/>
        <w:widowControl/>
        <w:numPr>
          <w:ilvl w:val="0"/>
          <w:numId w:val="7"/>
        </w:numPr>
        <w:suppressAutoHyphens w:val="0"/>
        <w:spacing w:line="360" w:lineRule="auto"/>
        <w:ind w:left="426"/>
        <w:jc w:val="both"/>
        <w:rPr>
          <w:rFonts w:ascii="Trebuchet MS" w:hAnsi="Trebuchet MS" w:cs="Arial"/>
          <w:sz w:val="20"/>
          <w:szCs w:val="20"/>
        </w:rPr>
      </w:pPr>
      <w:r w:rsidRPr="00F97487">
        <w:rPr>
          <w:rFonts w:ascii="Trebuchet MS" w:hAnsi="Trebuchet MS" w:cs="Arial"/>
          <w:sz w:val="20"/>
          <w:szCs w:val="20"/>
        </w:rPr>
        <w:t>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AF714E" w:rsidRPr="00F97487" w:rsidRDefault="00AF714E" w:rsidP="00AF714E">
      <w:pPr>
        <w:pStyle w:val="Odstavecseseznamem"/>
        <w:widowControl/>
        <w:numPr>
          <w:ilvl w:val="0"/>
          <w:numId w:val="7"/>
        </w:numPr>
        <w:suppressAutoHyphens w:val="0"/>
        <w:spacing w:line="360" w:lineRule="auto"/>
        <w:ind w:left="426"/>
        <w:jc w:val="both"/>
        <w:rPr>
          <w:rFonts w:ascii="Trebuchet MS" w:hAnsi="Trebuchet MS" w:cs="Arial"/>
          <w:sz w:val="20"/>
          <w:szCs w:val="20"/>
        </w:rPr>
      </w:pPr>
      <w:r w:rsidRPr="00F97487">
        <w:rPr>
          <w:rFonts w:ascii="Trebuchet MS" w:hAnsi="Trebuchet MS" w:cs="Arial"/>
          <w:sz w:val="20"/>
          <w:szCs w:val="20"/>
        </w:rPr>
        <w:t>který není veden v rejstříku osob se zákazem plnění veřejných zakázek a</w:t>
      </w:r>
    </w:p>
    <w:p w:rsidR="00AF714E" w:rsidRPr="00F97487" w:rsidRDefault="00AF714E" w:rsidP="00AF714E">
      <w:pPr>
        <w:pStyle w:val="Odstavecseseznamem"/>
        <w:widowControl/>
        <w:numPr>
          <w:ilvl w:val="0"/>
          <w:numId w:val="7"/>
        </w:numPr>
        <w:suppressAutoHyphens w:val="0"/>
        <w:spacing w:line="360" w:lineRule="auto"/>
        <w:ind w:left="426"/>
        <w:jc w:val="both"/>
        <w:rPr>
          <w:rFonts w:ascii="Trebuchet MS" w:hAnsi="Trebuchet MS" w:cs="Arial"/>
          <w:sz w:val="20"/>
          <w:szCs w:val="20"/>
        </w:rPr>
      </w:pPr>
      <w:r w:rsidRPr="00F97487">
        <w:rPr>
          <w:rFonts w:ascii="Trebuchet MS" w:hAnsi="Trebuchet MS" w:cs="Arial"/>
          <w:sz w:val="20"/>
          <w:szCs w:val="20"/>
        </w:rPr>
        <w:t>kterému nebyla v posledních 3 letech pravomocně uložena pokuta za umožnění výkonu nelegální práce podle zvláštního právního předpisu a</w:t>
      </w:r>
    </w:p>
    <w:p w:rsidR="00AF714E" w:rsidRPr="00F97487" w:rsidRDefault="00AF714E" w:rsidP="00AF714E">
      <w:pPr>
        <w:pStyle w:val="Odstavecseseznamem"/>
        <w:widowControl/>
        <w:numPr>
          <w:ilvl w:val="0"/>
          <w:numId w:val="7"/>
        </w:numPr>
        <w:suppressAutoHyphens w:val="0"/>
        <w:spacing w:line="360" w:lineRule="auto"/>
        <w:ind w:left="426"/>
        <w:jc w:val="both"/>
        <w:rPr>
          <w:rFonts w:ascii="Trebuchet MS" w:hAnsi="Trebuchet MS" w:cs="Arial"/>
          <w:sz w:val="20"/>
          <w:szCs w:val="20"/>
        </w:rPr>
      </w:pPr>
      <w:r w:rsidRPr="00F97487">
        <w:rPr>
          <w:rFonts w:ascii="Trebuchet MS" w:hAnsi="Trebuchet MS" w:cs="Arial"/>
          <w:sz w:val="20"/>
          <w:szCs w:val="20"/>
        </w:rPr>
        <w:t>vůči němuž nebyla v posledních 3 letech zavedena dočasná správa nebo v posledních 3 letech uplatněno opatření k řešení krize podle zákona upravujícího ozdravné postupy a řešení krize na finančním trhu.</w:t>
      </w:r>
    </w:p>
    <w:p w:rsidR="00C70D2D" w:rsidRPr="00F97487" w:rsidRDefault="00C70D2D" w:rsidP="00C70D2D">
      <w:pPr>
        <w:pStyle w:val="Odstavecseseznamem"/>
        <w:jc w:val="both"/>
        <w:rPr>
          <w:rFonts w:ascii="Trebuchet MS" w:hAnsi="Trebuchet MS" w:cs="Arial"/>
          <w:sz w:val="20"/>
          <w:szCs w:val="20"/>
        </w:rPr>
      </w:pPr>
    </w:p>
    <w:p w:rsidR="00F534EC" w:rsidRPr="00F97487" w:rsidRDefault="00F534EC" w:rsidP="00E911C9">
      <w:pPr>
        <w:pStyle w:val="Zkladntextodsazen31"/>
        <w:ind w:left="0"/>
        <w:jc w:val="both"/>
        <w:rPr>
          <w:rFonts w:ascii="Trebuchet MS" w:hAnsi="Trebuchet MS" w:cs="Arial"/>
          <w:bCs/>
          <w:sz w:val="20"/>
          <w:szCs w:val="20"/>
        </w:rPr>
      </w:pPr>
    </w:p>
    <w:p w:rsidR="005C5D3E" w:rsidRPr="00F97487" w:rsidRDefault="00D96289" w:rsidP="00E911C9">
      <w:pPr>
        <w:pStyle w:val="Zkladntextodsazen31"/>
        <w:ind w:left="0"/>
        <w:jc w:val="both"/>
        <w:rPr>
          <w:rFonts w:ascii="Trebuchet MS" w:hAnsi="Trebuchet MS" w:cs="Arial"/>
          <w:bCs/>
          <w:sz w:val="20"/>
          <w:szCs w:val="20"/>
        </w:rPr>
      </w:pPr>
      <w:r w:rsidRPr="00F97487">
        <w:rPr>
          <w:rFonts w:ascii="Trebuchet MS" w:hAnsi="Trebuchet MS" w:cs="Arial"/>
          <w:bCs/>
          <w:sz w:val="20"/>
          <w:szCs w:val="20"/>
        </w:rPr>
        <w:t>V …………………… dne: ……………………</w:t>
      </w:r>
    </w:p>
    <w:p w:rsidR="005C5D3E" w:rsidRPr="00F97487" w:rsidRDefault="005C5D3E" w:rsidP="00E911C9">
      <w:pPr>
        <w:jc w:val="both"/>
        <w:rPr>
          <w:rFonts w:ascii="Trebuchet MS" w:hAnsi="Trebuchet MS" w:cs="Arial"/>
          <w:sz w:val="20"/>
          <w:szCs w:val="20"/>
        </w:rPr>
      </w:pPr>
    </w:p>
    <w:p w:rsidR="005C5D3E" w:rsidRPr="00F97487" w:rsidRDefault="005C5D3E" w:rsidP="00E911C9">
      <w:pPr>
        <w:jc w:val="both"/>
        <w:rPr>
          <w:rFonts w:ascii="Trebuchet MS" w:hAnsi="Trebuchet MS" w:cs="Arial"/>
          <w:sz w:val="20"/>
          <w:szCs w:val="20"/>
        </w:rPr>
      </w:pPr>
    </w:p>
    <w:p w:rsidR="005C5D3E" w:rsidRPr="00F97487" w:rsidRDefault="00D96289" w:rsidP="00E911C9">
      <w:pPr>
        <w:ind w:left="2824" w:firstLine="706"/>
        <w:jc w:val="both"/>
        <w:rPr>
          <w:rFonts w:ascii="Trebuchet MS" w:hAnsi="Trebuchet MS" w:cs="Arial"/>
          <w:sz w:val="20"/>
          <w:szCs w:val="20"/>
        </w:rPr>
      </w:pPr>
      <w:r w:rsidRPr="00F97487">
        <w:rPr>
          <w:rFonts w:ascii="Trebuchet MS" w:hAnsi="Trebuchet MS" w:cs="Arial"/>
          <w:sz w:val="20"/>
          <w:szCs w:val="20"/>
        </w:rPr>
        <w:t>……………………………………………………………………..</w:t>
      </w:r>
    </w:p>
    <w:p w:rsidR="005C5D3E" w:rsidRPr="00F97487" w:rsidRDefault="00F534EC" w:rsidP="00E911C9">
      <w:pPr>
        <w:ind w:left="3540" w:firstLine="708"/>
        <w:jc w:val="both"/>
        <w:rPr>
          <w:rFonts w:ascii="Trebuchet MS" w:hAnsi="Trebuchet MS" w:cs="Arial"/>
          <w:sz w:val="20"/>
          <w:szCs w:val="20"/>
        </w:rPr>
      </w:pPr>
      <w:r w:rsidRPr="00F97487">
        <w:rPr>
          <w:rFonts w:ascii="Trebuchet MS" w:hAnsi="Trebuchet MS" w:cs="Arial"/>
          <w:sz w:val="20"/>
          <w:szCs w:val="20"/>
        </w:rPr>
        <w:t>jméno a podpis oprávněné osoby</w:t>
      </w:r>
    </w:p>
    <w:sectPr w:rsidR="005C5D3E" w:rsidRPr="00F97487" w:rsidSect="00E7522C">
      <w:headerReference w:type="default" r:id="rId7"/>
      <w:footerReference w:type="default" r:id="rId8"/>
      <w:pgSz w:w="11905" w:h="16837"/>
      <w:pgMar w:top="1134" w:right="1134" w:bottom="1134" w:left="1134" w:header="708" w:footer="126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271" w:rsidRDefault="00405271" w:rsidP="00AF0076">
      <w:r>
        <w:separator/>
      </w:r>
    </w:p>
  </w:endnote>
  <w:endnote w:type="continuationSeparator" w:id="0">
    <w:p w:rsidR="00405271" w:rsidRDefault="00405271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FF0" w:rsidRDefault="00673FF0" w:rsidP="00673FF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271" w:rsidRDefault="00405271" w:rsidP="00AF0076">
      <w:r>
        <w:separator/>
      </w:r>
    </w:p>
  </w:footnote>
  <w:footnote w:type="continuationSeparator" w:id="0">
    <w:p w:rsidR="00405271" w:rsidRDefault="00405271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7792"/>
      <w:gridCol w:w="1836"/>
    </w:tblGrid>
    <w:tr w:rsidR="00F97487" w:rsidRPr="00BB2CD5" w:rsidTr="007019E2">
      <w:tc>
        <w:tcPr>
          <w:tcW w:w="9628" w:type="dxa"/>
          <w:gridSpan w:val="2"/>
          <w:shd w:val="clear" w:color="auto" w:fill="auto"/>
          <w:hideMark/>
        </w:tcPr>
        <w:p w:rsidR="00F97487" w:rsidRPr="009D79DA" w:rsidRDefault="00F97487" w:rsidP="00F97487">
          <w:pPr>
            <w:pStyle w:val="Pionr"/>
            <w:jc w:val="left"/>
            <w:rPr>
              <w:rFonts w:ascii="Trebuchet MS" w:hAnsi="Trebuchet MS"/>
              <w:b/>
            </w:rPr>
          </w:pPr>
          <w:r w:rsidRPr="00BB2CD5">
            <w:rPr>
              <w:rFonts w:ascii="Trebuchet MS" w:hAnsi="Trebuchet MS"/>
              <w:b/>
              <w:smallCaps/>
            </w:rPr>
            <w:t xml:space="preserve">Pionýr, z. s. </w:t>
          </w:r>
          <w:r>
            <w:rPr>
              <w:rFonts w:ascii="Trebuchet MS" w:hAnsi="Trebuchet MS"/>
              <w:b/>
              <w:smallCaps/>
            </w:rPr>
            <w:t xml:space="preserve">– </w:t>
          </w:r>
          <w:r w:rsidRPr="00BE541D">
            <w:rPr>
              <w:rFonts w:ascii="Trebuchet MS" w:hAnsi="Trebuchet MS"/>
              <w:b/>
              <w:smallCaps/>
            </w:rPr>
            <w:t xml:space="preserve">KOMPLETNÍ REKONSTRUKCE TZ TISÁ – </w:t>
          </w:r>
          <w:r>
            <w:rPr>
              <w:rFonts w:ascii="Trebuchet MS" w:hAnsi="Trebuchet MS"/>
              <w:b/>
              <w:smallCaps/>
            </w:rPr>
            <w:t xml:space="preserve">VYBAVENÍ OBJEKTU </w:t>
          </w:r>
        </w:p>
      </w:tc>
    </w:tr>
    <w:tr w:rsidR="00F97487" w:rsidRPr="00BB2CD5" w:rsidTr="007019E2">
      <w:tc>
        <w:tcPr>
          <w:tcW w:w="9628" w:type="dxa"/>
          <w:gridSpan w:val="2"/>
          <w:shd w:val="clear" w:color="auto" w:fill="auto"/>
        </w:tcPr>
        <w:p w:rsidR="00F97487" w:rsidRPr="00BB2CD5" w:rsidRDefault="00F97487" w:rsidP="0081130D">
          <w:pPr>
            <w:pStyle w:val="Pionr"/>
            <w:jc w:val="left"/>
            <w:rPr>
              <w:rFonts w:ascii="Trebuchet MS" w:hAnsi="Trebuchet MS"/>
              <w:b/>
              <w:smallCaps/>
            </w:rPr>
          </w:pPr>
          <w:r w:rsidRPr="00F97487">
            <w:rPr>
              <w:rFonts w:ascii="Trebuchet MS" w:hAnsi="Trebuchet MS"/>
              <w:b/>
              <w:smallCaps/>
            </w:rPr>
            <w:t xml:space="preserve">Příloha č. </w:t>
          </w:r>
          <w:r w:rsidR="0081130D">
            <w:rPr>
              <w:rFonts w:ascii="Trebuchet MS" w:hAnsi="Trebuchet MS"/>
              <w:b/>
              <w:smallCaps/>
            </w:rPr>
            <w:t>3</w:t>
          </w:r>
          <w:r w:rsidRPr="00F97487">
            <w:rPr>
              <w:rFonts w:ascii="Trebuchet MS" w:hAnsi="Trebuchet MS"/>
              <w:b/>
              <w:smallCaps/>
            </w:rPr>
            <w:t xml:space="preserve"> - Čestné prohlášení</w:t>
          </w:r>
        </w:p>
      </w:tc>
    </w:tr>
    <w:tr w:rsidR="00F97487" w:rsidRPr="00BB2CD5" w:rsidTr="007019E2">
      <w:tc>
        <w:tcPr>
          <w:tcW w:w="7792" w:type="dxa"/>
          <w:shd w:val="clear" w:color="auto" w:fill="auto"/>
        </w:tcPr>
        <w:p w:rsidR="00F97487" w:rsidRPr="00BB2CD5" w:rsidRDefault="00F97487" w:rsidP="00F97487">
          <w:pPr>
            <w:pStyle w:val="Pionr"/>
            <w:rPr>
              <w:rFonts w:ascii="Trebuchet MS" w:hAnsi="Trebuchet MS"/>
              <w:b/>
            </w:rPr>
          </w:pPr>
        </w:p>
      </w:tc>
      <w:tc>
        <w:tcPr>
          <w:tcW w:w="1836" w:type="dxa"/>
          <w:shd w:val="clear" w:color="auto" w:fill="auto"/>
          <w:hideMark/>
        </w:tcPr>
        <w:p w:rsidR="00F97487" w:rsidRPr="00BB2CD5" w:rsidRDefault="00F97487" w:rsidP="00F97487">
          <w:pPr>
            <w:pStyle w:val="Pionr"/>
            <w:jc w:val="right"/>
            <w:rPr>
              <w:rFonts w:ascii="Trebuchet MS" w:hAnsi="Trebuchet MS"/>
              <w:b/>
            </w:rPr>
          </w:pPr>
          <w:r w:rsidRPr="00BB2CD5">
            <w:rPr>
              <w:rFonts w:ascii="Trebuchet MS" w:hAnsi="Trebuchet MS"/>
              <w:u w:val="dotted"/>
            </w:rPr>
            <w:t xml:space="preserve">s. </w:t>
          </w:r>
          <w:r w:rsidRPr="00BB2CD5">
            <w:rPr>
              <w:rStyle w:val="slostrnky"/>
              <w:rFonts w:ascii="Trebuchet MS" w:eastAsia="Andale Sans UI" w:hAnsi="Trebuchet MS" w:cs="Courier New"/>
              <w:u w:val="dotted"/>
            </w:rPr>
            <w:fldChar w:fldCharType="begin"/>
          </w:r>
          <w:r w:rsidRPr="00BB2CD5">
            <w:rPr>
              <w:rStyle w:val="slostrnky"/>
              <w:rFonts w:ascii="Trebuchet MS" w:eastAsia="Andale Sans UI" w:hAnsi="Trebuchet MS" w:cs="Courier New"/>
              <w:u w:val="dotted"/>
            </w:rPr>
            <w:instrText xml:space="preserve"> PAGE </w:instrText>
          </w:r>
          <w:r w:rsidRPr="00BB2CD5">
            <w:rPr>
              <w:rStyle w:val="slostrnky"/>
              <w:rFonts w:ascii="Trebuchet MS" w:eastAsia="Andale Sans UI" w:hAnsi="Trebuchet MS" w:cs="Courier New"/>
              <w:u w:val="dotted"/>
            </w:rPr>
            <w:fldChar w:fldCharType="separate"/>
          </w:r>
          <w:r w:rsidR="0081130D">
            <w:rPr>
              <w:rStyle w:val="slostrnky"/>
              <w:rFonts w:ascii="Trebuchet MS" w:eastAsia="Andale Sans UI" w:hAnsi="Trebuchet MS" w:cs="Courier New"/>
              <w:noProof/>
              <w:u w:val="dotted"/>
            </w:rPr>
            <w:t>1</w:t>
          </w:r>
          <w:r w:rsidRPr="00BB2CD5">
            <w:rPr>
              <w:rStyle w:val="slostrnky"/>
              <w:rFonts w:ascii="Trebuchet MS" w:eastAsia="Andale Sans UI" w:hAnsi="Trebuchet MS" w:cs="Courier New"/>
              <w:u w:val="dotted"/>
            </w:rPr>
            <w:fldChar w:fldCharType="end"/>
          </w:r>
          <w:r w:rsidRPr="00BB2CD5">
            <w:rPr>
              <w:rStyle w:val="slostrnky"/>
              <w:rFonts w:ascii="Trebuchet MS" w:eastAsia="Andale Sans UI" w:hAnsi="Trebuchet MS" w:cs="Courier New"/>
              <w:u w:val="dotted"/>
            </w:rPr>
            <w:t>/</w:t>
          </w:r>
          <w:r w:rsidRPr="00BB2CD5">
            <w:rPr>
              <w:rStyle w:val="slostrnky"/>
              <w:rFonts w:ascii="Trebuchet MS" w:eastAsia="Andale Sans UI" w:hAnsi="Trebuchet MS" w:cs="Courier New"/>
              <w:u w:val="dotted"/>
            </w:rPr>
            <w:fldChar w:fldCharType="begin"/>
          </w:r>
          <w:r w:rsidRPr="00BB2CD5">
            <w:rPr>
              <w:rStyle w:val="slostrnky"/>
              <w:rFonts w:ascii="Trebuchet MS" w:eastAsia="Andale Sans UI" w:hAnsi="Trebuchet MS" w:cs="Courier New"/>
              <w:u w:val="dotted"/>
            </w:rPr>
            <w:instrText xml:space="preserve"> NUMPAGES </w:instrText>
          </w:r>
          <w:r w:rsidRPr="00BB2CD5">
            <w:rPr>
              <w:rStyle w:val="slostrnky"/>
              <w:rFonts w:ascii="Trebuchet MS" w:eastAsia="Andale Sans UI" w:hAnsi="Trebuchet MS" w:cs="Courier New"/>
              <w:u w:val="dotted"/>
            </w:rPr>
            <w:fldChar w:fldCharType="separate"/>
          </w:r>
          <w:r w:rsidR="0081130D">
            <w:rPr>
              <w:rStyle w:val="slostrnky"/>
              <w:rFonts w:ascii="Trebuchet MS" w:eastAsia="Andale Sans UI" w:hAnsi="Trebuchet MS" w:cs="Courier New"/>
              <w:noProof/>
              <w:u w:val="dotted"/>
            </w:rPr>
            <w:t>2</w:t>
          </w:r>
          <w:r w:rsidRPr="00BB2CD5">
            <w:rPr>
              <w:rStyle w:val="slostrnky"/>
              <w:rFonts w:ascii="Trebuchet MS" w:eastAsia="Andale Sans UI" w:hAnsi="Trebuchet MS" w:cs="Courier New"/>
              <w:u w:val="dotted"/>
            </w:rPr>
            <w:fldChar w:fldCharType="end"/>
          </w:r>
        </w:p>
      </w:tc>
    </w:tr>
  </w:tbl>
  <w:p w:rsidR="00561298" w:rsidRDefault="00561298" w:rsidP="00AF0076">
    <w:pPr>
      <w:ind w:left="4536" w:hanging="1268"/>
      <w:jc w:val="right"/>
      <w:rPr>
        <w:rFonts w:ascii="Arial" w:hAnsi="Arial" w:cs="Arial"/>
        <w:sz w:val="16"/>
        <w:szCs w:val="16"/>
      </w:rPr>
    </w:pPr>
  </w:p>
  <w:p w:rsidR="00F97487" w:rsidRDefault="00F9748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05D64"/>
    <w:multiLevelType w:val="hybridMultilevel"/>
    <w:tmpl w:val="2B4A3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04EA6"/>
    <w:multiLevelType w:val="hybridMultilevel"/>
    <w:tmpl w:val="ABB011A8"/>
    <w:lvl w:ilvl="0" w:tplc="4948C26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D74AC3"/>
    <w:rsid w:val="00012E75"/>
    <w:rsid w:val="00044D85"/>
    <w:rsid w:val="00053C2B"/>
    <w:rsid w:val="00064C57"/>
    <w:rsid w:val="00091775"/>
    <w:rsid w:val="000C3559"/>
    <w:rsid w:val="000D32F0"/>
    <w:rsid w:val="001061F3"/>
    <w:rsid w:val="0011235E"/>
    <w:rsid w:val="001574A1"/>
    <w:rsid w:val="001629D0"/>
    <w:rsid w:val="00172991"/>
    <w:rsid w:val="00196390"/>
    <w:rsid w:val="001A6F88"/>
    <w:rsid w:val="001B5968"/>
    <w:rsid w:val="001C4908"/>
    <w:rsid w:val="001E7103"/>
    <w:rsid w:val="0022743D"/>
    <w:rsid w:val="00245495"/>
    <w:rsid w:val="002E1650"/>
    <w:rsid w:val="00302641"/>
    <w:rsid w:val="0032182D"/>
    <w:rsid w:val="00327944"/>
    <w:rsid w:val="00380237"/>
    <w:rsid w:val="00395927"/>
    <w:rsid w:val="003C5270"/>
    <w:rsid w:val="003E130C"/>
    <w:rsid w:val="003E1F9F"/>
    <w:rsid w:val="004004CE"/>
    <w:rsid w:val="00402292"/>
    <w:rsid w:val="00405271"/>
    <w:rsid w:val="004527A2"/>
    <w:rsid w:val="00465C3C"/>
    <w:rsid w:val="00486DBE"/>
    <w:rsid w:val="004B4FFA"/>
    <w:rsid w:val="004C1C85"/>
    <w:rsid w:val="004E794E"/>
    <w:rsid w:val="004F7485"/>
    <w:rsid w:val="00511E7C"/>
    <w:rsid w:val="00561298"/>
    <w:rsid w:val="00567F04"/>
    <w:rsid w:val="005705B2"/>
    <w:rsid w:val="0057713B"/>
    <w:rsid w:val="00587842"/>
    <w:rsid w:val="005C5D3E"/>
    <w:rsid w:val="00606C22"/>
    <w:rsid w:val="00625D90"/>
    <w:rsid w:val="00650E5B"/>
    <w:rsid w:val="00652962"/>
    <w:rsid w:val="00652FE9"/>
    <w:rsid w:val="00656F3A"/>
    <w:rsid w:val="00673FF0"/>
    <w:rsid w:val="006977FA"/>
    <w:rsid w:val="006A05AB"/>
    <w:rsid w:val="006D1517"/>
    <w:rsid w:val="006E6A22"/>
    <w:rsid w:val="006E6ADF"/>
    <w:rsid w:val="00770385"/>
    <w:rsid w:val="007861D4"/>
    <w:rsid w:val="007A193A"/>
    <w:rsid w:val="007B0E29"/>
    <w:rsid w:val="007B6BDC"/>
    <w:rsid w:val="0081130D"/>
    <w:rsid w:val="00833C74"/>
    <w:rsid w:val="00834E59"/>
    <w:rsid w:val="00897865"/>
    <w:rsid w:val="008C7554"/>
    <w:rsid w:val="008D29C3"/>
    <w:rsid w:val="008D4134"/>
    <w:rsid w:val="008D7885"/>
    <w:rsid w:val="00943821"/>
    <w:rsid w:val="00947BFA"/>
    <w:rsid w:val="009630C3"/>
    <w:rsid w:val="00970670"/>
    <w:rsid w:val="00982148"/>
    <w:rsid w:val="009944B0"/>
    <w:rsid w:val="009949A9"/>
    <w:rsid w:val="009C4891"/>
    <w:rsid w:val="009F1E59"/>
    <w:rsid w:val="00A223D4"/>
    <w:rsid w:val="00A35FB8"/>
    <w:rsid w:val="00A45D72"/>
    <w:rsid w:val="00A70BEE"/>
    <w:rsid w:val="00A95632"/>
    <w:rsid w:val="00AC664E"/>
    <w:rsid w:val="00AE19D0"/>
    <w:rsid w:val="00AE592E"/>
    <w:rsid w:val="00AF0076"/>
    <w:rsid w:val="00AF12AD"/>
    <w:rsid w:val="00AF714E"/>
    <w:rsid w:val="00B02B0B"/>
    <w:rsid w:val="00B10F6E"/>
    <w:rsid w:val="00B21AF1"/>
    <w:rsid w:val="00B26B6B"/>
    <w:rsid w:val="00B30C5B"/>
    <w:rsid w:val="00B32D3E"/>
    <w:rsid w:val="00B518C1"/>
    <w:rsid w:val="00BD6FA6"/>
    <w:rsid w:val="00BE0C3D"/>
    <w:rsid w:val="00C137F2"/>
    <w:rsid w:val="00C22FFC"/>
    <w:rsid w:val="00C25083"/>
    <w:rsid w:val="00C70D2D"/>
    <w:rsid w:val="00CA4C8B"/>
    <w:rsid w:val="00CD74D3"/>
    <w:rsid w:val="00D221A1"/>
    <w:rsid w:val="00D3495B"/>
    <w:rsid w:val="00D456F8"/>
    <w:rsid w:val="00D56363"/>
    <w:rsid w:val="00D74AC3"/>
    <w:rsid w:val="00D92277"/>
    <w:rsid w:val="00D96289"/>
    <w:rsid w:val="00D975ED"/>
    <w:rsid w:val="00DD53F7"/>
    <w:rsid w:val="00DE6C9A"/>
    <w:rsid w:val="00E26A42"/>
    <w:rsid w:val="00E7522C"/>
    <w:rsid w:val="00E90227"/>
    <w:rsid w:val="00E911C9"/>
    <w:rsid w:val="00EA02AB"/>
    <w:rsid w:val="00EC501D"/>
    <w:rsid w:val="00F12796"/>
    <w:rsid w:val="00F317AA"/>
    <w:rsid w:val="00F534EC"/>
    <w:rsid w:val="00F76EA4"/>
    <w:rsid w:val="00F803DD"/>
    <w:rsid w:val="00F97487"/>
    <w:rsid w:val="00FA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AE8AAB5-F98C-46BB-8007-FE31F371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713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5771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713B"/>
    <w:pPr>
      <w:spacing w:after="120"/>
    </w:pPr>
  </w:style>
  <w:style w:type="paragraph" w:styleId="Seznam">
    <w:name w:val="List"/>
    <w:basedOn w:val="Zkladntext"/>
    <w:rsid w:val="0057713B"/>
    <w:rPr>
      <w:rFonts w:cs="Tahoma"/>
    </w:rPr>
  </w:style>
  <w:style w:type="paragraph" w:customStyle="1" w:styleId="Popisek">
    <w:name w:val="Popisek"/>
    <w:basedOn w:val="Normln"/>
    <w:rsid w:val="0057713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713B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57713B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A0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2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2AB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2AB"/>
    <w:rPr>
      <w:rFonts w:eastAsia="Andale Sans UI"/>
      <w:b/>
      <w:bCs/>
      <w:kern w:val="1"/>
    </w:rPr>
  </w:style>
  <w:style w:type="character" w:styleId="slostrnky">
    <w:name w:val="page number"/>
    <w:basedOn w:val="Standardnpsmoodstavce"/>
    <w:uiPriority w:val="99"/>
    <w:rsid w:val="00F97487"/>
  </w:style>
  <w:style w:type="character" w:customStyle="1" w:styleId="PionrChar">
    <w:name w:val="Pionýr Char"/>
    <w:link w:val="Pionr"/>
    <w:rsid w:val="00F97487"/>
    <w:rPr>
      <w:spacing w:val="4"/>
    </w:rPr>
  </w:style>
  <w:style w:type="paragraph" w:customStyle="1" w:styleId="Pionr">
    <w:name w:val="Pionýr"/>
    <w:basedOn w:val="Normln"/>
    <w:link w:val="PionrChar"/>
    <w:qFormat/>
    <w:rsid w:val="00F97487"/>
    <w:pPr>
      <w:widowControl/>
      <w:suppressAutoHyphens w:val="0"/>
      <w:autoSpaceDE w:val="0"/>
      <w:autoSpaceDN w:val="0"/>
      <w:jc w:val="both"/>
    </w:pPr>
    <w:rPr>
      <w:rFonts w:eastAsia="Times New Roman"/>
      <w:spacing w:val="4"/>
      <w:kern w:val="0"/>
      <w:sz w:val="20"/>
      <w:szCs w:val="20"/>
    </w:rPr>
  </w:style>
  <w:style w:type="table" w:styleId="Mkatabulky">
    <w:name w:val="Table Grid"/>
    <w:basedOn w:val="Normlntabulka"/>
    <w:uiPriority w:val="59"/>
    <w:rsid w:val="00F97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690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Zuzana Krausová</cp:lastModifiedBy>
  <cp:revision>11</cp:revision>
  <cp:lastPrinted>2012-07-03T10:50:00Z</cp:lastPrinted>
  <dcterms:created xsi:type="dcterms:W3CDTF">2015-06-01T07:37:00Z</dcterms:created>
  <dcterms:modified xsi:type="dcterms:W3CDTF">2019-06-10T20:36:00Z</dcterms:modified>
</cp:coreProperties>
</file>